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B3" w:rsidRDefault="00AE04EF" w:rsidP="00AE04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fldChar w:fldCharType="begin"/>
      </w:r>
      <w:r>
        <w:instrText xml:space="preserve"> INCLUDEPICTURE "https://apf.mail.ru/cgi-bin/readmsg?id=16068062571243348537;0;9&amp;exif=1&amp;full=1&amp;x-email=kulibaba_oksanochka%40mail.ru"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"https://apf.mail.ru/cgi-bin/readmsg?id=16068062571243348537;0;9&amp;exif=1&amp;full=1&amp;x-email=kulibaba_oksanochka%40mail.ru" \* MERGEFORMATINET </w:instrText>
      </w:r>
      <w:r>
        <w:fldChar w:fldCharType="separate"/>
      </w:r>
      <w:r>
        <w:pict>
          <v:shape id="_x0000_i1026" type="#_x0000_t75" alt="" style="width:24pt;height:24pt"/>
        </w:pict>
      </w:r>
      <w:r>
        <w:fldChar w:fldCharType="end"/>
      </w:r>
      <w:bookmarkStart w:id="0" w:name="_GoBack"/>
      <w:r>
        <w:rPr>
          <w:noProof/>
          <w:lang w:eastAsia="ru-RU"/>
        </w:rPr>
        <w:drawing>
          <wp:inline distT="0" distB="0" distL="0" distR="0" wp14:anchorId="634EBC16" wp14:editId="4F54BC07">
            <wp:extent cx="4896000" cy="67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67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20B3" w:rsidRDefault="009220B3" w:rsidP="00193A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3D38" w:rsidRPr="00193A53" w:rsidRDefault="001A3D38" w:rsidP="00193A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Общая часть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составлена на основе Государственного образовательного стандарта. Программа направлена на реализацию предметного содержания уровня сложности в соответствии со статусом образовательного учреждения. Реализация программы предполагает </w:t>
      </w:r>
      <w:proofErr w:type="spellStart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как ведущий принцип организации урока и развития интеллектуального потенциала обучающихся. Реализация программы осуществляется за счёт обязательной час</w:t>
      </w:r>
      <w:r w:rsidR="00512C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учебного плана, составляет 68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</w:t>
      </w:r>
      <w:r w:rsidR="00512C0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часов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3D38" w:rsidRPr="00923FBD" w:rsidRDefault="00E25FD1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Программа: Авторская, Программа курсов для </w:t>
      </w:r>
      <w:r w:rsidR="009D020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A3D38"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общеобразовательных учреждений</w:t>
      </w:r>
      <w:r w:rsidR="005D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В.Я. Коровиной</w:t>
      </w:r>
      <w:r w:rsidR="001A3D38"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Допущено Министерством образования РФ. Издание стереот</w:t>
      </w:r>
      <w:r w:rsidR="005D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ипное/ М.: Просвещение, 2016г. 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1.1.1.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3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Государственный стандарт основного общего образования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общее образование – вторая ступень общего образования. 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Конституцией Российской Федерации основное общее образование является обязательным и общедоступным.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периода, когда обучающийся устремлен к реальной практической деятельности, познанию мира, самопознанию, самоопределению. Стандарт ориентирован не только на </w:t>
      </w:r>
      <w:proofErr w:type="spellStart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знаниевый</w:t>
      </w:r>
      <w:proofErr w:type="spellEnd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в первую очередь на </w:t>
      </w:r>
      <w:proofErr w:type="spellStart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надеятельностный</w:t>
      </w:r>
      <w:proofErr w:type="spellEnd"/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 образования, что позволяет повысить мотивацию обучения, в наибольшей степени реализовать способности, возможности, потребности и интересы обучающегося. Специфика педагогических целей основной школы в большей степени связана с личным развитием детей, чем с их учебными успехами. </w:t>
      </w:r>
    </w:p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horzAnchor="margin" w:tblpY="-400"/>
        <w:tblW w:w="5000" w:type="pct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83"/>
      </w:tblGrid>
      <w:tr w:rsidR="00265CDE" w:rsidRPr="00867359" w:rsidTr="009D0209">
        <w:trPr>
          <w:tblCellSpacing w:w="0" w:type="dxa"/>
        </w:trPr>
        <w:tc>
          <w:tcPr>
            <w:tcW w:w="5000" w:type="pct"/>
            <w:tcMar>
              <w:top w:w="188" w:type="dxa"/>
              <w:left w:w="188" w:type="dxa"/>
              <w:bottom w:w="125" w:type="dxa"/>
              <w:right w:w="125" w:type="dxa"/>
            </w:tcMar>
          </w:tcPr>
          <w:p w:rsidR="00265CDE" w:rsidRPr="00867359" w:rsidRDefault="00265CDE" w:rsidP="004C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F31D39" w:rsidRDefault="00265CDE" w:rsidP="00F31D39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Обучение ведётся по учебнику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31D39" w:rsidRPr="0086735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Коров</w:t>
            </w:r>
            <w:r w:rsidR="00F31D3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ной В.Я., Журавлева В.П., Коровина В.И.. Литература</w:t>
            </w:r>
            <w:r w:rsidR="004C62FB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9D020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8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класс: учебник-хрестоматия: в</w:t>
            </w:r>
            <w:r w:rsidR="004C62FB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2-х частях</w:t>
            </w:r>
            <w:r w:rsidR="00F31D3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- </w:t>
            </w:r>
            <w:r w:rsidR="004C62FB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М. </w:t>
            </w:r>
            <w:r w:rsidR="00F31D3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:</w:t>
            </w:r>
            <w:r w:rsidR="004C62FB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Просвещение, 2019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F31D39" w:rsidRPr="00265CDE" w:rsidRDefault="00F31D39" w:rsidP="00F31D3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5CD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Цели и задачи курса</w:t>
            </w:r>
            <w:r w:rsidRPr="00265C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формирование духовно развитой личности, обладающей гуманистическим мировоззрением, национальным самосознанием, общероссийским гражданским сознанием, чувством патриотизма;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развитие интеллектуальных и творческих способностей учащихся, необходимых ля успешной социализации и самореализации личности;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постижение учащимися вершинных произведений отечественной и мировой литературы, их чтение и анализ, освоенный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поэтапное, последовательное формирование умений читать, комментировать, анализировать и интерпретировать художественный текст;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•  овладение важнейшими </w:t>
            </w:r>
            <w:proofErr w:type="spellStart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общеучебными</w:t>
            </w:r>
            <w:proofErr w:type="spellEnd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использование опыта обобщения с произведениями художественной литературы в повседневной жизни и учебной деятельности, речевом самосовершенствовании.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задач: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обеспечение соответствия основной образовательной программы требованиям ФГОС;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обеспечение преемственности начального общего, основного общего, среднего (полного) общего образования;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•  установление требований: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 для ее самореализации;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обеспечение эффективного сочетания урочных и внеурочных форм организации образовательного процесса, взаимодействия всех его участников;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взаимодействие образовательного учреждения при реализации основной образовательной про граммы с социальными партнерами;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выявление и развитие способностей обучающихся, в том числе одаренных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организация интеллектуальных и творческих соревнований, научно-технического творчества, проектной и учебно-исследовательской деятельности;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•  участие обучающихся, их родителей (законных представителей), педагогических работников и общественности в проектировании и развитии </w:t>
            </w:r>
            <w:proofErr w:type="spellStart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внутришкольной</w:t>
            </w:r>
            <w:proofErr w:type="spellEnd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социальной среды, школьного уклада;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• 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базовыми предприятиями, учреждениями профессионального образования, центрами профессиональной работы; 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сохранение и укрепление физического, психологического и социального здоровья обучающихся, обеспечение их безопасности.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основе реализации основной образовательной программы лежит системно-</w:t>
            </w:r>
            <w:proofErr w:type="spellStart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деятельностный</w:t>
            </w:r>
            <w:proofErr w:type="spellEnd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подход, который предполагает: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• 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</w:t>
            </w:r>
            <w:proofErr w:type="spellStart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поликонфессионального</w:t>
            </w:r>
            <w:proofErr w:type="spellEnd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состава;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•  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</w:t>
            </w: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определяющих пути и способы достижения желаемого уровня (результата) личностного и познавательного развития обучающихся;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      </w:r>
          </w:p>
          <w:p w:rsidR="00F31D39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31D39" w:rsidRPr="00265CDE" w:rsidRDefault="00F31D39" w:rsidP="00F31D39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• 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      </w:r>
          </w:p>
          <w:p w:rsidR="00F31D39" w:rsidRPr="00265CDE" w:rsidRDefault="00F31D39" w:rsidP="00F31D39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      </w:r>
            <w:proofErr w:type="spellStart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общегуманистические</w:t>
            </w:r>
            <w:proofErr w:type="spellEnd"/>
            <w:r w:rsidRPr="00265C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идеалы и воспитывающими высокие нравственные чувства у человека читающего.</w:t>
            </w:r>
          </w:p>
          <w:p w:rsidR="00265CDE" w:rsidRPr="00867359" w:rsidRDefault="00265CDE" w:rsidP="009D02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265CDE" w:rsidRDefault="00265CDE" w:rsidP="009D0209">
            <w:pPr>
              <w:tabs>
                <w:tab w:val="center" w:pos="0"/>
              </w:tabs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31D39" w:rsidRPr="00867359" w:rsidRDefault="00F31D39" w:rsidP="009D0209">
            <w:pPr>
              <w:tabs>
                <w:tab w:val="center" w:pos="0"/>
              </w:tabs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Общая характеристика учебного предмета</w:t>
            </w: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</w:t>
            </w:r>
            <w:proofErr w:type="spellStart"/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>речью.Специфика</w:t>
            </w:r>
            <w:proofErr w:type="spellEnd"/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учебного предмета «Литература» определяется тем, что он представляет собой единство словесного искусства и основ науки (литературоведения), которая изучает э</w:t>
            </w:r>
            <w:r w:rsidR="00EA47E6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то </w:t>
            </w:r>
            <w:proofErr w:type="spellStart"/>
            <w:r w:rsidR="00EA47E6">
              <w:rPr>
                <w:rFonts w:ascii="Times New Roman" w:hAnsi="Times New Roman"/>
                <w:color w:val="333333"/>
                <w:sz w:val="24"/>
                <w:szCs w:val="24"/>
              </w:rPr>
              <w:t>искусство.Курс</w:t>
            </w:r>
            <w:proofErr w:type="spellEnd"/>
            <w:r w:rsidR="00EA47E6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литературы в 8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классе предполагает изучение линейного курса на историко-литературной основе (древнерусская литература — литература XVIII в. — литература первой половины XIX в.), который продолжается в 10—11 классах (литература второй половины XIX в. — литература XX в. — современная литература).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В примерной программе представлены следующие разделы: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1. Устное народное творчество.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2. Древнерусская литература.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3. Русская литература XVIII в.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4. Русская литература первой половины XIX в.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5. Русская литература второй половины XIX в.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6. Русская литература первой половины XX в.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7. Русская литература второй половины XX в.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8. Литература народов России.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9.  Зарубежная литература.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10. Обзоры.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11. Сведения по теории и истории литературы.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12. Диагностический, текущий и итоговый контроль уровня литературного образования.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В разделах 1—10 даются перечень произведений художественной литературы и краткие аннотации, раскрывающие их основную проблематику и художественное своеобразие. Изучению произведений предшествует краткий обзор жизни и творчества писателя.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Материалы по теории и истории литературы представлены в каждом разделе программы, однако особый раздел 11 предусматривает и специальные часы на практическое освоение и систематизацию знаний учащихся по теории литературы и на рассмотрение вопросов, связанных с литературным процессом, характеристикой отдельных литературных эпох, направлений и течений.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В разделе 12 предлагается примерное содержание занятий, направленных на осуществление диагностического, текущего и итогового контроля уровня литературного образования.</w:t>
            </w:r>
          </w:p>
          <w:p w:rsidR="00265CDE" w:rsidRPr="00867359" w:rsidRDefault="00265CDE" w:rsidP="009D0209">
            <w:pPr>
              <w:shd w:val="clear" w:color="auto" w:fill="FFFFFF"/>
              <w:spacing w:after="0" w:line="240" w:lineRule="auto"/>
              <w:ind w:firstLine="149"/>
              <w:jc w:val="both"/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i/>
                <w:iCs/>
                <w:color w:val="333333"/>
                <w:spacing w:val="1"/>
                <w:sz w:val="24"/>
                <w:szCs w:val="24"/>
              </w:rPr>
              <w:t>Формы организации учебной деятельности</w:t>
            </w:r>
            <w:r w:rsidRPr="00867359"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  <w:t>: практикумы, беседы, дискуссии, презентации.</w:t>
            </w:r>
          </w:p>
          <w:p w:rsidR="00265CDE" w:rsidRPr="00867359" w:rsidRDefault="00265CDE" w:rsidP="009D02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i/>
                <w:iCs/>
                <w:color w:val="333333"/>
                <w:spacing w:val="1"/>
                <w:sz w:val="24"/>
                <w:szCs w:val="24"/>
              </w:rPr>
              <w:t>Формы контроля</w:t>
            </w:r>
            <w:r w:rsidRPr="00867359"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  <w:t>: проверочные работы, словарные работы, контрольные работы, сочинение,  изложение, тестирование.</w:t>
            </w:r>
          </w:p>
          <w:p w:rsidR="00265CDE" w:rsidRPr="00867359" w:rsidRDefault="00265CDE" w:rsidP="009D0209">
            <w:pPr>
              <w:shd w:val="clear" w:color="auto" w:fill="FFFFFF"/>
              <w:spacing w:after="0" w:line="240" w:lineRule="auto"/>
              <w:ind w:firstLine="149"/>
              <w:jc w:val="both"/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color w:val="333333"/>
                <w:spacing w:val="1"/>
                <w:sz w:val="24"/>
                <w:szCs w:val="24"/>
              </w:rPr>
              <w:t>Основными формами  организации учебных занятий являются комбинированные уроки, уроки предъявления новых знаний и применения практических умений.</w:t>
            </w: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Место учебного предмета «Литература» в учебном плане</w:t>
            </w:r>
          </w:p>
          <w:p w:rsidR="00265CDE" w:rsidRPr="00867359" w:rsidRDefault="00265CDE" w:rsidP="009D0209">
            <w:pPr>
              <w:shd w:val="clear" w:color="auto" w:fill="FFFFFF"/>
              <w:spacing w:before="67"/>
              <w:ind w:right="-103" w:firstLine="394"/>
              <w:jc w:val="both"/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>Курс «Литература» изучается на ступени основного общего образования в каче</w:t>
            </w:r>
            <w:r w:rsidR="009D0209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>стве обязательного предмета. В 8</w:t>
            </w:r>
            <w:r w:rsidRPr="00867359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 xml:space="preserve"> классе в учебном пл</w:t>
            </w:r>
            <w:r w:rsidR="009D0209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 xml:space="preserve">ане на его изучение отводится </w:t>
            </w:r>
            <w:r w:rsidR="00512C01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>68</w:t>
            </w:r>
            <w:r w:rsidRPr="00867359">
              <w:rPr>
                <w:rFonts w:ascii="Times New Roman" w:hAnsi="Times New Roman"/>
                <w:color w:val="333333"/>
                <w:spacing w:val="-2"/>
                <w:sz w:val="24"/>
                <w:szCs w:val="24"/>
              </w:rPr>
              <w:t xml:space="preserve"> часов в год (2 часа в неделю). </w:t>
            </w: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Личностные, </w:t>
            </w:r>
            <w:proofErr w:type="spellStart"/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метапредметные</w:t>
            </w:r>
            <w:proofErr w:type="spellEnd"/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и предметные результаты освоения </w:t>
            </w:r>
          </w:p>
          <w:p w:rsidR="00265CDE" w:rsidRPr="00867359" w:rsidRDefault="00265CDE" w:rsidP="009D0209">
            <w:pPr>
              <w:tabs>
                <w:tab w:val="center" w:pos="0"/>
              </w:tabs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учебного предмета «Литература»</w:t>
            </w:r>
          </w:p>
          <w:p w:rsidR="00265CDE" w:rsidRPr="00867359" w:rsidRDefault="00265CDE" w:rsidP="009D0209">
            <w:pPr>
              <w:tabs>
                <w:tab w:val="center" w:pos="0"/>
              </w:tabs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Личностными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>результатами выпускников основной школы, формируемыми при изучении предмета «Литература», являются: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Совершенствовать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использование для решения познавательных и коммуникативных задач различных источников информации (словари, энциклопедии, </w:t>
            </w:r>
            <w:proofErr w:type="spellStart"/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>интернет-ресурсы</w:t>
            </w:r>
            <w:proofErr w:type="spellEnd"/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др.).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proofErr w:type="spellStart"/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Метапредметные</w:t>
            </w:r>
            <w:proofErr w:type="spellEnd"/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результаты изучения предмета «Литература» в основной школе проявляются в: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 xml:space="preserve"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умении самостоятельно организовывать собственную деятельность, оценивать ее, определять сферу своих интересов;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умении работать с разными источниками информации, находить ее, анализировать, использовать в самостоятельной деятельности.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8673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Предметные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результаты выпускников основной школы состоят в следующем: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1) в познавательной сфере: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владение элементарной литературоведческой терминологией при анализе литературного произведения;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2) в ценностно-ориентационной сфере: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формулирование собственного отношения к произведениям русской литературы, их оценка;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собственная интерпретация (в отдельных случаях) изученных литературных произведений;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понимание авторской позиции и свое отношение к ней;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3) в коммуникативной сфере: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восприятие на слух литературных произведений разных жанров, осмысленное чтение и адекватное восприятие;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4) в эстетической сфере: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• понимание русского слова в его эстетической функции, роли изобразительно-выразительных языковых средств в создании </w:t>
            </w:r>
            <w:r w:rsidRPr="00867359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художественных образов литературных произведений.</w:t>
            </w:r>
          </w:p>
          <w:p w:rsidR="00265CDE" w:rsidRPr="00867359" w:rsidRDefault="00265CDE" w:rsidP="009D0209">
            <w:pPr>
              <w:tabs>
                <w:tab w:val="center" w:pos="0"/>
              </w:tabs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1A3D38" w:rsidRPr="00923FBD" w:rsidRDefault="001A3D38" w:rsidP="001A3D38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DE" w:rsidRPr="00265CDE" w:rsidRDefault="00265CDE" w:rsidP="00265CDE">
      <w:pPr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5CDE"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Требования к уровню подготовки </w:t>
      </w:r>
      <w:r w:rsidR="00F31D39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</w:p>
    <w:p w:rsidR="00265CDE" w:rsidRPr="00265CDE" w:rsidRDefault="00265CDE" w:rsidP="00265CDE">
      <w:pPr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 xml:space="preserve">          В результате изучения литературы ученик должен знать:</w:t>
      </w:r>
    </w:p>
    <w:p w:rsidR="00265CDE" w:rsidRPr="00265CDE" w:rsidRDefault="00265CDE" w:rsidP="00265CD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содержание литературных произведений, подлежащих обязательному изучению;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основные факты жизненного и творческого пути писателей-классиков;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 xml:space="preserve">основные теоретико-литературные понятия.         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 xml:space="preserve"> В результате изучения литературы ученик должен использовать приобретенные знания и умения в практической деятельности и повседневной жизни для: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 xml:space="preserve"> работать с книгой 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определять принадлежность художественного произведения к одному из литературных родов и жанров;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 xml:space="preserve">выявлять авторскую позицию; 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выражать свое отношение к прочитанному;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владеть различными видами пересказа;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строить устные и письменные высказывания в связи с изученным произведением;</w:t>
      </w:r>
    </w:p>
    <w:p w:rsidR="00265CDE" w:rsidRPr="00265CDE" w:rsidRDefault="00265CDE" w:rsidP="00265CDE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участвовать в диалоге по прочитанным произведениям, понимать чужую точку зрения и аргументировано отстаивать свою.</w:t>
      </w:r>
    </w:p>
    <w:p w:rsidR="00265CDE" w:rsidRPr="00265CDE" w:rsidRDefault="00265CDE" w:rsidP="00265CDE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CDE">
        <w:rPr>
          <w:rFonts w:ascii="Times New Roman" w:hAnsi="Times New Roman" w:cs="Times New Roman"/>
          <w:b/>
          <w:sz w:val="24"/>
          <w:szCs w:val="24"/>
        </w:rPr>
        <w:t xml:space="preserve">Особенная часть </w:t>
      </w:r>
    </w:p>
    <w:p w:rsidR="00265CDE" w:rsidRPr="00265CDE" w:rsidRDefault="00265CDE" w:rsidP="00265CDE">
      <w:pPr>
        <w:pStyle w:val="a8"/>
        <w:rPr>
          <w:rFonts w:ascii="Times New Roman" w:hAnsi="Times New Roman"/>
          <w:sz w:val="24"/>
          <w:szCs w:val="24"/>
        </w:rPr>
      </w:pPr>
      <w:proofErr w:type="spellStart"/>
      <w:r w:rsidRPr="00265CDE">
        <w:rPr>
          <w:rFonts w:ascii="Times New Roman" w:hAnsi="Times New Roman"/>
          <w:sz w:val="24"/>
          <w:szCs w:val="24"/>
        </w:rPr>
        <w:t>Курс_литературы</w:t>
      </w:r>
      <w:proofErr w:type="spellEnd"/>
      <w:r w:rsidRPr="00265CDE">
        <w:rPr>
          <w:rFonts w:ascii="Times New Roman" w:hAnsi="Times New Roman"/>
          <w:sz w:val="24"/>
          <w:szCs w:val="24"/>
        </w:rPr>
        <w:t xml:space="preserve"> является составной частью системы изучения дисциплин  гуманитарного цикла. Он строится с учетом того, что учащиеся, освоившие</w:t>
      </w:r>
      <w:r w:rsidR="00E02D14">
        <w:rPr>
          <w:rFonts w:ascii="Times New Roman" w:hAnsi="Times New Roman"/>
          <w:sz w:val="24"/>
          <w:szCs w:val="24"/>
        </w:rPr>
        <w:t xml:space="preserve"> определенную сумму </w:t>
      </w:r>
      <w:r w:rsidRPr="00265CDE">
        <w:rPr>
          <w:rFonts w:ascii="Times New Roman" w:hAnsi="Times New Roman"/>
          <w:sz w:val="24"/>
          <w:szCs w:val="24"/>
        </w:rPr>
        <w:t>знаний, имеющие определенный жизненный и  самостоятельный  опыт,</w:t>
      </w:r>
      <w:r w:rsidR="00E02D14">
        <w:rPr>
          <w:rFonts w:ascii="Times New Roman" w:hAnsi="Times New Roman"/>
          <w:sz w:val="24"/>
          <w:szCs w:val="24"/>
        </w:rPr>
        <w:t xml:space="preserve"> готовы к восприятию </w:t>
      </w:r>
      <w:r w:rsidRPr="00265CDE">
        <w:rPr>
          <w:rFonts w:ascii="Times New Roman" w:hAnsi="Times New Roman"/>
          <w:sz w:val="24"/>
          <w:szCs w:val="24"/>
        </w:rPr>
        <w:t xml:space="preserve"> «</w:t>
      </w:r>
      <w:r w:rsidR="00E02D14">
        <w:rPr>
          <w:rFonts w:ascii="Times New Roman" w:hAnsi="Times New Roman"/>
          <w:sz w:val="24"/>
          <w:szCs w:val="24"/>
        </w:rPr>
        <w:t>литература</w:t>
      </w:r>
      <w:r w:rsidRPr="00265CDE">
        <w:rPr>
          <w:rFonts w:ascii="Times New Roman" w:hAnsi="Times New Roman"/>
          <w:sz w:val="24"/>
          <w:szCs w:val="24"/>
        </w:rPr>
        <w:t>» – учебный предмет в основной школе, фундаментом которо</w:t>
      </w:r>
      <w:r w:rsidR="00E02D14">
        <w:rPr>
          <w:rFonts w:ascii="Times New Roman" w:hAnsi="Times New Roman"/>
          <w:sz w:val="24"/>
          <w:szCs w:val="24"/>
        </w:rPr>
        <w:t xml:space="preserve">го являются научные знания о </w:t>
      </w:r>
      <w:proofErr w:type="spellStart"/>
      <w:r w:rsidR="00E02D14">
        <w:rPr>
          <w:rFonts w:ascii="Times New Roman" w:hAnsi="Times New Roman"/>
          <w:sz w:val="24"/>
          <w:szCs w:val="24"/>
        </w:rPr>
        <w:t>литературе</w:t>
      </w:r>
      <w:r w:rsidRPr="00265CDE">
        <w:rPr>
          <w:rFonts w:ascii="Times New Roman" w:hAnsi="Times New Roman"/>
          <w:sz w:val="24"/>
          <w:szCs w:val="24"/>
        </w:rPr>
        <w:t>,создавать</w:t>
      </w:r>
      <w:proofErr w:type="spellEnd"/>
      <w:r w:rsidRPr="00265CDE">
        <w:rPr>
          <w:rFonts w:ascii="Times New Roman" w:hAnsi="Times New Roman"/>
          <w:sz w:val="24"/>
          <w:szCs w:val="24"/>
        </w:rPr>
        <w:t xml:space="preserve"> связный текст (устный и письменный) на необходимую тему с учетом норм русского литературного языка;</w:t>
      </w:r>
    </w:p>
    <w:p w:rsidR="00265CDE" w:rsidRPr="00265CDE" w:rsidRDefault="00265CDE" w:rsidP="00265CDE">
      <w:pPr>
        <w:pStyle w:val="a8"/>
        <w:rPr>
          <w:rFonts w:ascii="Times New Roman" w:hAnsi="Times New Roman"/>
          <w:sz w:val="24"/>
          <w:szCs w:val="24"/>
        </w:rPr>
      </w:pPr>
      <w:r w:rsidRPr="00265CDE">
        <w:rPr>
          <w:rFonts w:ascii="Times New Roman" w:hAnsi="Times New Roman"/>
          <w:sz w:val="24"/>
          <w:szCs w:val="24"/>
        </w:rPr>
        <w:t>находить и грамотно использовать нужную информацию о литературе, о конкретном произведении и его авторе с помощью различных источников (справочная литература, периодика, телевидение, ресурсы Интернета);</w:t>
      </w:r>
    </w:p>
    <w:p w:rsidR="00265CDE" w:rsidRPr="00265CDE" w:rsidRDefault="00265CDE" w:rsidP="00265CDE">
      <w:pPr>
        <w:pStyle w:val="a8"/>
        <w:rPr>
          <w:rFonts w:ascii="Times New Roman" w:hAnsi="Times New Roman"/>
          <w:sz w:val="24"/>
          <w:szCs w:val="24"/>
        </w:rPr>
      </w:pPr>
      <w:r w:rsidRPr="00265CDE">
        <w:rPr>
          <w:rFonts w:ascii="Times New Roman" w:hAnsi="Times New Roman"/>
          <w:sz w:val="24"/>
          <w:szCs w:val="24"/>
        </w:rPr>
        <w:t>ориентироваться в мире художественной литературы, отбирать произведения, обладающие высокой эстетической ценностью.</w:t>
      </w:r>
    </w:p>
    <w:p w:rsidR="00265CDE" w:rsidRPr="00265CDE" w:rsidRDefault="00265CDE" w:rsidP="00265C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5CDE" w:rsidRPr="00265CDE" w:rsidRDefault="00265CDE" w:rsidP="00265C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5CDE">
        <w:rPr>
          <w:rFonts w:ascii="Times New Roman" w:hAnsi="Times New Roman" w:cs="Times New Roman"/>
          <w:sz w:val="24"/>
          <w:szCs w:val="24"/>
        </w:rPr>
        <w:t>В с</w:t>
      </w:r>
      <w:r w:rsidR="009D0209">
        <w:rPr>
          <w:rFonts w:ascii="Times New Roman" w:hAnsi="Times New Roman" w:cs="Times New Roman"/>
          <w:sz w:val="24"/>
          <w:szCs w:val="24"/>
        </w:rPr>
        <w:t>остав УМК входят: учебник для  8</w:t>
      </w:r>
      <w:r w:rsidRPr="00265CDE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9D0209">
        <w:rPr>
          <w:rFonts w:ascii="Times New Roman" w:hAnsi="Times New Roman" w:cs="Times New Roman"/>
          <w:sz w:val="24"/>
          <w:szCs w:val="24"/>
        </w:rPr>
        <w:t xml:space="preserve"> «литература», </w:t>
      </w:r>
      <w:r w:rsidRPr="00265CDE">
        <w:rPr>
          <w:rFonts w:ascii="Times New Roman" w:hAnsi="Times New Roman" w:cs="Times New Roman"/>
          <w:sz w:val="24"/>
          <w:szCs w:val="24"/>
        </w:rPr>
        <w:t>поурочные разработки к учебнику, дидактические материал</w:t>
      </w:r>
    </w:p>
    <w:p w:rsidR="00265CDE" w:rsidRPr="00265CDE" w:rsidRDefault="009D0209" w:rsidP="00265C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    </w:t>
      </w:r>
      <w:r>
        <w:rPr>
          <w:rFonts w:ascii="Times New Roman" w:hAnsi="Times New Roman" w:cs="Times New Roman"/>
          <w:sz w:val="24"/>
          <w:szCs w:val="24"/>
        </w:rPr>
        <w:tab/>
        <w:t>В 8</w:t>
      </w:r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классах при изучении литературы  прежде всего даются знания основанные на принципах связи искусства с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жизнью,единства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и формы содержания ,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историзма,традиций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новаторства,осмыслениеисторико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культурных_сведений,нравственно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-эстетических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представлений,усвоение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основных понятий теории и истории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литературы,формирование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и умение оценивать и анализировать художественные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произведения,овладения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богатейшими выразительными средствами русского литературного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языка.Изучение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данного материала направлено на содействие и развитие чтения художественной </w:t>
      </w:r>
      <w:proofErr w:type="spellStart"/>
      <w:r w:rsidR="00265CDE" w:rsidRPr="00265CDE">
        <w:rPr>
          <w:rFonts w:ascii="Times New Roman" w:hAnsi="Times New Roman" w:cs="Times New Roman"/>
          <w:sz w:val="24"/>
          <w:szCs w:val="24"/>
        </w:rPr>
        <w:t>литературы,чтения</w:t>
      </w:r>
      <w:proofErr w:type="spellEnd"/>
      <w:r w:rsidR="00265CDE" w:rsidRPr="00265CDE">
        <w:rPr>
          <w:rFonts w:ascii="Times New Roman" w:hAnsi="Times New Roman" w:cs="Times New Roman"/>
          <w:sz w:val="24"/>
          <w:szCs w:val="24"/>
        </w:rPr>
        <w:t xml:space="preserve"> вслух подростков.</w:t>
      </w:r>
    </w:p>
    <w:p w:rsidR="00265CDE" w:rsidRPr="00265CDE" w:rsidRDefault="00265CDE" w:rsidP="00F31D39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65CDE">
        <w:rPr>
          <w:rFonts w:ascii="Times New Roman" w:hAnsi="Times New Roman" w:cs="Times New Roman"/>
          <w:sz w:val="24"/>
          <w:szCs w:val="24"/>
        </w:rPr>
        <w:tab/>
        <w:t>Курс строится с учетом того, что в подростковом возрасте именно общение, сознательное экспериментирование в собственных отношениях с другими людьми (поиск друзей, конфликты, выяснение отношений, смена компании) выделяются в относительно самостоятельную область жизни. Дети в 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поступков.</w:t>
      </w:r>
      <w:r w:rsidRPr="00265CDE">
        <w:rPr>
          <w:rFonts w:ascii="Times New Roman" w:hAnsi="Times New Roman" w:cs="Times New Roman"/>
          <w:sz w:val="24"/>
          <w:szCs w:val="24"/>
        </w:rPr>
        <w:br/>
      </w:r>
    </w:p>
    <w:p w:rsidR="00265CDE" w:rsidRPr="00265CDE" w:rsidRDefault="00265CDE" w:rsidP="00265CDE">
      <w:pPr>
        <w:pStyle w:val="a9"/>
        <w:ind w:firstLine="708"/>
        <w:jc w:val="both"/>
        <w:rPr>
          <w:b/>
          <w:sz w:val="24"/>
          <w:u w:val="single"/>
        </w:rPr>
      </w:pPr>
      <w:r w:rsidRPr="00265CDE">
        <w:rPr>
          <w:b/>
          <w:sz w:val="24"/>
          <w:u w:val="single"/>
        </w:rPr>
        <w:t>Тематическое планирование курса.</w:t>
      </w:r>
    </w:p>
    <w:p w:rsidR="00265CDE" w:rsidRDefault="00265CDE" w:rsidP="00265CDE">
      <w:pPr>
        <w:tabs>
          <w:tab w:val="center" w:pos="0"/>
        </w:tabs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8280"/>
        <w:gridCol w:w="1922"/>
        <w:gridCol w:w="1136"/>
        <w:gridCol w:w="1671"/>
        <w:gridCol w:w="1159"/>
      </w:tblGrid>
      <w:tr w:rsidR="00265CDE" w:rsidRPr="002E76DC" w:rsidTr="009D0209">
        <w:tc>
          <w:tcPr>
            <w:tcW w:w="209" w:type="pct"/>
            <w:vMerge w:val="restar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00" w:type="pct"/>
            <w:vMerge w:val="restar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991" w:type="pct"/>
            <w:gridSpan w:val="4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5CDE" w:rsidRPr="002E76DC" w:rsidTr="009D0209">
        <w:tc>
          <w:tcPr>
            <w:tcW w:w="209" w:type="pct"/>
            <w:vMerge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0" w:type="pct"/>
            <w:vMerge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теме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</w:t>
            </w:r>
          </w:p>
        </w:tc>
        <w:tc>
          <w:tcPr>
            <w:tcW w:w="392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к/р</w:t>
            </w: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2E76DC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9D0209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9D0209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ХVIII века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9D0209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первой половины  XIX века.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2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5CDE" w:rsidRPr="002E76DC" w:rsidTr="009D0209">
        <w:tc>
          <w:tcPr>
            <w:tcW w:w="209" w:type="pct"/>
            <w:shd w:val="clear" w:color="auto" w:fill="auto"/>
          </w:tcPr>
          <w:p w:rsidR="00265CDE" w:rsidRPr="002E76DC" w:rsidRDefault="00265CDE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0" w:type="pct"/>
            <w:shd w:val="clear" w:color="auto" w:fill="auto"/>
          </w:tcPr>
          <w:p w:rsidR="00265CDE" w:rsidRPr="002E76DC" w:rsidRDefault="00265CDE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второй половины X\X века.</w:t>
            </w:r>
          </w:p>
        </w:tc>
        <w:tc>
          <w:tcPr>
            <w:tcW w:w="650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4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" w:type="pct"/>
            <w:shd w:val="clear" w:color="auto" w:fill="auto"/>
          </w:tcPr>
          <w:p w:rsidR="00265CDE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5993" w:rsidRPr="002E76DC" w:rsidTr="009D0209">
        <w:tc>
          <w:tcPr>
            <w:tcW w:w="209" w:type="pct"/>
            <w:shd w:val="clear" w:color="auto" w:fill="auto"/>
          </w:tcPr>
          <w:p w:rsidR="00D35993" w:rsidRPr="002E76DC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0" w:type="pct"/>
            <w:shd w:val="clear" w:color="auto" w:fill="auto"/>
          </w:tcPr>
          <w:p w:rsidR="00D35993" w:rsidRPr="002E76DC" w:rsidRDefault="00D35993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650" w:type="pct"/>
            <w:shd w:val="clear" w:color="auto" w:fill="auto"/>
          </w:tcPr>
          <w:p w:rsidR="00D35993" w:rsidRDefault="00B03CC5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" w:type="pct"/>
            <w:shd w:val="clear" w:color="auto" w:fill="auto"/>
          </w:tcPr>
          <w:p w:rsidR="00D35993" w:rsidRDefault="00B03CC5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" w:type="pct"/>
            <w:shd w:val="clear" w:color="auto" w:fill="auto"/>
          </w:tcPr>
          <w:p w:rsidR="00D35993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" w:type="pct"/>
            <w:shd w:val="clear" w:color="auto" w:fill="auto"/>
          </w:tcPr>
          <w:p w:rsidR="00D35993" w:rsidRDefault="00D35993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DC" w:rsidRPr="002E76DC" w:rsidTr="00512C01">
        <w:trPr>
          <w:trHeight w:val="630"/>
        </w:trPr>
        <w:tc>
          <w:tcPr>
            <w:tcW w:w="209" w:type="pct"/>
            <w:shd w:val="clear" w:color="auto" w:fill="auto"/>
          </w:tcPr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pct"/>
            <w:shd w:val="clear" w:color="auto" w:fill="auto"/>
          </w:tcPr>
          <w:p w:rsidR="002E76DC" w:rsidRPr="002E76DC" w:rsidRDefault="002E76DC" w:rsidP="009D0209">
            <w:pPr>
              <w:tabs>
                <w:tab w:val="left" w:pos="1320"/>
                <w:tab w:val="center" w:pos="278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1" w:type="pct"/>
            <w:gridSpan w:val="4"/>
            <w:shd w:val="clear" w:color="auto" w:fill="auto"/>
          </w:tcPr>
          <w:p w:rsidR="002E76DC" w:rsidRPr="002E76DC" w:rsidRDefault="00B03CC5" w:rsidP="00D35993">
            <w:pPr>
              <w:tabs>
                <w:tab w:val="left" w:pos="948"/>
                <w:tab w:val="center" w:pos="2836"/>
                <w:tab w:val="left" w:pos="3975"/>
                <w:tab w:val="right" w:pos="567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68                 27</w:t>
            </w:r>
            <w:r w:rsidR="00D3599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12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D3599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D3599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12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D3599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265CDE" w:rsidRPr="002E76DC" w:rsidRDefault="00265CDE" w:rsidP="00265CDE">
      <w:pPr>
        <w:tabs>
          <w:tab w:val="center" w:pos="0"/>
        </w:tabs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265CDE" w:rsidRPr="002E76DC" w:rsidRDefault="00265CDE" w:rsidP="00265CDE">
      <w:pPr>
        <w:tabs>
          <w:tab w:val="center" w:pos="0"/>
        </w:tabs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265CDE" w:rsidRPr="00691CDF" w:rsidRDefault="00265CDE" w:rsidP="002E76DC">
      <w:pPr>
        <w:tabs>
          <w:tab w:val="center" w:pos="0"/>
        </w:tabs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91CDF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Содержание тем учебного курса</w:t>
      </w:r>
    </w:p>
    <w:p w:rsidR="00265CDE" w:rsidRPr="00691CDF" w:rsidRDefault="00265CDE" w:rsidP="00265CDE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691CDF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Введение(1 ч)</w:t>
      </w:r>
    </w:p>
    <w:p w:rsidR="009D0209" w:rsidRPr="00691CDF" w:rsidRDefault="009D0209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1.</w:t>
      </w:r>
      <w:r w:rsidRPr="00691CDF">
        <w:rPr>
          <w:rFonts w:ascii="Times New Roman" w:hAnsi="Times New Roman" w:cs="Times New Roman"/>
          <w:sz w:val="24"/>
          <w:szCs w:val="24"/>
        </w:rPr>
        <w:t xml:space="preserve"> Русская литература и история. Интерес русских писателей к историческому прошлому своего народа. Историзм классиков русской литературы. </w:t>
      </w:r>
      <w:r w:rsidRPr="00691CDF">
        <w:rPr>
          <w:rFonts w:ascii="Times New Roman" w:hAnsi="Times New Roman" w:cs="Times New Roman"/>
          <w:b/>
          <w:sz w:val="24"/>
          <w:szCs w:val="24"/>
        </w:rPr>
        <w:t>(1ч.)</w:t>
      </w:r>
    </w:p>
    <w:p w:rsidR="009D0209" w:rsidRPr="00691CDF" w:rsidRDefault="009D0209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sz w:val="24"/>
          <w:szCs w:val="24"/>
        </w:rPr>
        <w:t>Устное народное творчество(2 ч)</w:t>
      </w:r>
    </w:p>
    <w:p w:rsidR="009D0209" w:rsidRPr="00691CDF" w:rsidRDefault="009D0209" w:rsidP="009D02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В мире р</w:t>
      </w:r>
      <w:r w:rsidRPr="00691CDF">
        <w:rPr>
          <w:rFonts w:ascii="Times New Roman" w:hAnsi="Times New Roman" w:cs="Times New Roman"/>
          <w:sz w:val="24"/>
          <w:szCs w:val="24"/>
        </w:rPr>
        <w:t xml:space="preserve">усской народной песни (лирические и исторические песни). Отражение жизни народа в народной песне: </w:t>
      </w:r>
      <w:r w:rsidRPr="00691CDF">
        <w:rPr>
          <w:rFonts w:ascii="Times New Roman" w:hAnsi="Times New Roman" w:cs="Times New Roman"/>
          <w:b/>
          <w:sz w:val="24"/>
          <w:szCs w:val="24"/>
        </w:rPr>
        <w:t>«В тёмном лесе…», «Уж ты ночка…», «Вдоль по улице метелица метёт…»; «Пугачёв в темнице», «Пугачёв казнён».</w:t>
      </w:r>
    </w:p>
    <w:p w:rsidR="009D0209" w:rsidRPr="00691CDF" w:rsidRDefault="009D0209" w:rsidP="009D02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Частушки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как малый песенный жанр. </w:t>
      </w:r>
      <w:r w:rsidRPr="00691CDF">
        <w:rPr>
          <w:rFonts w:ascii="Times New Roman" w:hAnsi="Times New Roman" w:cs="Times New Roman"/>
          <w:sz w:val="24"/>
          <w:szCs w:val="24"/>
        </w:rPr>
        <w:t xml:space="preserve">Отражение различных сторон жизни народа в частушках. Разнообразие тематики и поэтика частушек. </w:t>
      </w:r>
      <w:r w:rsidRPr="00691CDF">
        <w:rPr>
          <w:rFonts w:ascii="Times New Roman" w:hAnsi="Times New Roman" w:cs="Times New Roman"/>
          <w:b/>
          <w:sz w:val="24"/>
          <w:szCs w:val="24"/>
        </w:rPr>
        <w:t>(1ч.)</w:t>
      </w:r>
    </w:p>
    <w:p w:rsidR="009D0209" w:rsidRPr="00691CDF" w:rsidRDefault="009D0209" w:rsidP="009D0209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 xml:space="preserve">Предания </w:t>
      </w:r>
      <w:r w:rsidRPr="00691CDF">
        <w:rPr>
          <w:rFonts w:ascii="Times New Roman" w:hAnsi="Times New Roman" w:cs="Times New Roman"/>
          <w:sz w:val="24"/>
          <w:szCs w:val="24"/>
        </w:rPr>
        <w:t xml:space="preserve">как исторический жанр русской народной прозы. </w:t>
      </w:r>
      <w:r w:rsidRPr="00691CDF">
        <w:rPr>
          <w:rFonts w:ascii="Times New Roman" w:hAnsi="Times New Roman" w:cs="Times New Roman"/>
          <w:b/>
          <w:sz w:val="24"/>
          <w:szCs w:val="24"/>
        </w:rPr>
        <w:t xml:space="preserve">«О Пугачеве». «О покорении Сибири Ермаком…» </w:t>
      </w:r>
      <w:r w:rsidRPr="00691CDF">
        <w:rPr>
          <w:rFonts w:ascii="Times New Roman" w:hAnsi="Times New Roman" w:cs="Times New Roman"/>
          <w:sz w:val="24"/>
          <w:szCs w:val="24"/>
        </w:rPr>
        <w:t>Особенности содержания и формы народных преданий</w:t>
      </w:r>
      <w:r w:rsidRPr="00691CDF">
        <w:rPr>
          <w:rFonts w:ascii="Times New Roman" w:hAnsi="Times New Roman" w:cs="Times New Roman"/>
          <w:b/>
          <w:sz w:val="24"/>
          <w:szCs w:val="24"/>
        </w:rPr>
        <w:t>. (1ч.)</w:t>
      </w:r>
    </w:p>
    <w:p w:rsidR="009D0209" w:rsidRPr="00691CDF" w:rsidRDefault="009D0209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Из древнерусской литературы (2ч.)</w:t>
      </w:r>
    </w:p>
    <w:p w:rsidR="009D0209" w:rsidRPr="00691CDF" w:rsidRDefault="009D0209" w:rsidP="009D02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91CDF">
        <w:rPr>
          <w:rFonts w:ascii="Times New Roman" w:hAnsi="Times New Roman" w:cs="Times New Roman"/>
          <w:sz w:val="24"/>
          <w:szCs w:val="24"/>
        </w:rPr>
        <w:t xml:space="preserve">Из </w:t>
      </w:r>
      <w:r w:rsidRPr="00691CDF">
        <w:rPr>
          <w:rFonts w:ascii="Times New Roman" w:hAnsi="Times New Roman" w:cs="Times New Roman"/>
          <w:b/>
          <w:sz w:val="24"/>
          <w:szCs w:val="24"/>
        </w:rPr>
        <w:t>«Жития Александра Невского»</w:t>
      </w:r>
      <w:r w:rsidRPr="00691CDF">
        <w:rPr>
          <w:rFonts w:ascii="Times New Roman" w:hAnsi="Times New Roman" w:cs="Times New Roman"/>
          <w:sz w:val="24"/>
          <w:szCs w:val="24"/>
        </w:rPr>
        <w:t>.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(1ч.)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>Защита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</w:p>
    <w:p w:rsidR="009D0209" w:rsidRPr="00691CDF" w:rsidRDefault="009D0209" w:rsidP="009D0209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2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2. </w:t>
      </w:r>
      <w:r w:rsidRPr="00691CDF">
        <w:rPr>
          <w:rFonts w:ascii="Times New Roman" w:hAnsi="Times New Roman" w:cs="Times New Roman"/>
          <w:b/>
          <w:sz w:val="24"/>
          <w:szCs w:val="24"/>
        </w:rPr>
        <w:t>«Шемякин суд»</w:t>
      </w:r>
      <w:r w:rsidRPr="00691CDF">
        <w:rPr>
          <w:rFonts w:ascii="Times New Roman" w:hAnsi="Times New Roman" w:cs="Times New Roman"/>
          <w:sz w:val="24"/>
          <w:szCs w:val="24"/>
        </w:rPr>
        <w:t>.</w:t>
      </w:r>
      <w:r w:rsidRPr="00691CDF">
        <w:rPr>
          <w:rFonts w:ascii="Times New Roman" w:hAnsi="Times New Roman" w:cs="Times New Roman"/>
          <w:b/>
          <w:sz w:val="24"/>
          <w:szCs w:val="24"/>
        </w:rPr>
        <w:t xml:space="preserve"> (1ч.)</w:t>
      </w:r>
      <w:r w:rsidRPr="00691CDF">
        <w:rPr>
          <w:rFonts w:ascii="Times New Roman" w:hAnsi="Times New Roman" w:cs="Times New Roman"/>
          <w:sz w:val="24"/>
          <w:szCs w:val="24"/>
        </w:rPr>
        <w:t xml:space="preserve"> Изображение действительных и вымышленных событий – главное новшество литературы 17 века. Новые литературные герои – крестьянские и купеческие сыновья. Сатира на судебные порядки, комические ситуации с двумя плутами. Особенности поэтики бытовой сатирической повести.</w:t>
      </w:r>
    </w:p>
    <w:p w:rsidR="009D0209" w:rsidRPr="00691CDF" w:rsidRDefault="00691CDF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sz w:val="24"/>
          <w:szCs w:val="24"/>
        </w:rPr>
        <w:t>Из русской литературы 18 века(5 ч)</w:t>
      </w:r>
    </w:p>
    <w:p w:rsidR="009D0209" w:rsidRPr="00691CDF" w:rsidRDefault="00691CDF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691CDF">
        <w:rPr>
          <w:rFonts w:ascii="Times New Roman" w:hAnsi="Times New Roman" w:cs="Times New Roman"/>
          <w:b/>
          <w:sz w:val="24"/>
          <w:szCs w:val="24"/>
        </w:rPr>
        <w:t>Д.И.Фонвизин</w:t>
      </w:r>
      <w:proofErr w:type="spellEnd"/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(5ч.). </w:t>
      </w:r>
      <w:r w:rsidRPr="00691CDF">
        <w:rPr>
          <w:rFonts w:ascii="Times New Roman" w:hAnsi="Times New Roman" w:cs="Times New Roman"/>
          <w:sz w:val="24"/>
          <w:szCs w:val="24"/>
        </w:rPr>
        <w:t xml:space="preserve">Слово о писателе. </w:t>
      </w:r>
      <w:r w:rsidRPr="00691CDF">
        <w:rPr>
          <w:rFonts w:ascii="Times New Roman" w:hAnsi="Times New Roman" w:cs="Times New Roman"/>
          <w:b/>
          <w:sz w:val="24"/>
          <w:szCs w:val="24"/>
        </w:rPr>
        <w:t>«Недоросль»</w:t>
      </w:r>
      <w:r w:rsidRPr="00691CDF">
        <w:rPr>
          <w:rFonts w:ascii="Times New Roman" w:hAnsi="Times New Roman" w:cs="Times New Roman"/>
          <w:sz w:val="24"/>
          <w:szCs w:val="24"/>
        </w:rPr>
        <w:t xml:space="preserve"> (сцены).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Понятие о классицизме. Основные правила классицизма в драматическом произведении.</w:t>
      </w:r>
    </w:p>
    <w:p w:rsidR="009D0209" w:rsidRPr="00691CDF" w:rsidRDefault="00691CDF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Из русской литературы 19 века(36 ч)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91CDF">
        <w:rPr>
          <w:rFonts w:ascii="Times New Roman" w:hAnsi="Times New Roman" w:cs="Times New Roman"/>
          <w:b/>
          <w:sz w:val="24"/>
          <w:szCs w:val="24"/>
        </w:rPr>
        <w:t>И.А.Крылов</w:t>
      </w:r>
      <w:proofErr w:type="spellEnd"/>
      <w:r w:rsidRPr="00691CDF">
        <w:rPr>
          <w:rFonts w:ascii="Times New Roman" w:hAnsi="Times New Roman" w:cs="Times New Roman"/>
          <w:b/>
          <w:sz w:val="24"/>
          <w:szCs w:val="24"/>
        </w:rPr>
        <w:t xml:space="preserve"> (1ч.).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Поэт и мудрец. Язвительный сатирик и баснописец. Слово о баснописце. Басни и их историческая </w:t>
      </w:r>
      <w:proofErr w:type="spellStart"/>
      <w:r w:rsidRPr="00691CDF">
        <w:rPr>
          <w:rFonts w:ascii="Times New Roman" w:hAnsi="Times New Roman" w:cs="Times New Roman"/>
          <w:sz w:val="24"/>
          <w:szCs w:val="24"/>
        </w:rPr>
        <w:t>основа.</w:t>
      </w:r>
      <w:r w:rsidRPr="00691CDF">
        <w:rPr>
          <w:rFonts w:ascii="Times New Roman" w:hAnsi="Times New Roman" w:cs="Times New Roman"/>
          <w:b/>
          <w:sz w:val="24"/>
          <w:szCs w:val="24"/>
        </w:rPr>
        <w:t>«Обоз</w:t>
      </w:r>
      <w:proofErr w:type="spellEnd"/>
      <w:r w:rsidRPr="00691CDF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691CDF">
        <w:rPr>
          <w:rFonts w:ascii="Times New Roman" w:hAnsi="Times New Roman" w:cs="Times New Roman"/>
          <w:sz w:val="24"/>
          <w:szCs w:val="24"/>
        </w:rPr>
        <w:t xml:space="preserve">Критика вмешательства императора Александра </w:t>
      </w:r>
      <w:r w:rsidRPr="00691CDF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91CDF">
        <w:rPr>
          <w:rFonts w:ascii="Times New Roman" w:hAnsi="Times New Roman" w:cs="Times New Roman"/>
          <w:sz w:val="24"/>
          <w:szCs w:val="24"/>
        </w:rPr>
        <w:t xml:space="preserve"> в стратегию и тактику Кутузова в Отечественной войне 1812 года. Мораль басни. Осмеяние пороков: самонадеянности, безответственности, зазнайства.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(1ч.)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4. 2.</w:t>
      </w:r>
      <w:r w:rsidRPr="00691CDF">
        <w:rPr>
          <w:rFonts w:ascii="Times New Roman" w:hAnsi="Times New Roman" w:cs="Times New Roman"/>
          <w:b/>
          <w:sz w:val="24"/>
          <w:szCs w:val="24"/>
        </w:rPr>
        <w:t>К.Ф.Рылеев (1ч.)</w:t>
      </w:r>
      <w:r w:rsidRPr="00691CDF">
        <w:rPr>
          <w:rFonts w:ascii="Times New Roman" w:hAnsi="Times New Roman" w:cs="Times New Roman"/>
          <w:sz w:val="24"/>
          <w:szCs w:val="24"/>
        </w:rPr>
        <w:t xml:space="preserve">. Автор дум и сатир. Краткий рассказ о писателе. Оценка дум современниками. </w:t>
      </w:r>
      <w:r w:rsidRPr="00691CDF">
        <w:rPr>
          <w:rFonts w:ascii="Times New Roman" w:hAnsi="Times New Roman" w:cs="Times New Roman"/>
          <w:b/>
          <w:sz w:val="24"/>
          <w:szCs w:val="24"/>
        </w:rPr>
        <w:t xml:space="preserve">«Смерть Ермака». </w:t>
      </w:r>
      <w:r w:rsidRPr="00691CDF">
        <w:rPr>
          <w:rFonts w:ascii="Times New Roman" w:hAnsi="Times New Roman" w:cs="Times New Roman"/>
          <w:sz w:val="24"/>
          <w:szCs w:val="24"/>
        </w:rPr>
        <w:t xml:space="preserve">Историческая тема думы. Ермак Тимофеевич – главный герой думы, один из предводителей казаков. Тема расширения русских земель. Текст думы </w:t>
      </w:r>
      <w:proofErr w:type="spellStart"/>
      <w:r w:rsidRPr="00691CDF">
        <w:rPr>
          <w:rFonts w:ascii="Times New Roman" w:hAnsi="Times New Roman" w:cs="Times New Roman"/>
          <w:sz w:val="24"/>
          <w:szCs w:val="24"/>
        </w:rPr>
        <w:t>К.Ф.Рылеева</w:t>
      </w:r>
      <w:proofErr w:type="spellEnd"/>
      <w:r w:rsidRPr="00691CDF">
        <w:rPr>
          <w:rFonts w:ascii="Times New Roman" w:hAnsi="Times New Roman" w:cs="Times New Roman"/>
          <w:sz w:val="24"/>
          <w:szCs w:val="24"/>
        </w:rPr>
        <w:t xml:space="preserve"> – основа народной песни о Ермаке.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(1ч.)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4. 3</w:t>
      </w:r>
      <w:r w:rsidRPr="00691CDF">
        <w:rPr>
          <w:rFonts w:ascii="Times New Roman" w:hAnsi="Times New Roman" w:cs="Times New Roman"/>
          <w:b/>
          <w:sz w:val="24"/>
          <w:szCs w:val="24"/>
        </w:rPr>
        <w:t>А.С.Пушкин(10ч).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Краткий рассказ об отношении поэта к истории и исторической теме в литературе. Основные мотивы лирики поэта. </w:t>
      </w:r>
      <w:r w:rsidRPr="00691CDF">
        <w:rPr>
          <w:rFonts w:ascii="Times New Roman" w:hAnsi="Times New Roman" w:cs="Times New Roman"/>
          <w:b/>
          <w:sz w:val="24"/>
          <w:szCs w:val="24"/>
        </w:rPr>
        <w:t>«История пугачёвского бунта»</w:t>
      </w:r>
      <w:r w:rsidRPr="00691CDF">
        <w:rPr>
          <w:rFonts w:ascii="Times New Roman" w:hAnsi="Times New Roman" w:cs="Times New Roman"/>
          <w:sz w:val="24"/>
          <w:szCs w:val="24"/>
        </w:rPr>
        <w:t xml:space="preserve"> (отрывки). Заглавие Пушкина и поправка Николая I. Смысловое различие. История пугачёвского восстания в художественном произведении и историческом труде писателя и историка. История создания романа «Капитанская дочка». Форма семейных записок как выражение частного взгляда на отечественную историю.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hAnsi="Times New Roman" w:cs="Times New Roman"/>
          <w:sz w:val="24"/>
          <w:szCs w:val="24"/>
        </w:rPr>
        <w:t xml:space="preserve">Роман </w:t>
      </w:r>
      <w:r w:rsidRPr="00691CDF">
        <w:rPr>
          <w:rFonts w:ascii="Times New Roman" w:hAnsi="Times New Roman" w:cs="Times New Roman"/>
          <w:b/>
          <w:sz w:val="24"/>
          <w:szCs w:val="24"/>
        </w:rPr>
        <w:t>«Капитанская дочка».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Пётр Гринёв – жизненный путь героя, формирование характера. Маша Миронова – нравственная красота героини. Швабрин – антигерой. Значение образа Савельича в романе. Особенности композиции. Гуманизм и историзм Пушкина. Историческая правда и художественный вымысел в романе. Фольклорные мотивы в романе. Различие авторской позиции в «Капитанской дочке» и в «Истории пугачёвского бунта».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«Пиковая дама».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Проблема человека и судьбы. Система образов персонажей в повести. Образ Петербурга.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4. 4. </w:t>
      </w:r>
      <w:proofErr w:type="spellStart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М.Ю.Лермонтов</w:t>
      </w:r>
      <w:proofErr w:type="spellEnd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(4ч.).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писателе, отношение к историческим темам и воплощение этих тем в его творчестве. Поэма 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«Мцыри»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4. 5. </w:t>
      </w:r>
      <w:proofErr w:type="spellStart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Н.В.Гоголь</w:t>
      </w:r>
      <w:proofErr w:type="spellEnd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(9ч.).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писателе, его отношение к истории, исторической теме в художественном произведении. «Ревизор». Комедия «со злостью и солью». История создания и постановки комедии. Поворот русской драматургии к социальной теме. Отношение современной писателю критики, общественности к комедии. Разоблачение пороков чиновничества. Цель автора – высмеять «всё дурное в России». Новизна финала, немой сцены, своеобразие действия пьесы, вытекающее из характеров. Хлестаков и «миражная интрига». Хлестаковщина как общественное явление.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«Шинель».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Образ «маленького человека» в литературе. Потеря </w:t>
      </w:r>
      <w:proofErr w:type="spellStart"/>
      <w:r w:rsidRPr="00691CDF">
        <w:rPr>
          <w:rFonts w:ascii="Times New Roman" w:hAnsi="Times New Roman" w:cs="Times New Roman"/>
          <w:color w:val="000000"/>
          <w:sz w:val="24"/>
          <w:szCs w:val="24"/>
        </w:rPr>
        <w:t>Башмачкиным</w:t>
      </w:r>
      <w:proofErr w:type="spellEnd"/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лица. Шинель как последняя надежда согреться в холодном мире. Тщетность этой мечты. Петербург – символ вечного адского холода. Духовная сила героя и противостояние бездушию общества. Роль фантастики в художественном произведении.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4. 6. </w:t>
      </w:r>
      <w:proofErr w:type="spellStart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И.С.Тургенев</w:t>
      </w:r>
      <w:proofErr w:type="spellEnd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(3ч.).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писателе как пропагандисте русской литературы в Европе. </w:t>
      </w:r>
      <w:r w:rsidRPr="00691CDF">
        <w:rPr>
          <w:rFonts w:ascii="Times New Roman" w:hAnsi="Times New Roman" w:cs="Times New Roman"/>
          <w:sz w:val="24"/>
          <w:szCs w:val="24"/>
        </w:rPr>
        <w:t xml:space="preserve">Автобиографический характер повести </w:t>
      </w:r>
      <w:r w:rsidRPr="00691CDF">
        <w:rPr>
          <w:rFonts w:ascii="Times New Roman" w:hAnsi="Times New Roman" w:cs="Times New Roman"/>
          <w:b/>
          <w:sz w:val="24"/>
          <w:szCs w:val="24"/>
        </w:rPr>
        <w:t>«Ася».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История любви как основа сюжета повести. Мастерство пейзажных зарисовок. Образ героя-повествователя. «Тургеневская» девушка в повести. Образ Аси. Психологизм и лиризм писателя.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4. 7. </w:t>
      </w:r>
      <w:proofErr w:type="spellStart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М.Е.Салтыков</w:t>
      </w:r>
      <w:proofErr w:type="spellEnd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-Щедрин (1ч.)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писателе, редакторе, </w:t>
      </w:r>
      <w:proofErr w:type="spellStart"/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издателе.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«История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одного города»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(отрывок). Художественно-политическая сатира на современные для писателя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4. 7.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Н.С.Лесков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(1ч.).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«Старый гений».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Нравственные проблемы рассказа. Защита обездоленных. Сатира на чиновничество. Деталь как средство создания образа в рассказе.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4. 8.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Л.Н.Толстой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(3ч.).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Идеал взаимной любви и согласия в обществе.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«После бала».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Идея </w:t>
      </w:r>
      <w:proofErr w:type="spellStart"/>
      <w:r w:rsidRPr="00691CDF">
        <w:rPr>
          <w:rFonts w:ascii="Times New Roman" w:hAnsi="Times New Roman" w:cs="Times New Roman"/>
          <w:color w:val="000000"/>
          <w:sz w:val="24"/>
          <w:szCs w:val="24"/>
        </w:rPr>
        <w:t>разделённости</w:t>
      </w:r>
      <w:proofErr w:type="spellEnd"/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двух Россий. Противоречие между сословиями и внутри них. Контраст как средство раскрытия конфликта. Психологизм рассказа. Нравственность в основе поступков героя. Мечта о воссоединении дворянства и народа.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4. 9.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А.П.Чехов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(2ч.)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Рассказ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«О любви»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как история об упущенном счастье.</w:t>
      </w:r>
    </w:p>
    <w:p w:rsidR="009D0209" w:rsidRPr="00691CDF" w:rsidRDefault="00691CDF" w:rsidP="00691CDF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4. 10. </w:t>
      </w:r>
      <w:r w:rsidRPr="00691CDF">
        <w:rPr>
          <w:rFonts w:ascii="Times New Roman" w:hAnsi="Times New Roman" w:cs="Times New Roman"/>
          <w:b/>
          <w:sz w:val="24"/>
          <w:szCs w:val="24"/>
        </w:rPr>
        <w:t>Поэзия родной природы (1ч.)</w:t>
      </w:r>
      <w:r w:rsidRPr="00691CDF">
        <w:rPr>
          <w:rFonts w:ascii="Times New Roman" w:hAnsi="Times New Roman" w:cs="Times New Roman"/>
          <w:sz w:val="24"/>
          <w:szCs w:val="24"/>
        </w:rPr>
        <w:t>.</w:t>
      </w:r>
    </w:p>
    <w:p w:rsidR="009D0209" w:rsidRPr="00691CDF" w:rsidRDefault="00691CDF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Из русской литературы 20 века(15 ч)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И. А. Бунин (1ч.).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«Кавказ».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Повествование о любви в различных её состояниях и жизненных ситуациях. Мастерство Бунина-рассказчика. Психологизм прозы писателя. 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5. 2.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А.И.Куприн (2ч.).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Краткий рассказ о писателе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«Куст сирени».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Утверждение согласия и взаимопонимания, любви и счастья в семье. Самоотверженность и находчивость главной героини. 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А. Блок (1ч.).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поэте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«Россия».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>Историческая тема в стихотворении, её современное звучание и смысл.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С. А. Есенин (1ч.).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жизни и творчестве поэта. 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«Пугачёв».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Поэма на историческую тему. Характер Пугачёва. Сопоставление образа предводителя восстания в разных произведениях: в фольклоре, у </w:t>
      </w:r>
      <w:proofErr w:type="spellStart"/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А.С.Пушкина</w:t>
      </w:r>
      <w:proofErr w:type="spellEnd"/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у </w:t>
      </w:r>
      <w:proofErr w:type="spellStart"/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С.А.Есенина</w:t>
      </w:r>
      <w:proofErr w:type="spellEnd"/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Современность и историческое прошлое в драматической поэме Есенина. 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5. 5. </w:t>
      </w:r>
      <w:proofErr w:type="spellStart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И.С.Шмелёв</w:t>
      </w:r>
      <w:proofErr w:type="spellEnd"/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(1ч.).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Краткий рассказ о писателе (детство, юность, начало творческого пути). 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«Как я стал писателем».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>Рассказ о пути к творчеству. Сопоставление художественного произведения с документально-биографическими (мемуары, воспоминания, дневники).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5. 6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691CDF">
        <w:rPr>
          <w:rFonts w:ascii="Times New Roman" w:hAnsi="Times New Roman" w:cs="Times New Roman"/>
          <w:b/>
          <w:sz w:val="24"/>
          <w:szCs w:val="24"/>
        </w:rPr>
        <w:t>М.А.Осоргин</w:t>
      </w:r>
      <w:proofErr w:type="spellEnd"/>
      <w:r w:rsidRPr="00691CDF">
        <w:rPr>
          <w:rFonts w:ascii="Times New Roman" w:hAnsi="Times New Roman" w:cs="Times New Roman"/>
          <w:b/>
          <w:sz w:val="24"/>
          <w:szCs w:val="24"/>
        </w:rPr>
        <w:t xml:space="preserve"> (1ч.).</w:t>
      </w:r>
      <w:r w:rsidRPr="00691CDF">
        <w:rPr>
          <w:rFonts w:ascii="Times New Roman" w:hAnsi="Times New Roman" w:cs="Times New Roman"/>
          <w:sz w:val="24"/>
          <w:szCs w:val="24"/>
        </w:rPr>
        <w:t xml:space="preserve"> Сочетание фантастики и реальности в рассказе </w:t>
      </w:r>
      <w:r w:rsidRPr="00691CDF">
        <w:rPr>
          <w:rFonts w:ascii="Times New Roman" w:hAnsi="Times New Roman" w:cs="Times New Roman"/>
          <w:b/>
          <w:sz w:val="24"/>
          <w:szCs w:val="24"/>
        </w:rPr>
        <w:t xml:space="preserve">«Пенсне». </w:t>
      </w:r>
      <w:r w:rsidRPr="00691CDF">
        <w:rPr>
          <w:rFonts w:ascii="Times New Roman" w:hAnsi="Times New Roman" w:cs="Times New Roman"/>
          <w:sz w:val="24"/>
          <w:szCs w:val="24"/>
        </w:rPr>
        <w:t xml:space="preserve">Мелочи быта и их психологическое содержание. 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5. 7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Журнал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Сатирикон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» (1ч.).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Сатирическое изображение исторических событий. Приёмы и способы создания сатирического повествования. Смысл иронического повествования о прошлом и современности.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5. 8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Тэффи «Жизнь и воротник», М. Зощенко «История болезни» (1ч.).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>Сатира и юмор в рассказах.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5. 9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А.Т.Твардовский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писателе.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«Василий Теркин».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Жизнь народа на крутых переломах и поворотах истории в произведениях </w:t>
      </w:r>
      <w:proofErr w:type="spellStart"/>
      <w:r w:rsidRPr="00691CDF">
        <w:rPr>
          <w:rFonts w:ascii="Times New Roman" w:hAnsi="Times New Roman" w:cs="Times New Roman"/>
          <w:color w:val="000000"/>
          <w:sz w:val="24"/>
          <w:szCs w:val="24"/>
        </w:rPr>
        <w:t>поэта.Поэтическая</w:t>
      </w:r>
      <w:proofErr w:type="spellEnd"/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энциклопедия Великой Отечественной войны. Тема служения Родине. Новаторский характер </w:t>
      </w:r>
      <w:proofErr w:type="spellStart"/>
      <w:r w:rsidRPr="00691CDF">
        <w:rPr>
          <w:rFonts w:ascii="Times New Roman" w:hAnsi="Times New Roman" w:cs="Times New Roman"/>
          <w:color w:val="000000"/>
          <w:sz w:val="24"/>
          <w:szCs w:val="24"/>
        </w:rPr>
        <w:t>В.Тёркина</w:t>
      </w:r>
      <w:proofErr w:type="spellEnd"/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–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Композиция и язык поэмы. Связь фольклора и литературы. Восприятие поэмы читателями-фронтовиками. Оценка поэмы в литературной критике.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5. 10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А.П.Платонов</w:t>
      </w:r>
      <w:proofErr w:type="spellEnd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(1ч.)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Краткий рассказ о писателе.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Нравственная проблематика рассказа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«Возвращение».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5. 11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Стихи и песни о Великой Отечественной войне 1941-1945г.г. (1ч.)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Традиции в изображении боевых подвигов народа и военных будней. Героизм воинов, защищающих свою Родину. Лирические и героические песни времён войны, их призывно-воодушевляющий характер. Выражение сокровенных чувств и переживаний солдат в лирических песнях.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5. 12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В.П.Астафьев(1ч.).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писателе.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«Фотография, на которой меня нет»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. Автобиографический характер рассказа. Отражение реалий  времени в рассказе. Дружеская атмосфера, объединяющая жителей деревни. </w:t>
      </w:r>
    </w:p>
    <w:p w:rsidR="00691CDF" w:rsidRPr="00691CDF" w:rsidRDefault="00691CDF" w:rsidP="00691CDF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5. 13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Л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ирика 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>русских поэтов и поэтов русского зарубежья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 природе и Родине (обзор) (1ч.).</w:t>
      </w:r>
    </w:p>
    <w:p w:rsidR="00691CDF" w:rsidRPr="00691CDF" w:rsidRDefault="00691CDF" w:rsidP="002E76DC">
      <w:pPr>
        <w:tabs>
          <w:tab w:val="center" w:pos="0"/>
        </w:tabs>
        <w:rPr>
          <w:rFonts w:ascii="Times New Roman" w:hAnsi="Times New Roman" w:cs="Times New Roman"/>
          <w:b/>
          <w:sz w:val="24"/>
          <w:szCs w:val="24"/>
        </w:rPr>
      </w:pPr>
      <w:r w:rsidRPr="00691CDF">
        <w:rPr>
          <w:rFonts w:ascii="Times New Roman" w:hAnsi="Times New Roman" w:cs="Times New Roman"/>
          <w:b/>
          <w:sz w:val="24"/>
          <w:szCs w:val="24"/>
        </w:rPr>
        <w:t>Из зарубежной литературы (4 ч.)</w:t>
      </w:r>
    </w:p>
    <w:p w:rsidR="00691CDF" w:rsidRPr="00691CDF" w:rsidRDefault="00691CDF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У. Шекспир (1ч.).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Краткий рассказ о писателе. </w:t>
      </w:r>
      <w:r w:rsidRPr="00691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«Ромео и Джульетта».  </w:t>
      </w:r>
      <w:r w:rsidRPr="00691CDF">
        <w:rPr>
          <w:rFonts w:ascii="Times New Roman" w:hAnsi="Times New Roman" w:cs="Times New Roman"/>
          <w:bCs/>
          <w:color w:val="000000"/>
          <w:sz w:val="24"/>
          <w:szCs w:val="24"/>
        </w:rPr>
        <w:t>Семейная вражда и любовь героев. Ромео и Джульетта – символ любви и жертвенности. «Вечные проблемы» в творчестве Шекспира. Конфликт как основа сюжета драматического произведения.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Сонеты 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«Ее глаза на звезды не по</w:t>
      </w: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oftHyphen/>
        <w:t xml:space="preserve">хожи...», «Увы, мой стих не блещет новизной…» </w:t>
      </w:r>
      <w:r w:rsidRPr="00691CD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Воспевание поэтом любви и дружбы. Сонет как форма лирической поэзии. 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2. Ж.-Б. Мольер. Комедия «Мещанин во дворянстве» (сцены) (1ч.).</w:t>
      </w:r>
      <w:r w:rsidRPr="00691CDF">
        <w:rPr>
          <w:rFonts w:ascii="Times New Roman" w:hAnsi="Times New Roman" w:cs="Times New Roman"/>
          <w:sz w:val="24"/>
          <w:szCs w:val="24"/>
        </w:rPr>
        <w:t xml:space="preserve"> Мольер – великий комедиограф эпохи классицизма. Сатира на дворянство и невежественных буржуа в комедии. Особенности классицизма. Комедийное мастерство Мольера. Общечеловеческий смысл комедии.</w:t>
      </w:r>
    </w:p>
    <w:p w:rsidR="00691CDF" w:rsidRPr="00691CDF" w:rsidRDefault="00691CDF" w:rsidP="00691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91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6. 3. </w:t>
      </w:r>
      <w:proofErr w:type="spellStart"/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Дж.Свифт</w:t>
      </w:r>
      <w:proofErr w:type="spellEnd"/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– сатирик. </w:t>
      </w:r>
      <w:r w:rsidRPr="00691CDF">
        <w:rPr>
          <w:rFonts w:ascii="Times New Roman" w:hAnsi="Times New Roman" w:cs="Times New Roman"/>
          <w:b/>
          <w:color w:val="000000"/>
          <w:sz w:val="24"/>
          <w:szCs w:val="24"/>
        </w:rPr>
        <w:t>«Путешествия Гулливера»</w:t>
      </w:r>
      <w:r w:rsidRPr="00691CDF">
        <w:rPr>
          <w:rFonts w:ascii="Times New Roman" w:hAnsi="Times New Roman" w:cs="Times New Roman"/>
          <w:color w:val="000000"/>
          <w:sz w:val="24"/>
          <w:szCs w:val="24"/>
        </w:rPr>
        <w:t xml:space="preserve">  как сатира на государственное устройство </w:t>
      </w:r>
      <w:proofErr w:type="spellStart"/>
      <w:r w:rsidRPr="00691CDF">
        <w:rPr>
          <w:rFonts w:ascii="Times New Roman" w:hAnsi="Times New Roman" w:cs="Times New Roman"/>
          <w:color w:val="000000"/>
          <w:sz w:val="24"/>
          <w:szCs w:val="24"/>
        </w:rPr>
        <w:t>общества.</w:t>
      </w:r>
      <w:r w:rsidRPr="00691CDF">
        <w:rPr>
          <w:rFonts w:ascii="Times New Roman" w:hAnsi="Times New Roman" w:cs="Times New Roman"/>
          <w:b/>
          <w:sz w:val="24"/>
          <w:szCs w:val="24"/>
        </w:rPr>
        <w:t>В.Скотт</w:t>
      </w:r>
      <w:proofErr w:type="spellEnd"/>
      <w:r w:rsidRPr="00691CDF">
        <w:rPr>
          <w:rFonts w:ascii="Times New Roman" w:hAnsi="Times New Roman" w:cs="Times New Roman"/>
          <w:sz w:val="24"/>
          <w:szCs w:val="24"/>
        </w:rPr>
        <w:t xml:space="preserve">. Слово о писателе. </w:t>
      </w:r>
      <w:r w:rsidRPr="00691CDF">
        <w:rPr>
          <w:rFonts w:ascii="Times New Roman" w:hAnsi="Times New Roman" w:cs="Times New Roman"/>
          <w:b/>
          <w:sz w:val="24"/>
          <w:szCs w:val="24"/>
        </w:rPr>
        <w:t>«Айвенго»</w:t>
      </w:r>
      <w:r w:rsidRPr="00691CDF">
        <w:rPr>
          <w:rFonts w:ascii="Times New Roman" w:hAnsi="Times New Roman" w:cs="Times New Roman"/>
          <w:sz w:val="24"/>
          <w:szCs w:val="24"/>
        </w:rPr>
        <w:t xml:space="preserve"> как исторический роман. </w:t>
      </w:r>
      <w:r w:rsidRPr="00691CDF">
        <w:rPr>
          <w:rFonts w:ascii="Times New Roman" w:hAnsi="Times New Roman" w:cs="Times New Roman"/>
          <w:b/>
          <w:sz w:val="24"/>
          <w:szCs w:val="24"/>
        </w:rPr>
        <w:t>(2ч.)</w:t>
      </w:r>
    </w:p>
    <w:p w:rsidR="002E76DC" w:rsidRPr="002E76DC" w:rsidRDefault="002E76DC" w:rsidP="002E76DC">
      <w:pPr>
        <w:tabs>
          <w:tab w:val="center" w:pos="0"/>
        </w:tabs>
        <w:rPr>
          <w:rFonts w:ascii="Times New Roman" w:hAnsi="Times New Roman"/>
          <w:b/>
          <w:color w:val="333333"/>
          <w:sz w:val="24"/>
          <w:szCs w:val="24"/>
        </w:rPr>
      </w:pPr>
      <w:r w:rsidRPr="00FD3E7B">
        <w:rPr>
          <w:b/>
        </w:rPr>
        <w:t>1</w:t>
      </w:r>
      <w:r w:rsidRPr="002E76DC">
        <w:rPr>
          <w:rFonts w:ascii="Times New Roman" w:hAnsi="Times New Roman" w:cs="Times New Roman"/>
          <w:b/>
          <w:sz w:val="24"/>
          <w:szCs w:val="24"/>
        </w:rPr>
        <w:t xml:space="preserve">.2.4. </w:t>
      </w:r>
      <w:r w:rsidRPr="002E76DC">
        <w:rPr>
          <w:rFonts w:ascii="Times New Roman" w:hAnsi="Times New Roman" w:cs="Times New Roman"/>
          <w:b/>
          <w:sz w:val="24"/>
          <w:szCs w:val="24"/>
          <w:u w:val="single"/>
        </w:rPr>
        <w:t>Типы учебных занятий</w:t>
      </w:r>
    </w:p>
    <w:p w:rsidR="002E76DC" w:rsidRPr="002E76DC" w:rsidRDefault="002E76DC" w:rsidP="002E76DC">
      <w:pPr>
        <w:pStyle w:val="af"/>
        <w:spacing w:before="0" w:beforeAutospacing="0" w:after="0" w:afterAutospacing="0"/>
        <w:jc w:val="both"/>
      </w:pPr>
      <w:r w:rsidRPr="002E76DC">
        <w:t xml:space="preserve">              Для реализации поставленной цели и задач планируется использовать в образовательном процессе следующие типы учебных занятий (в основе - традиционная типология, типология уроков </w:t>
      </w:r>
      <w:proofErr w:type="spellStart"/>
      <w:r w:rsidRPr="002E76DC">
        <w:t>С.В.Иванова</w:t>
      </w:r>
      <w:proofErr w:type="spellEnd"/>
      <w:r w:rsidRPr="002E76DC"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69"/>
        <w:gridCol w:w="8065"/>
      </w:tblGrid>
      <w:tr w:rsidR="002E76DC" w:rsidRPr="002E76DC" w:rsidTr="009D0209">
        <w:trPr>
          <w:trHeight w:val="524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Тип учебных занятий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2E76DC" w:rsidRPr="002E76DC" w:rsidTr="009D0209">
        <w:trPr>
          <w:trHeight w:val="539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1. Вводный урок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EE"/>
              </w:rPr>
              <w:t>Создать условия для осознания и осмысления блока новой учебной информации</w:t>
            </w:r>
          </w:p>
        </w:tc>
      </w:tr>
      <w:tr w:rsidR="002E76DC" w:rsidRPr="002E76DC" w:rsidTr="009D0209">
        <w:trPr>
          <w:trHeight w:val="524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2. Урок образования понятий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восприятия, осмысления и первичного запоминания связей и отношений в объекте изучения</w:t>
            </w:r>
          </w:p>
        </w:tc>
      </w:tr>
      <w:tr w:rsidR="002E76DC" w:rsidRPr="002E76DC" w:rsidTr="009D0209">
        <w:trPr>
          <w:trHeight w:val="524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3. Урок практической работы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EE"/>
              </w:rPr>
              <w:t>Обеспечить закрепление знаний и способов деятельности воспитанников. Создать содержательные и организационные условия для самостоятельного применения учащимися комплекса знаний и способов деятельности.</w:t>
            </w:r>
          </w:p>
        </w:tc>
      </w:tr>
      <w:tr w:rsidR="002E76DC" w:rsidRPr="002E76DC" w:rsidTr="009D0209">
        <w:trPr>
          <w:trHeight w:val="539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4. Комбинированный урок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содержательные и организационные условия для самостоятельного применения учащимися комплекса знаний и способов деятельности</w:t>
            </w:r>
          </w:p>
        </w:tc>
      </w:tr>
      <w:tr w:rsidR="002E76DC" w:rsidRPr="002E76DC" w:rsidTr="009D0209">
        <w:trPr>
          <w:trHeight w:val="539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5. Урок с использованием ТСО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восприятия, осмысления и первичного запоминания связей и отношений в объекте изучения</w:t>
            </w:r>
          </w:p>
        </w:tc>
      </w:tr>
      <w:tr w:rsidR="002E76DC" w:rsidRPr="002E76DC" w:rsidTr="009D0209">
        <w:trPr>
          <w:trHeight w:val="539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6. Урок закрепления знаний, умений, навыков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EE"/>
              </w:rPr>
              <w:t>Организовать деятельность воспитанников по обобщению знаний и способов деятельности. 1.Обеспечить проверку и оценку знаний и способов деятельности воспитанников (контрольное занятие) 2.Организовать деятельность воспитанников по коррекции своих знаний и способов деятельности</w:t>
            </w:r>
          </w:p>
        </w:tc>
      </w:tr>
      <w:tr w:rsidR="002E76DC" w:rsidRPr="002E76DC" w:rsidTr="009D0209">
        <w:trPr>
          <w:trHeight w:val="539"/>
        </w:trPr>
        <w:tc>
          <w:tcPr>
            <w:tcW w:w="6269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sz w:val="24"/>
                <w:szCs w:val="24"/>
              </w:rPr>
              <w:t>7. Контрольный урок</w:t>
            </w:r>
          </w:p>
        </w:tc>
        <w:tc>
          <w:tcPr>
            <w:tcW w:w="8065" w:type="dxa"/>
          </w:tcPr>
          <w:p w:rsidR="002E76DC" w:rsidRPr="002E76DC" w:rsidRDefault="002E76DC" w:rsidP="009D0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качества и уровня овладения знаниями, самоконтроль и коррекция знаний и способов действий</w:t>
            </w:r>
          </w:p>
        </w:tc>
      </w:tr>
    </w:tbl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ab/>
        <w:t>Таким образом, в целях последовательного формирования ключевых учебных компетенций и активизации познавательной деятельности учащихся используются следующие методы:</w:t>
      </w:r>
    </w:p>
    <w:p w:rsidR="002E76DC" w:rsidRPr="002E76DC" w:rsidRDefault="002E76DC" w:rsidP="00691C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по технологическому обеспечению урока: объяснительно–иллюстративный, частично–поисковый, метод проблемного изложения изучаемого материала;</w:t>
      </w:r>
    </w:p>
    <w:p w:rsidR="002E76DC" w:rsidRPr="002E76DC" w:rsidRDefault="002E76DC" w:rsidP="00691CDF">
      <w:pPr>
        <w:numPr>
          <w:ilvl w:val="0"/>
          <w:numId w:val="1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lastRenderedPageBreak/>
        <w:t>по функциональному обеспечению урока: методы устного изложения знаний учителем, методы закрепления изучаемого материала, методы самостоятельной работы учащихся по осмыслению и усвоению нового материала, методы учебной работы по применению знаний на практике и выработке умений и навыков, методы проверки и оценки знаний, умений и навыков;</w:t>
      </w:r>
    </w:p>
    <w:p w:rsidR="002E76DC" w:rsidRPr="002E76DC" w:rsidRDefault="002E76DC" w:rsidP="00691C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по источникам познания – словесный, наглядный, практический;</w:t>
      </w:r>
    </w:p>
    <w:p w:rsidR="002E76DC" w:rsidRPr="002E76DC" w:rsidRDefault="002E76DC" w:rsidP="00691C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по формированию структуры личности – методы формирования познания, методы формирования поведения, методы формирования чувств.</w:t>
      </w:r>
    </w:p>
    <w:p w:rsidR="002E76DC" w:rsidRPr="002E76DC" w:rsidRDefault="002E76DC" w:rsidP="00691CDF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ab/>
        <w:t>В организации учебного процесса предусмотрен контроль за уровнем качества знаний учащихся в следующих формах: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- входной контроль – тестовая работа;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- промежуточный контроль – индивидуальные карточки,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диктанты (используется текст с ошибками),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ab/>
      </w:r>
      <w:r w:rsidRPr="002E76DC">
        <w:rPr>
          <w:rFonts w:ascii="Times New Roman" w:hAnsi="Times New Roman" w:cs="Times New Roman"/>
          <w:sz w:val="24"/>
          <w:szCs w:val="24"/>
        </w:rPr>
        <w:tab/>
      </w:r>
      <w:r w:rsidRPr="002E76DC">
        <w:rPr>
          <w:rFonts w:ascii="Times New Roman" w:hAnsi="Times New Roman" w:cs="Times New Roman"/>
          <w:sz w:val="24"/>
          <w:szCs w:val="24"/>
        </w:rPr>
        <w:tab/>
      </w:r>
      <w:r w:rsidRPr="002E76DC">
        <w:rPr>
          <w:rFonts w:ascii="Times New Roman" w:hAnsi="Times New Roman" w:cs="Times New Roman"/>
          <w:sz w:val="24"/>
          <w:szCs w:val="24"/>
        </w:rPr>
        <w:tab/>
        <w:t xml:space="preserve">    анализ схем, таблиц,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фронтальный устный опрос,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понятийные диктанты,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тематические тесты по изученному блоку;</w:t>
      </w:r>
    </w:p>
    <w:p w:rsidR="002E76DC" w:rsidRPr="002E76DC" w:rsidRDefault="002E76DC" w:rsidP="00691CDF">
      <w:pPr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- итоговый контроль – тестовая работа.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Приёмы в учебной деятельности:  осознанное, творческое чтение художественных произведений </w:t>
      </w:r>
      <w:r w:rsidRPr="002E76DC">
        <w:rPr>
          <w:rFonts w:ascii="Times New Roman" w:hAnsi="Times New Roman" w:cs="Times New Roman"/>
          <w:sz w:val="24"/>
          <w:szCs w:val="24"/>
          <w:highlight w:val="yellow"/>
        </w:rPr>
        <w:t xml:space="preserve">разных жанров;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выразительное чтение художественного текста;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различные виды пересказа (подробный, крат</w:t>
      </w:r>
      <w:r w:rsidRPr="002E76DC">
        <w:rPr>
          <w:rFonts w:ascii="Times New Roman" w:hAnsi="Times New Roman" w:cs="Times New Roman"/>
          <w:sz w:val="24"/>
          <w:szCs w:val="24"/>
        </w:rPr>
        <w:softHyphen/>
        <w:t xml:space="preserve">кий, выборочный, с элементами комментария, с творческим заданием);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ответы на вопросы, раскрывающие знание и по</w:t>
      </w:r>
      <w:r w:rsidRPr="002E76DC">
        <w:rPr>
          <w:rFonts w:ascii="Times New Roman" w:hAnsi="Times New Roman" w:cs="Times New Roman"/>
          <w:sz w:val="24"/>
          <w:szCs w:val="24"/>
        </w:rPr>
        <w:softHyphen/>
        <w:t xml:space="preserve">нимание текста произведения;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заучивание наизусть стихотворных и прозаических текстов;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 xml:space="preserve">анализ и интерпретация произведения;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составление планов и написание отзывов о про</w:t>
      </w:r>
      <w:r w:rsidRPr="002E76DC">
        <w:rPr>
          <w:rFonts w:ascii="Times New Roman" w:hAnsi="Times New Roman" w:cs="Times New Roman"/>
          <w:sz w:val="24"/>
          <w:szCs w:val="24"/>
        </w:rPr>
        <w:softHyphen/>
        <w:t xml:space="preserve">изведениях;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написание сочинений по литературным произ</w:t>
      </w:r>
      <w:r w:rsidRPr="002E76DC">
        <w:rPr>
          <w:rFonts w:ascii="Times New Roman" w:hAnsi="Times New Roman" w:cs="Times New Roman"/>
          <w:sz w:val="24"/>
          <w:szCs w:val="24"/>
        </w:rPr>
        <w:softHyphen/>
        <w:t xml:space="preserve">ведениям и на основе жизненных впечатлений;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целенаправленный поиск информации на ос</w:t>
      </w:r>
      <w:r w:rsidRPr="002E76DC">
        <w:rPr>
          <w:rFonts w:ascii="Times New Roman" w:hAnsi="Times New Roman" w:cs="Times New Roman"/>
          <w:sz w:val="24"/>
          <w:szCs w:val="24"/>
        </w:rPr>
        <w:softHyphen/>
        <w:t xml:space="preserve">нове знания ее источников и умения работать с ними; </w:t>
      </w:r>
    </w:p>
    <w:p w:rsidR="002E76DC" w:rsidRPr="002E76DC" w:rsidRDefault="002E76DC" w:rsidP="00691CDF">
      <w:pPr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sz w:val="24"/>
          <w:szCs w:val="24"/>
        </w:rPr>
        <w:t>индивидуальная и коллективная проектная деятельность.</w:t>
      </w:r>
    </w:p>
    <w:p w:rsidR="001A3D38" w:rsidRPr="002E76DC" w:rsidRDefault="001A3D38" w:rsidP="00691CDF">
      <w:pPr>
        <w:shd w:val="clear" w:color="auto" w:fill="FFFFFF"/>
        <w:tabs>
          <w:tab w:val="left" w:pos="2844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D38" w:rsidRPr="002E76DC" w:rsidRDefault="001A3D38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D38" w:rsidRPr="002E76DC" w:rsidRDefault="001A3D38" w:rsidP="00691CD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6DC" w:rsidRPr="002E76DC" w:rsidRDefault="002E76DC" w:rsidP="00691CDF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2E76DC">
        <w:rPr>
          <w:rFonts w:ascii="Times New Roman" w:hAnsi="Times New Roman" w:cs="Times New Roman"/>
          <w:b/>
          <w:sz w:val="24"/>
          <w:szCs w:val="24"/>
        </w:rPr>
        <w:t>.3 Учебно-методическое обеспечение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3967"/>
        <w:gridCol w:w="4520"/>
        <w:gridCol w:w="2732"/>
      </w:tblGrid>
      <w:tr w:rsidR="002E76DC" w:rsidRPr="002E76DC" w:rsidTr="009D0209">
        <w:trPr>
          <w:trHeight w:val="647"/>
        </w:trPr>
        <w:tc>
          <w:tcPr>
            <w:tcW w:w="1206" w:type="pct"/>
          </w:tcPr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Учебная программа</w:t>
            </w:r>
          </w:p>
        </w:tc>
        <w:tc>
          <w:tcPr>
            <w:tcW w:w="1341" w:type="pct"/>
          </w:tcPr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1528" w:type="pct"/>
          </w:tcPr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</w:tc>
        <w:tc>
          <w:tcPr>
            <w:tcW w:w="924" w:type="pct"/>
          </w:tcPr>
          <w:p w:rsidR="002E76DC" w:rsidRPr="002E76DC" w:rsidRDefault="002E76DC" w:rsidP="009D0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D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для контроля</w:t>
            </w:r>
          </w:p>
        </w:tc>
      </w:tr>
      <w:tr w:rsidR="002E76DC" w:rsidRPr="002E76DC" w:rsidTr="009D0209">
        <w:tc>
          <w:tcPr>
            <w:tcW w:w="1206" w:type="pct"/>
          </w:tcPr>
          <w:p w:rsidR="002E76DC" w:rsidRDefault="00F31D39" w:rsidP="009D0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литературе. 8 класс/ Сост. 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2-е изд.. – М.: ВАКО, 2016.</w:t>
            </w:r>
          </w:p>
          <w:p w:rsidR="005D6DF3" w:rsidRPr="002E76DC" w:rsidRDefault="005D6DF3" w:rsidP="005D6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литературе  для 8 класса</w:t>
            </w:r>
            <w:r w:rsidRPr="0092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ред. В.Я. Коровиной</w:t>
            </w:r>
            <w:r w:rsidRPr="0092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Допущено Министерством образования РФ. Издание стереот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ипное/ М.: Просвещение, 2016г.</w:t>
            </w:r>
          </w:p>
        </w:tc>
        <w:tc>
          <w:tcPr>
            <w:tcW w:w="1341" w:type="pct"/>
          </w:tcPr>
          <w:p w:rsidR="002E76DC" w:rsidRPr="002E76DC" w:rsidRDefault="00691CDF" w:rsidP="009D020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Литература. 8</w:t>
            </w:r>
            <w:r w:rsidR="002E76DC" w:rsidRPr="002E76DC">
              <w:rPr>
                <w:rFonts w:ascii="Times New Roman" w:hAnsi="Times New Roman"/>
                <w:sz w:val="24"/>
                <w:szCs w:val="24"/>
              </w:rPr>
              <w:t xml:space="preserve"> класс. </w:t>
            </w:r>
            <w:proofErr w:type="spellStart"/>
            <w:r w:rsidR="002E76DC" w:rsidRPr="002E76DC">
              <w:rPr>
                <w:rFonts w:ascii="Times New Roman" w:hAnsi="Times New Roman"/>
                <w:sz w:val="24"/>
                <w:szCs w:val="24"/>
              </w:rPr>
              <w:t>Учеб.для</w:t>
            </w:r>
            <w:proofErr w:type="spellEnd"/>
            <w:r w:rsidR="002E76DC" w:rsidRPr="002E7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E76DC" w:rsidRPr="002E76D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="002E76DC" w:rsidRPr="002E76DC">
              <w:rPr>
                <w:rFonts w:ascii="Times New Roman" w:hAnsi="Times New Roman"/>
                <w:sz w:val="24"/>
                <w:szCs w:val="24"/>
              </w:rPr>
              <w:t>. учреждений с п</w:t>
            </w:r>
            <w:r w:rsidR="002F3CAE">
              <w:rPr>
                <w:rFonts w:ascii="Times New Roman" w:hAnsi="Times New Roman"/>
                <w:sz w:val="24"/>
                <w:szCs w:val="24"/>
              </w:rPr>
              <w:t xml:space="preserve">рил. на электрон. носителе. В 2 </w:t>
            </w:r>
            <w:r w:rsidR="002E76DC" w:rsidRPr="002E76DC">
              <w:rPr>
                <w:rFonts w:ascii="Times New Roman" w:hAnsi="Times New Roman"/>
                <w:sz w:val="24"/>
                <w:szCs w:val="24"/>
              </w:rPr>
              <w:t xml:space="preserve">ч./ В. П. </w:t>
            </w:r>
            <w:proofErr w:type="spellStart"/>
            <w:r w:rsidR="002E76DC" w:rsidRPr="002E76DC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="002E76DC" w:rsidRPr="002E76DC">
              <w:rPr>
                <w:rFonts w:ascii="Times New Roman" w:hAnsi="Times New Roman"/>
                <w:sz w:val="24"/>
                <w:szCs w:val="24"/>
              </w:rPr>
              <w:t xml:space="preserve">, В. Я. Коровина, В. П. Журавлёв, В. И. Коровин; под </w:t>
            </w:r>
            <w:proofErr w:type="spellStart"/>
            <w:r w:rsidR="002E76DC" w:rsidRPr="002E76DC">
              <w:rPr>
                <w:rFonts w:ascii="Times New Roman" w:hAnsi="Times New Roman"/>
                <w:sz w:val="24"/>
                <w:szCs w:val="24"/>
              </w:rPr>
              <w:t>ред</w:t>
            </w:r>
            <w:proofErr w:type="spellEnd"/>
            <w:r w:rsidR="002E76DC" w:rsidRPr="002E76DC">
              <w:rPr>
                <w:rFonts w:ascii="Times New Roman" w:hAnsi="Times New Roman"/>
                <w:sz w:val="24"/>
                <w:szCs w:val="24"/>
              </w:rPr>
              <w:t xml:space="preserve"> В. Я. Ко</w:t>
            </w:r>
            <w:r w:rsidR="00F31D39">
              <w:rPr>
                <w:rFonts w:ascii="Times New Roman" w:hAnsi="Times New Roman"/>
                <w:sz w:val="24"/>
                <w:szCs w:val="24"/>
              </w:rPr>
              <w:t>ровиной. – М.: Просвещение, 2019</w:t>
            </w:r>
          </w:p>
          <w:p w:rsidR="002E76DC" w:rsidRPr="002E76DC" w:rsidRDefault="002E76DC" w:rsidP="009D020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2E76DC" w:rsidRPr="002E76DC" w:rsidRDefault="002E76DC" w:rsidP="00F31D3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8" w:type="pct"/>
          </w:tcPr>
          <w:p w:rsidR="002E76DC" w:rsidRPr="002E76DC" w:rsidRDefault="00691CDF" w:rsidP="009D020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Н. В. Егорова Литература 8</w:t>
            </w:r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класс: Поурочные разработки к учебникам-хрестоматиям В. П. </w:t>
            </w:r>
            <w:proofErr w:type="spellStart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Полухиной</w:t>
            </w:r>
            <w:proofErr w:type="spellEnd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Т. Ф. </w:t>
            </w:r>
            <w:proofErr w:type="spellStart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Курдюмовой</w:t>
            </w:r>
            <w:proofErr w:type="spellEnd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. – М.: ВАКО, 2005</w:t>
            </w:r>
          </w:p>
          <w:p w:rsidR="005D6DF3" w:rsidRDefault="002E76DC" w:rsidP="009D020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Турьянская</w:t>
            </w:r>
            <w:proofErr w:type="spellEnd"/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Б. И. и др. </w:t>
            </w:r>
          </w:p>
          <w:p w:rsidR="002E76DC" w:rsidRPr="002E76DC" w:rsidRDefault="002E76DC" w:rsidP="009D020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Полухина</w:t>
            </w:r>
            <w:proofErr w:type="spellEnd"/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П. Читаем, думаем, спор</w:t>
            </w:r>
            <w:r w:rsidR="00691CDF">
              <w:rPr>
                <w:rFonts w:ascii="Times New Roman" w:hAnsi="Times New Roman"/>
                <w:color w:val="000000"/>
                <w:sz w:val="24"/>
                <w:szCs w:val="24"/>
              </w:rPr>
              <w:t>им: Вопросы и задания по лит.: 8</w:t>
            </w:r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кл. – М.: Просвещение, </w:t>
            </w:r>
            <w:r w:rsidR="005D6DF3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  <w:p w:rsidR="002E76DC" w:rsidRPr="002E76DC" w:rsidRDefault="00691CDF" w:rsidP="009D020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П. Литература: 8</w:t>
            </w:r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кл.: </w:t>
            </w:r>
            <w:proofErr w:type="spellStart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Метод.советы</w:t>
            </w:r>
            <w:proofErr w:type="spellEnd"/>
            <w:r w:rsidR="002E76DC"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– М.: Просвещение, </w:t>
            </w:r>
            <w:r w:rsidR="005D6DF3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  <w:p w:rsidR="002E76DC" w:rsidRPr="002E76DC" w:rsidRDefault="002E76DC" w:rsidP="009D020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6DC">
              <w:rPr>
                <w:rFonts w:ascii="Times New Roman" w:hAnsi="Times New Roman"/>
                <w:color w:val="000000"/>
                <w:sz w:val="24"/>
                <w:szCs w:val="24"/>
              </w:rPr>
              <w:t>В. Я. Коровина, В. П. Журавлёв, В. И. Коровин. Фонохресто</w:t>
            </w:r>
            <w:r w:rsidR="00691CDF">
              <w:rPr>
                <w:rFonts w:ascii="Times New Roman" w:hAnsi="Times New Roman"/>
                <w:color w:val="000000"/>
                <w:sz w:val="24"/>
                <w:szCs w:val="24"/>
              </w:rPr>
              <w:t>матия к учебнику «Литература. 8</w:t>
            </w:r>
            <w:r w:rsidR="005D6DF3">
              <w:rPr>
                <w:rFonts w:ascii="Times New Roman" w:hAnsi="Times New Roman"/>
                <w:color w:val="000000"/>
                <w:sz w:val="24"/>
                <w:szCs w:val="24"/>
              </w:rPr>
              <w:t>класс». – М.: Просвещение, 2019</w:t>
            </w:r>
          </w:p>
          <w:p w:rsidR="002E76DC" w:rsidRPr="002E76DC" w:rsidRDefault="002E76DC" w:rsidP="009D0209">
            <w:pPr>
              <w:pStyle w:val="a8"/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2E76DC" w:rsidRPr="002E76DC" w:rsidRDefault="002E76DC" w:rsidP="009D0209">
            <w:pPr>
              <w:pStyle w:val="a8"/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2E76DC" w:rsidRPr="002E76DC" w:rsidRDefault="002E76DC" w:rsidP="009D0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pct"/>
          </w:tcPr>
          <w:p w:rsidR="002E76DC" w:rsidRPr="002E76DC" w:rsidRDefault="002E76DC" w:rsidP="009D0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0489" w:rsidRDefault="009D0489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489" w:rsidRDefault="009D0489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489" w:rsidRDefault="009D0489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489" w:rsidRDefault="009D0489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6DC" w:rsidRPr="00923FBD" w:rsidRDefault="002E76DC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</w:t>
      </w:r>
      <w:r w:rsidR="00BB77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еский план курса   литературы 8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класса</w:t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3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E76DC" w:rsidRPr="00FD3152" w:rsidRDefault="002E76DC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6DC" w:rsidRPr="00FD3152" w:rsidRDefault="002E76DC" w:rsidP="002E76D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30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72"/>
        <w:gridCol w:w="279"/>
        <w:gridCol w:w="1982"/>
        <w:gridCol w:w="2127"/>
        <w:gridCol w:w="1701"/>
        <w:gridCol w:w="2695"/>
        <w:gridCol w:w="3260"/>
        <w:gridCol w:w="1842"/>
        <w:gridCol w:w="851"/>
      </w:tblGrid>
      <w:tr w:rsidR="002E76DC" w:rsidRPr="00FD3152" w:rsidTr="009D0209">
        <w:trPr>
          <w:cantSplit/>
          <w:trHeight w:hRule="exact" w:val="286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п/п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 урока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(страницы учебника,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тетради)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Решаемые проблемы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(цель)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Планируемые результаты  (в соответствии с ФГОС 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</w:tr>
      <w:tr w:rsidR="002E76DC" w:rsidRPr="00FD3152" w:rsidTr="009D0209">
        <w:trPr>
          <w:cantSplit/>
        </w:trPr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Понятие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Предметные 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результаты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УУД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Личностные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результаты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1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A47E6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Беседа по технике безопасности</w:t>
            </w:r>
            <w:r w:rsidR="00EA47E6" w:rsidRPr="00EA4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Введение. </w:t>
            </w:r>
            <w:r w:rsidR="00EA47E6" w:rsidRPr="00EA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</w:t>
            </w:r>
            <w:r w:rsidR="00EA47E6" w:rsidRPr="00EA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 и история. Выявление уровня литературного развития учащихся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A47E6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чем заключается историзм творчества </w:t>
            </w:r>
            <w:r w:rsidRPr="00EA4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классиков русской литературы?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EA47E6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Научиться определять идейно-исторический </w:t>
            </w:r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замысел художественного произведения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A47E6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Уметь искать и выделять необходимую информацию из </w:t>
            </w:r>
            <w:proofErr w:type="spellStart"/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учебника.Уметь</w:t>
            </w:r>
            <w:proofErr w:type="spellEnd"/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ставить вопросы и обращаться за </w:t>
            </w:r>
            <w:proofErr w:type="spellStart"/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омощью</w:t>
            </w:r>
            <w:proofErr w:type="spellEnd"/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 учебной литературе.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A47E6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Выбирать действия в соответствии с поставленной задачей.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EA47E6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A4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стартовой мотивации к обучению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Устное народное творчество (2ч.)</w:t>
            </w:r>
          </w:p>
          <w:p w:rsidR="002E76DC" w:rsidRPr="00BB7757" w:rsidRDefault="00EA47E6" w:rsidP="00EA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песни (исторические и лирические). Частушки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Каковы сюжетно-композиционные признаки произведений устного народного творчества?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основные идейно-нравственные проблемы литературы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Познавательные: уметь искать и выделять необходимую информацию из учебника, определять понятия, создавать обобщения.</w:t>
            </w:r>
          </w:p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Регулятивные: выбирать действия в соответствии с поставленной задачей.</w:t>
            </w:r>
          </w:p>
          <w:p w:rsidR="002E76DC" w:rsidRPr="00BB7757" w:rsidRDefault="00EA47E6" w:rsidP="00EA47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уметь ставить вопросы и обращаться за помощью к учебной литературе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EA47E6" w:rsidRPr="00BB7757" w:rsidRDefault="00EA47E6" w:rsidP="00EA47E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с/р с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литвед.портфолио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таблицыПредания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: жанровые и композиционные признаки»,</w:t>
            </w:r>
          </w:p>
          <w:p w:rsidR="00EA47E6" w:rsidRPr="00BB7757" w:rsidRDefault="00EA47E6" w:rsidP="00EA47E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тезисного плана устного сообщения по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теме”Частушки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BB7757" w:rsidRDefault="00EA47E6" w:rsidP="00EA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единстве и разнообразии природы, культур, народов и религий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Предания как исторический жанр русской народной прозы. «О Пугачеве». «О покорении Сибири Ермаком»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Каково жанровое своеобразие фольклора и литературы?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жанровое своеобразия произведений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: уметь устанавливать аналогии, ориентироваться в разнообразии способов решения задач</w:t>
            </w:r>
          </w:p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: формулировать и 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удерживать учебную задачу, планировать и регулировать свою деятельность</w:t>
            </w:r>
          </w:p>
          <w:p w:rsidR="002E76DC" w:rsidRPr="00BB7757" w:rsidRDefault="00EA47E6" w:rsidP="00EA47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: уметь формулировать собственное мнение и свою позицию, осознанно использовать речевые средства в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соотв.с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задачей коммуникации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EA47E6" w:rsidRPr="00BB7757" w:rsidRDefault="00EA47E6" w:rsidP="00EA47E6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коллектив.работа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с ЛП</w:t>
            </w:r>
            <w:r w:rsidRPr="00BB7757">
              <w:rPr>
                <w:rStyle w:val="a6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тезисного 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плана к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уст.иписьм.ответу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на проблемный вопрос),</w:t>
            </w:r>
          </w:p>
          <w:p w:rsidR="00EA47E6" w:rsidRPr="00BB7757" w:rsidRDefault="00EA47E6" w:rsidP="00EA47E6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работа в парах (выразительное чтение отрывков с последующим рецензированием).,</w:t>
            </w:r>
          </w:p>
          <w:p w:rsidR="00EA47E6" w:rsidRPr="00BB7757" w:rsidRDefault="00EA47E6" w:rsidP="00EA4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BB7757" w:rsidRDefault="00EA47E6" w:rsidP="00EA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мотивации к индивидуальной </w:t>
            </w:r>
            <w:r w:rsidR="00EA47E6"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и коллективной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rPr>
          <w:trHeight w:val="35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7E6" w:rsidRPr="00BB7757" w:rsidRDefault="00EA47E6" w:rsidP="00EA47E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древнерусской </w:t>
            </w:r>
          </w:p>
          <w:p w:rsidR="002E76DC" w:rsidRPr="00BB7757" w:rsidRDefault="00EA47E6" w:rsidP="00EA4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Житийная литература как особый жанр древнерусской литературы. «Житие Александра Невского»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литературы (2ч.)</w:t>
            </w: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Каковы композиционно- жанровые признаки житийной литературы?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определять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жанровоесвоеобразия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: уметь извлекать необходимую информацию из прослушанного или прочитанного текста, узнавать, называть и определять объекты в соответствии с содержанием</w:t>
            </w:r>
          </w:p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: уметь анализировать текст жития, формировать ситуацию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эмоциональных состояний (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т.е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операциональный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опыт)</w:t>
            </w:r>
          </w:p>
          <w:p w:rsidR="002E76DC" w:rsidRPr="00BB7757" w:rsidRDefault="00BB7757" w:rsidP="00BB775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7757" w:rsidRPr="00BB7757" w:rsidRDefault="00BB7757" w:rsidP="00BB77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комплексное повторение,</w:t>
            </w:r>
          </w:p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с/р с ЛП,</w:t>
            </w:r>
          </w:p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-работа в парах (поиск незнакомых слов и объяснение их с помощью </w:t>
            </w:r>
            <w:proofErr w:type="spellStart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спец.литературы</w:t>
            </w:r>
            <w:proofErr w:type="spellEnd"/>
            <w:r w:rsidRPr="00BB7757">
              <w:rPr>
                <w:rFonts w:ascii="Times New Roman" w:hAnsi="Times New Roman" w:cs="Times New Roman"/>
                <w:sz w:val="24"/>
                <w:szCs w:val="24"/>
              </w:rPr>
              <w:t xml:space="preserve"> и словарей),</w:t>
            </w:r>
          </w:p>
          <w:p w:rsidR="00BB7757" w:rsidRPr="00BB7757" w:rsidRDefault="00BB7757" w:rsidP="00BB77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-ЛР «Нравственные заветы и идеалы Древней Руси»,</w:t>
            </w:r>
          </w:p>
          <w:p w:rsidR="00BB7757" w:rsidRPr="00BB7757" w:rsidRDefault="00BB7757" w:rsidP="00BB77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BB7757" w:rsidRDefault="00BB7757" w:rsidP="00BB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EA47E6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EA47E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«Шемякин суд» как сатирическое произведение 17 века. Действительные и вымышленные события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Каковы композиционно- жанровые признаки сатирической повести?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жанровые признаки сатирической повести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BB7757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синтезировать полученную информацию для составления аргументированного ответа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делать анализ </w:t>
            </w:r>
            <w:proofErr w:type="spellStart"/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текста,используя</w:t>
            </w:r>
            <w:proofErr w:type="spellEnd"/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изученную терминологию и полученные знания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BB7757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BB7757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7757" w:rsidRPr="00BB7757" w:rsidRDefault="00BB7757" w:rsidP="00BB775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</w:t>
            </w:r>
            <w:r w:rsidR="00014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века </w:t>
            </w:r>
          </w:p>
          <w:p w:rsidR="002E76DC" w:rsidRPr="001A57ED" w:rsidRDefault="00BB7757" w:rsidP="00BB7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Д.И.Фонвизин</w:t>
            </w:r>
            <w:proofErr w:type="spellEnd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Слово о писателе. «Недоросль» (сцены). Сатирическая направленность комедии. Понятие о классицизме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BB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литературы 18</w:t>
            </w: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Какова идейно-этическая направленность комедии </w:t>
            </w:r>
            <w:proofErr w:type="spellStart"/>
            <w:r w:rsidRPr="001A57E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Д.И.Фонфизина</w:t>
            </w:r>
            <w:proofErr w:type="spellEnd"/>
            <w:r w:rsidRPr="001A57E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“Недоросль”?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определять </w:t>
            </w:r>
            <w:r w:rsidRPr="001A57E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идейно-этическую  направленность комедии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DA4852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часа</w:t>
            </w:r>
          </w:p>
          <w:p w:rsidR="0001471B" w:rsidRDefault="0001471B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извлекать необходимую информацию из прослушанного или прочитанного текста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анализировать стихотворный текст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читать вслух и понимать прочитанное</w:t>
            </w:r>
          </w:p>
          <w:p w:rsidR="002E76DC" w:rsidRPr="001A57ED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с/р (сообщение о жизни и </w:t>
            </w:r>
            <w:proofErr w:type="spellStart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тв-ве</w:t>
            </w:r>
            <w:proofErr w:type="spellEnd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поэта),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работа в парах Сил-Сл. </w:t>
            </w:r>
            <w:r w:rsidRPr="001A57ED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2"/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(устное рецензирование выразительного чтения стихотворения),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  <w:p w:rsidR="002E76DC" w:rsidRPr="001A57E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самоанализа и самоконтроля, готовности и способности вести диалог с другими людьми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BB7757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A57ED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эпизодов комедии. Проблема воспитания истинного </w:t>
            </w:r>
            <w:proofErr w:type="spellStart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гражданина</w:t>
            </w:r>
            <w:r w:rsidR="001A57ED"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.Проект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анализировать текст?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синтезировать полученную информацию для составления ответа (тест)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уметь 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определять меры усвоения изученного материала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делать анализ текста, используя изученную терминологию и полученные знания</w:t>
            </w:r>
          </w:p>
          <w:p w:rsidR="002E76DC" w:rsidRPr="001A57ED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деятельностных</w:t>
            </w:r>
            <w:proofErr w:type="spellEnd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комплексное повторение по </w:t>
            </w: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итогам </w:t>
            </w:r>
            <w:proofErr w:type="spellStart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</w:t>
            </w:r>
            <w:proofErr w:type="spellEnd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выразительное чтение стихотворения с последующим письменным его рецензированием,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участие в коллективном диалоге,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  <w:p w:rsidR="002E76DC" w:rsidRPr="001A57E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внутренней позиции школьника на основе поступков положительног</w:t>
            </w: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 </w:t>
            </w:r>
            <w:proofErr w:type="spellStart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героя,формирование</w:t>
            </w:r>
            <w:proofErr w:type="spellEnd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нравственно-этической </w:t>
            </w:r>
            <w:proofErr w:type="spellStart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ориентации,обеспечивающей</w:t>
            </w:r>
            <w:proofErr w:type="spellEnd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личностный моральный выбор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BB7757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A57ED" w:rsidRDefault="00BB7757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и нравственная проблематика комедии. Говорящие фамилии и имена. Речевые характеристики персонажей как средство создания комической ситуации.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характеризовать героев?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владеть изученной терминологией по теме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A57ED" w:rsidRDefault="001A57E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и формулировать познавательную </w:t>
            </w:r>
            <w:proofErr w:type="spellStart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цель.Применять</w:t>
            </w:r>
            <w:proofErr w:type="spellEnd"/>
            <w:r w:rsidRPr="001A5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информационного поиска в том числе с помощью компьютерных средств.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деятельностных</w:t>
            </w:r>
            <w:proofErr w:type="spellEnd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комплексное повторение по итогам </w:t>
            </w:r>
            <w:proofErr w:type="spellStart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</w:t>
            </w:r>
            <w:proofErr w:type="spellEnd"/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выразительное чтение стихотворения с последующим письменным его рецензированием,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участие в коллективном диалоге,</w:t>
            </w:r>
          </w:p>
          <w:p w:rsidR="001A57ED" w:rsidRPr="001A57ED" w:rsidRDefault="001A57ED" w:rsidP="001A5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  <w:p w:rsidR="002E76DC" w:rsidRPr="001A57E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1A57ED" w:rsidRDefault="001A57E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7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самоанализа и самоконтроля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1A57E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762E63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</w:t>
            </w:r>
            <w:r w:rsidRPr="00762E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работа по комедии “Недоросль”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762E63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 научиться </w:t>
            </w:r>
            <w:r w:rsidRPr="00762E6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проектировать индивидуальный маршрут восполнения </w:t>
            </w:r>
            <w:proofErr w:type="spellStart"/>
            <w:r w:rsidRPr="00762E6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проьлемных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зон в изученных темах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762E63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</w:t>
            </w: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проектировать и реализовывать </w:t>
            </w:r>
            <w:proofErr w:type="spellStart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индивид.план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2E63" w:rsidRPr="00762E63" w:rsidRDefault="00762E63" w:rsidP="00762E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Познавательные: уметь </w:t>
            </w: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устанавливать аналогии, ориентироваться в разнообразии способов решения задач</w:t>
            </w:r>
          </w:p>
          <w:p w:rsidR="00762E63" w:rsidRPr="00762E63" w:rsidRDefault="00762E63" w:rsidP="00762E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 формулировать и удерживать учебную задачу</w:t>
            </w:r>
          </w:p>
          <w:p w:rsidR="00762E63" w:rsidRPr="00762E63" w:rsidRDefault="00762E63" w:rsidP="00762E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 уметь формулировать собственное мнение и свою позицию</w:t>
            </w:r>
          </w:p>
          <w:p w:rsidR="002E76DC" w:rsidRPr="00762E63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2E63" w:rsidRPr="00762E63" w:rsidRDefault="00762E63" w:rsidP="0076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762E63" w:rsidRPr="00762E63" w:rsidRDefault="00762E63" w:rsidP="0076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контрольной работы,</w:t>
            </w:r>
          </w:p>
          <w:p w:rsidR="00762E63" w:rsidRPr="00762E63" w:rsidRDefault="00762E63" w:rsidP="0076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- коллективное проектирование выполнения дифференцированного домашнего задания,</w:t>
            </w:r>
          </w:p>
          <w:p w:rsidR="002E76DC" w:rsidRPr="00762E63" w:rsidRDefault="00762E63" w:rsidP="0076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E63" w:rsidRPr="00762E63" w:rsidRDefault="00762E63" w:rsidP="00762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 индивидуального выполнения диагностических заданий по алгоритму решения литературоведческой задачи:</w:t>
            </w:r>
          </w:p>
          <w:p w:rsidR="002E76DC" w:rsidRPr="00762E63" w:rsidRDefault="002E76DC" w:rsidP="00762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1A57E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2E63" w:rsidRPr="00762E63" w:rsidRDefault="0001471B" w:rsidP="00762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 </w:t>
            </w:r>
          </w:p>
          <w:p w:rsidR="002E76DC" w:rsidRPr="00762E63" w:rsidRDefault="00762E63" w:rsidP="00762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И.А.Крылов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Слово о баснописце. Басни «Лягушки, просящие царя», «Обоз» и их историческая основа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литературы </w:t>
            </w: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 научиться подбирать цитатные примеры из басни?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находить цитатные примеры из басни для составления аргументации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01471B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19 века </w:t>
            </w:r>
            <w:r w:rsidR="00DA4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(32ч.+4</w:t>
            </w:r>
            <w:r w:rsidRPr="00762E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ч.)</w:t>
            </w:r>
          </w:p>
          <w:p w:rsidR="0001471B" w:rsidRDefault="0001471B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: уметь синтезировать полученную информацию для составления ответа</w:t>
            </w:r>
            <w:r w:rsidRPr="00414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 xml:space="preserve"> уметь определять меры усвоения изученного материала</w:t>
            </w: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изученную терминологию и полученные знания</w:t>
            </w:r>
          </w:p>
          <w:p w:rsidR="002E76DC" w:rsidRPr="0041424E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- комплексное повторение, работа над ошибками,</w:t>
            </w: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 xml:space="preserve">- СР с </w:t>
            </w:r>
            <w:proofErr w:type="spellStart"/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литвед.портфолио</w:t>
            </w:r>
            <w:proofErr w:type="spellEnd"/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-выразительное чтение отрывков повести,</w:t>
            </w:r>
          </w:p>
          <w:p w:rsidR="00762E63" w:rsidRPr="0041424E" w:rsidRDefault="00762E63" w:rsidP="00762E6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- работа в парах (поиск в тексе незнакомых слов и определение их значения), - коллективное проектирование выполнения дифференцированного домашнего задания,</w:t>
            </w:r>
          </w:p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- комментирование выставленных оценок</w:t>
            </w:r>
          </w:p>
          <w:p w:rsidR="002E76DC" w:rsidRPr="0041424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E63" w:rsidRPr="0041424E" w:rsidRDefault="00762E63" w:rsidP="00762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индивидуального выполнения диагностических заданий по алгоритму решения литературоведческой задачи:</w:t>
            </w:r>
          </w:p>
          <w:p w:rsidR="002E76DC" w:rsidRPr="0041424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1A57E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11.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762E63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К.Ф.Рылеев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Слово о поэте. Дума как </w:t>
            </w:r>
            <w:proofErr w:type="spellStart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жанр.«Смерть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Ермака»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Как научиться участвовать в коллективном диалоге?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научиться участвовать в коллективном диалоге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762E63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узнавать и называть определять объекты в соответствии с содержанием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коллективного взаимодействия при самодиагностике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41424E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активной деятельности в составе пары или группы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762E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762E6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762E63" w:rsidRDefault="00762E6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762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Рассказ о писателе. Творческая история романа «Капитанская дочка» («История Пугачевского бунта»). Историческая правда и художественный вымысел в романе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41424E" w:rsidRPr="004142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аковы жанрово-композиционные особенности произведения</w:t>
            </w:r>
            <w:r w:rsidRPr="004142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определять меры усвоения изученного материала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делать анализ текста, используя изученную терминологию и полученные знания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комплексное повторение по итогам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стихотворения с последующим письменным его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участие в коллективном диалоге,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самоанализа и самоконтроля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характера и взглядов Петра Гринева. Анализ 1 и 2 глав. Точность и лаконизм пушкинской прозы, роль эпиграфов, особенности композиции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навыкам сопоставительного анализа?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аргументировать свою точку зрения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аргументированного ответа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определять меры усвоения изученного материала</w:t>
            </w:r>
          </w:p>
          <w:p w:rsidR="002E76DC" w:rsidRPr="00203417" w:rsidRDefault="002E76DC" w:rsidP="009D0209">
            <w:pPr>
              <w:spacing w:line="240" w:lineRule="auto"/>
            </w:pP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делать анализ текста, используя изученную терминологию и полученные знания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проверка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отрывков с последующим его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- Групповая работа.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коллективное проектирование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чести, достоинства, нравственного выбора в повести. Гринев и Швабрин. Анализ 3-5 глав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762E63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</w:t>
            </w:r>
            <w:r w:rsidR="00414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ться анализировать текст произведения</w:t>
            </w:r>
            <w:r w:rsidRPr="00762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понимать, выразительно читать текст и выполнять устное рецензирование выразительного чтения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эмоциональных состояний, т.е. формировать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операциональный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опыт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читать вслух, понимать прочитанное и аргументировать точку зрения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практическая работа по теме «Выявление черт баллады в «Песне о вещем Олеге»,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ЛР в парах Сил.-Сл. (подбор цитатных примеров, иллюстрирующих понятие баллада),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обучению и совершенствованию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4142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</w:rPr>
              <w:t xml:space="preserve">А.С. </w:t>
            </w:r>
            <w:proofErr w:type="spellStart"/>
            <w:r w:rsidRPr="00203417">
              <w:rPr>
                <w:rFonts w:ascii="Times New Roman" w:hAnsi="Times New Roman" w:cs="Times New Roman"/>
              </w:rPr>
              <w:t>Пушкин.</w:t>
            </w:r>
            <w:r w:rsidR="0041424E" w:rsidRPr="0041424E">
              <w:rPr>
                <w:rFonts w:ascii="Times New Roman" w:hAnsi="Times New Roman" w:cs="Times New Roman"/>
              </w:rPr>
              <w:t>”</w:t>
            </w:r>
            <w:r w:rsidR="0041424E">
              <w:rPr>
                <w:rFonts w:ascii="Times New Roman" w:hAnsi="Times New Roman" w:cs="Times New Roman"/>
              </w:rPr>
              <w:t>Капитанская</w:t>
            </w:r>
            <w:proofErr w:type="spellEnd"/>
            <w:r w:rsidR="0041424E">
              <w:rPr>
                <w:rFonts w:ascii="Times New Roman" w:hAnsi="Times New Roman" w:cs="Times New Roman"/>
              </w:rPr>
              <w:t xml:space="preserve"> дочка</w:t>
            </w:r>
            <w:r w:rsidRPr="00203417">
              <w:rPr>
                <w:rFonts w:ascii="Times New Roman" w:hAnsi="Times New Roman" w:cs="Times New Roman"/>
              </w:rPr>
              <w:t>.</w:t>
            </w:r>
            <w:r w:rsidR="0041424E" w:rsidRPr="0041424E">
              <w:rPr>
                <w:rFonts w:ascii="Times New Roman" w:hAnsi="Times New Roman" w:cs="Times New Roman"/>
              </w:rPr>
              <w:t>”</w:t>
            </w:r>
            <w:r w:rsidRPr="00203417">
              <w:rPr>
                <w:rFonts w:ascii="Times New Roman" w:hAnsi="Times New Roman" w:cs="Times New Roman"/>
              </w:rPr>
              <w:t xml:space="preserve"> Проект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 применить навыки проектной деятельности?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Обобщить и систематизировать полученные знания, закрепить умения и навыки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индивидуальная работа с дидактическим материалом,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Подбор цитат из монолога Пимена на тему «Образ летописца как образ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древнерусского писателя («Борис Годунов»).,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навыков самоанализа и самоконтроля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Падение </w:t>
            </w:r>
            <w:proofErr w:type="spellStart"/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Белогорской</w:t>
            </w:r>
            <w:proofErr w:type="spellEnd"/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крепости. Анализ 6 и 7 глав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Каково значение картин быта 16 века для понимания характеров и идеи поэмы?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определять значение картин быта 16в. Для понимания характеров и идеи поэмы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искать и выделять необходимую информацию из учебника, определять понятия, создавать обобщения и устанавливать аналогии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выбирать действия в соответствии с поставленной задачей, классифицировать, самостоятельно выбирать основания и критерии для классификации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 и делать выводы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изучение параграфа учебника,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работа с теоретическим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лит.материалом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(основные понятия: поэма.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Фольклоризм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композиция),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(иллюстрирование понятия опричнина примерами из повести),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Четыре встречи Гринева и Пугачева. Изображение </w:t>
            </w:r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народной войны и ее вождя. Анализ 8-12 глав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Как научиться сопоставлять литературных героев?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сопоставлять литературных героев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972150">
              <w:rPr>
                <w:rFonts w:ascii="Times New Roman" w:hAnsi="Times New Roman" w:cs="Times New Roman"/>
                <w:color w:val="000000"/>
              </w:rPr>
              <w:t xml:space="preserve">уметь осмысленно читать и объяснять значение прочитанного, выбирать </w:t>
            </w:r>
            <w:r w:rsidRPr="00972150">
              <w:rPr>
                <w:rFonts w:ascii="Times New Roman" w:hAnsi="Times New Roman" w:cs="Times New Roman"/>
                <w:color w:val="000000"/>
              </w:rPr>
              <w:lastRenderedPageBreak/>
              <w:t>текст для чтения в з-</w:t>
            </w:r>
            <w:proofErr w:type="spellStart"/>
            <w:r w:rsidRPr="00972150">
              <w:rPr>
                <w:rFonts w:ascii="Times New Roman" w:hAnsi="Times New Roman" w:cs="Times New Roman"/>
                <w:color w:val="000000"/>
              </w:rPr>
              <w:t>ти</w:t>
            </w:r>
            <w:proofErr w:type="spellEnd"/>
            <w:r w:rsidRPr="00972150">
              <w:rPr>
                <w:rFonts w:ascii="Times New Roman" w:hAnsi="Times New Roman" w:cs="Times New Roman"/>
                <w:color w:val="000000"/>
              </w:rPr>
              <w:t xml:space="preserve"> от поставленной цели, определять понятия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предметного содержания: 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комплексная проверка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СР с ЛП (составление таблицы «Калашников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Киребеевич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тезисного плана для пересказа «Песни..»,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навыков взаимодействия в группе по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алгоритму выполнения задачи при консультативной помощи учителя: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личности Петра Гринева под влиянием «благих потрясений». Утверждение автором нравственных идеалов гуманности, чести и долга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 нау</w:t>
            </w:r>
            <w:r w:rsidR="00C106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читься анализировать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текст?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</w:t>
            </w:r>
            <w:r w:rsidR="00C1061E">
              <w:rPr>
                <w:rFonts w:ascii="Times New Roman" w:hAnsi="Times New Roman" w:cs="Times New Roman"/>
                <w:color w:val="000000"/>
              </w:rPr>
              <w:t xml:space="preserve">иться анализировать </w:t>
            </w:r>
            <w:r w:rsidRPr="00203417">
              <w:rPr>
                <w:rFonts w:ascii="Times New Roman" w:hAnsi="Times New Roman" w:cs="Times New Roman"/>
                <w:color w:val="000000"/>
              </w:rPr>
              <w:t>текст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72150" w:rsidRDefault="002E76DC" w:rsidP="009D0209">
            <w:pPr>
              <w:spacing w:after="0" w:line="240" w:lineRule="auto"/>
              <w:jc w:val="both"/>
              <w:rPr>
                <w:b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972150">
              <w:rPr>
                <w:rFonts w:ascii="Times New Roman" w:hAnsi="Times New Roman" w:cs="Times New Roman"/>
                <w:color w:val="000000"/>
              </w:rPr>
              <w:t>уметь осмысленно читать и объяснять значение прочитанного, выбирать текст для чтения в з-</w:t>
            </w:r>
            <w:proofErr w:type="spellStart"/>
            <w:r w:rsidRPr="00972150">
              <w:rPr>
                <w:rFonts w:ascii="Times New Roman" w:hAnsi="Times New Roman" w:cs="Times New Roman"/>
                <w:color w:val="000000"/>
              </w:rPr>
              <w:t>ти</w:t>
            </w:r>
            <w:proofErr w:type="spellEnd"/>
            <w:r w:rsidRPr="00972150">
              <w:rPr>
                <w:rFonts w:ascii="Times New Roman" w:hAnsi="Times New Roman" w:cs="Times New Roman"/>
                <w:color w:val="000000"/>
              </w:rPr>
              <w:t xml:space="preserve"> от поставленной цели, определять понятия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строить монологические высказывания, овладеть умениями диалогической речи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комплексное повторение,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(подбор цитатных примеров для аргументации),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исследовательской и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 Маши </w:t>
            </w:r>
            <w:r w:rsidRPr="0041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Мироновой, ее душевная стойкость и нравственная красота. Смысл названия повести. Образ Пугачева в повести «Капитанская дочка». Отношение автора и рассказчика к Пугачеву и народному восстанию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Как научиться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сопоставлять литературных героев?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 xml:space="preserve">Научиться </w:t>
            </w: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>сопоставлять литературных героев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061E" w:rsidRPr="00203417" w:rsidRDefault="00C1061E" w:rsidP="00C1061E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972150">
              <w:rPr>
                <w:rFonts w:ascii="Times New Roman" w:hAnsi="Times New Roman" w:cs="Times New Roman"/>
                <w:color w:val="000000"/>
              </w:rPr>
              <w:t xml:space="preserve">уметь </w:t>
            </w:r>
            <w:r w:rsidRPr="00972150">
              <w:rPr>
                <w:rFonts w:ascii="Times New Roman" w:hAnsi="Times New Roman" w:cs="Times New Roman"/>
                <w:color w:val="000000"/>
              </w:rPr>
              <w:lastRenderedPageBreak/>
              <w:t>осмысленно читать и объяснять значение прочитанного, выбирать текст для чтения в з-</w:t>
            </w:r>
            <w:proofErr w:type="spellStart"/>
            <w:r w:rsidRPr="00972150">
              <w:rPr>
                <w:rFonts w:ascii="Times New Roman" w:hAnsi="Times New Roman" w:cs="Times New Roman"/>
                <w:color w:val="000000"/>
              </w:rPr>
              <w:t>ти</w:t>
            </w:r>
            <w:proofErr w:type="spellEnd"/>
            <w:r w:rsidRPr="00972150">
              <w:rPr>
                <w:rFonts w:ascii="Times New Roman" w:hAnsi="Times New Roman" w:cs="Times New Roman"/>
                <w:color w:val="000000"/>
              </w:rPr>
              <w:t xml:space="preserve"> от поставленной цели, определять понятия</w:t>
            </w:r>
          </w:p>
          <w:p w:rsidR="00C1061E" w:rsidRPr="00203417" w:rsidRDefault="00C1061E" w:rsidP="00C1061E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2E76DC" w:rsidRPr="00FD3152" w:rsidRDefault="00C1061E" w:rsidP="00C106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деятельностных</w:t>
            </w:r>
            <w:proofErr w:type="spellEnd"/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комплексное повторение,</w:t>
            </w:r>
          </w:p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в парах (подбор цитатных примеров для аргументации),</w:t>
            </w:r>
          </w:p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коллективное проектирование выполнения дифференцированного домашнего задания,</w:t>
            </w:r>
          </w:p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комментирование выставленных оценок</w:t>
            </w:r>
          </w:p>
          <w:p w:rsidR="00C1061E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6DC" w:rsidRPr="00C1061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произведению “Капитанская дочка”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Как научиться проектировать индивидуальный маршрут восполнения </w:t>
            </w:r>
            <w:proofErr w:type="spellStart"/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проьлемных</w:t>
            </w:r>
            <w:proofErr w:type="spellEnd"/>
            <w:r w:rsidRPr="004142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зон в изученных темах?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41424E" w:rsidRDefault="0041424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проектировать и реализовывать </w:t>
            </w:r>
            <w:proofErr w:type="spellStart"/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индивид.план</w:t>
            </w:r>
            <w:proofErr w:type="spellEnd"/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Познавательные: уметь устанавливать аналогии, ориентироваться в разнообразии способов решения задач</w:t>
            </w:r>
          </w:p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Регулятивные: формулировать и удерживать учебную задачу</w:t>
            </w:r>
          </w:p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4E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уметь формулировать собственное мнение и свою позицию</w:t>
            </w:r>
          </w:p>
          <w:p w:rsidR="002E76DC" w:rsidRPr="0041424E" w:rsidRDefault="002E76DC" w:rsidP="0041424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контрольной работы,</w:t>
            </w:r>
          </w:p>
          <w:p w:rsidR="0041424E" w:rsidRPr="0041424E" w:rsidRDefault="0041424E" w:rsidP="004142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- коллективное проектирование выполнения дифференцированного домашнего задания,</w:t>
            </w:r>
          </w:p>
          <w:p w:rsidR="002E76DC" w:rsidRPr="0041424E" w:rsidRDefault="0041424E" w:rsidP="004142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4E" w:rsidRPr="0041424E" w:rsidRDefault="0041424E" w:rsidP="004142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индивидуального выполнения диагностических заданий по алгоритму решения литературоведческой задачи:</w:t>
            </w:r>
          </w:p>
          <w:p w:rsidR="002E76DC" w:rsidRPr="0041424E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C1061E" w:rsidRDefault="00953DC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Разноплановость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стихотворения « Туча» Тема любви и дружбы в стихотворениях «К…» и «!9 октября»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953DC6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Жанровые и композиционные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особенности стихотворений АС Пушкина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Науч</w:t>
            </w:r>
            <w:r w:rsidR="00953DC6">
              <w:rPr>
                <w:rFonts w:ascii="Times New Roman" w:hAnsi="Times New Roman" w:cs="Times New Roman"/>
                <w:color w:val="000000"/>
              </w:rPr>
              <w:t xml:space="preserve">иться анализировать </w:t>
            </w:r>
            <w:r w:rsidR="00953DC6">
              <w:rPr>
                <w:rFonts w:ascii="Times New Roman" w:hAnsi="Times New Roman" w:cs="Times New Roman"/>
                <w:color w:val="000000"/>
              </w:rPr>
              <w:lastRenderedPageBreak/>
              <w:t>произведения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="00953DC6">
              <w:rPr>
                <w:rFonts w:ascii="Times New Roman" w:hAnsi="Times New Roman" w:cs="Times New Roman"/>
                <w:color w:val="000000"/>
              </w:rPr>
              <w:t xml:space="preserve">уметь извлекать необходимую </w:t>
            </w:r>
            <w:r w:rsidR="00953DC6">
              <w:rPr>
                <w:rFonts w:ascii="Times New Roman" w:hAnsi="Times New Roman" w:cs="Times New Roman"/>
                <w:color w:val="000000"/>
              </w:rPr>
              <w:lastRenderedPageBreak/>
              <w:t>информацию из прослушанного или прочитанного текста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 w:rsidR="00953DC6">
              <w:rPr>
                <w:rFonts w:ascii="Times New Roman" w:hAnsi="Times New Roman" w:cs="Times New Roman"/>
                <w:color w:val="000000"/>
              </w:rPr>
              <w:t>: уметь  анализировать стихотворения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</w:t>
            </w:r>
            <w:r w:rsidR="00953DC6">
              <w:rPr>
                <w:rFonts w:ascii="Times New Roman" w:hAnsi="Times New Roman" w:cs="Times New Roman"/>
                <w:color w:val="000000"/>
              </w:rPr>
              <w:t xml:space="preserve"> читать вслух и понимать прочитанное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3DC6" w:rsidRDefault="002E76DC" w:rsidP="00953D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 w:rsidR="00953DC6">
              <w:rPr>
                <w:rFonts w:ascii="Times New Roman" w:hAnsi="Times New Roman" w:cs="Times New Roman"/>
                <w:color w:val="000000"/>
              </w:rPr>
              <w:t xml:space="preserve"> навыков самоанализа и самоконтроля, </w:t>
            </w:r>
            <w:r w:rsidR="00953DC6">
              <w:rPr>
                <w:rFonts w:ascii="Times New Roman" w:hAnsi="Times New Roman" w:cs="Times New Roman"/>
                <w:color w:val="000000"/>
              </w:rPr>
              <w:lastRenderedPageBreak/>
              <w:t>готовности и способности вести диалог  с другими людьми  и достигать взаимопонимания</w:t>
            </w:r>
            <w:r w:rsidR="00F16B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навыков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C1061E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М.Ю.Лермонтов</w:t>
            </w:r>
            <w:proofErr w:type="spellEnd"/>
            <w:r w:rsidRPr="00C106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Жизнь и судьба. Воплощение исторической темы в творчестве Лермонтова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C1061E" w:rsidRDefault="00C1061E" w:rsidP="00C106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 составлять цитатный план для пересказа отрывка?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C1061E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 составлять цитатный план  для пересказа отрывка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составление плана эпизода,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составление тезисного плана для пересказа отрывков,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C1061E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  <w:r w:rsidRPr="00C10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«Мцыри». Мцыри как романтический герой. Воспитание в монастыре. Романтически-условный историзм поэмы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C106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аргументировать свой ответ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оценивать и формулировать  то, что уже усвоено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моделировать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монологическоевысказывани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аргументировать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свою позицию и координировать ее с позициями партнеров при выработке общего решения в совместной деятельности.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практическая работа,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композиции поэмы </w:t>
            </w: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Мцыри”.Эпиграф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сюжет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анализировать эпизод?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52096" w:rsidRDefault="00C1061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анализировать эпизод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2096" w:rsidRPr="00352096" w:rsidRDefault="00352096" w:rsidP="003520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выделять и формулировать познавательную</w:t>
            </w:r>
          </w:p>
          <w:p w:rsidR="00352096" w:rsidRPr="00352096" w:rsidRDefault="00352096" w:rsidP="003520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</w:t>
            </w: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оценивать и формулировать  то, что уже усвоено</w:t>
            </w:r>
          </w:p>
          <w:p w:rsidR="002E76DC" w:rsidRPr="00352096" w:rsidRDefault="00352096" w:rsidP="003520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уметь моделировать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монологическоевысказывани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аргументировать свою позицию и координировать ее с позициями партнеров при выработке общего решения в совместной деятельности.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деятельностных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 в парах,</w:t>
            </w:r>
          </w:p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групповая практическая работа,</w:t>
            </w:r>
          </w:p>
          <w:p w:rsidR="00352096" w:rsidRPr="00352096" w:rsidRDefault="00352096" w:rsidP="0035209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352096" w:rsidRDefault="00352096" w:rsidP="00352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Портрет и речь героя как средства выражения авторского </w:t>
            </w: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оношения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..Смысл финала поэмы.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определять авторское отношение к героям?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определять авторское отношение к героям?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2096" w:rsidRPr="00352096" w:rsidRDefault="00352096" w:rsidP="003520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извлекать необходимую информацию из прослушанного или прочитанного текста.</w:t>
            </w:r>
          </w:p>
          <w:p w:rsidR="00352096" w:rsidRPr="00352096" w:rsidRDefault="00352096" w:rsidP="003520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стихотворный текст.</w:t>
            </w:r>
          </w:p>
          <w:p w:rsidR="002E76DC" w:rsidRPr="00352096" w:rsidRDefault="00352096" w:rsidP="0035209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читать вслух и </w:t>
            </w: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понимать прочитанное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Формирование у учащихся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деятельностных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СР с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литвед.портфолио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52096" w:rsidRPr="00352096" w:rsidRDefault="00352096" w:rsidP="00352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выразительное чтение и его рецензирование,</w:t>
            </w:r>
          </w:p>
          <w:p w:rsidR="00352096" w:rsidRPr="00352096" w:rsidRDefault="00352096" w:rsidP="0035209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коллективное проектирование выполнения дифференцированного </w:t>
            </w: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домашнего задания,</w:t>
            </w:r>
          </w:p>
          <w:p w:rsidR="002E76DC" w:rsidRPr="00352096" w:rsidRDefault="00352096" w:rsidP="00352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навыков самостоятельной работы по алгоритму выполнения задачи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352096">
        <w:trPr>
          <w:trHeight w:val="325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26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произведению” Мцыри”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проектировать индивидуальный маршрут восполнения проблемных зон в изученных темах?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извлекать необходимую информацию из прослушанного или прочитанного текста.</w:t>
            </w:r>
          </w:p>
          <w:p w:rsidR="002E76DC" w:rsidRPr="00352096" w:rsidRDefault="002E76DC" w:rsidP="009D0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стихотворный текст.</w:t>
            </w:r>
          </w:p>
          <w:p w:rsidR="002E76DC" w:rsidRPr="00352096" w:rsidRDefault="002E76DC" w:rsidP="009D0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Коммуникативные:уметь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читать вслух и понимать прочитанное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деятельностных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Pr="00352096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СР с </w:t>
            </w:r>
            <w:proofErr w:type="spellStart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литвед.портфолио</w:t>
            </w:r>
            <w:proofErr w:type="spellEnd"/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E76DC" w:rsidRPr="00352096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выразительное чтение и его рецензирование,</w:t>
            </w:r>
          </w:p>
          <w:p w:rsidR="002E76DC" w:rsidRPr="00352096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352096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352096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самостоятельной работы по алгоритму выполнения задачи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  <w:proofErr w:type="spellEnd"/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«Ревизор» - как социальная комедия «со злостью и солью». История создания комедии и её первой постановки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Каково идейно-эмоциональное содержание комедии “Ревизор”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52096" w:rsidRDefault="0035209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определять авторское отношение к героям и </w:t>
            </w:r>
            <w:r w:rsidRPr="003520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идейно-эмоциональное содержание комедии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эмоциональных состояний, т.е. формировать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операциональный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опыт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проектная работа в парах (иллюстрирование эпизодов),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и его рецензирование,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05520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Разоблачение </w:t>
            </w:r>
            <w:r w:rsidRPr="00B05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нравственных и социальных пороков чиновничества в комедии «Ревизор»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05520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Каковы </w:t>
            </w:r>
            <w:r w:rsidR="00B05520" w:rsidRPr="00B055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художественные особенности комедии</w:t>
            </w:r>
            <w:r w:rsidRPr="00B055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>Научитьс</w:t>
            </w:r>
            <w:r w:rsidR="00B05520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="00B05520">
              <w:rPr>
                <w:rFonts w:ascii="Times New Roman" w:hAnsi="Times New Roman" w:cs="Times New Roman"/>
                <w:color w:val="000000"/>
              </w:rPr>
              <w:lastRenderedPageBreak/>
              <w:t xml:space="preserve">выявлять </w:t>
            </w:r>
            <w:proofErr w:type="spellStart"/>
            <w:r w:rsidR="00B05520">
              <w:rPr>
                <w:rFonts w:ascii="Times New Roman" w:hAnsi="Times New Roman" w:cs="Times New Roman"/>
                <w:color w:val="000000"/>
              </w:rPr>
              <w:t>худ.особенности</w:t>
            </w:r>
            <w:proofErr w:type="spellEnd"/>
            <w:r w:rsidR="00B05520">
              <w:rPr>
                <w:rFonts w:ascii="Times New Roman" w:hAnsi="Times New Roman" w:cs="Times New Roman"/>
                <w:color w:val="000000"/>
              </w:rPr>
              <w:t xml:space="preserve"> комедии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lastRenderedPageBreak/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комплексная проверка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работа в парах (составление тезисного плана для пересказа отрывков), 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352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29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05520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Хлестаков и Хлестаковщина. Мастерство Гоголя в создании образа Хлестакова. Страх перед «ревизором» как основа развития комедийного действия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05520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 алгоритм характеристики героев?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B05520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характеризовать героев произведения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строить монологическое высказывание, формулировать свою точку зрения, адекватное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индивид.</w:t>
            </w:r>
            <w:r w:rsidR="00B05520">
              <w:rPr>
                <w:rFonts w:ascii="Times New Roman" w:hAnsi="Times New Roman" w:cs="Times New Roman"/>
                <w:color w:val="000000"/>
              </w:rPr>
              <w:t xml:space="preserve"> Работа по диагностической карт</w:t>
            </w:r>
            <w:r>
              <w:rPr>
                <w:rFonts w:ascii="Times New Roman" w:hAnsi="Times New Roman" w:cs="Times New Roman"/>
                <w:color w:val="000000"/>
              </w:rPr>
              <w:t>е типичных ошибок в домашней работе,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271DCD">
        <w:trPr>
          <w:trHeight w:val="556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B05520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Чиновники на приеме у «ревизора». Анализ 4-го действия комедии. Мастерство автора в создании речевых характеристик.</w:t>
            </w:r>
            <w:r w:rsidRPr="00B0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Финал комедии, ее идейно-композиционное значение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055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художественные особенности комедии?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</w:t>
            </w:r>
            <w:r>
              <w:rPr>
                <w:rFonts w:ascii="Times New Roman" w:hAnsi="Times New Roman" w:cs="Times New Roman"/>
                <w:color w:val="000000"/>
              </w:rPr>
              <w:t xml:space="preserve">я выявлять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худ.особенности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комедии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индивидуальная и парная работа с дидактическим материалом («Биография и творческий путь поэта»),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м</w:t>
            </w:r>
            <w:r w:rsidR="00271DCD"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аленького человека в литературе .Повесть </w:t>
            </w:r>
            <w:proofErr w:type="spellStart"/>
            <w:r w:rsidR="00271DCD"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="00271DCD"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“Шинель”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анализировать эпизод?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выполнять индивидуальное задание в проектной деятельности группы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72150" w:rsidRDefault="002E76DC" w:rsidP="009D0209">
            <w:pPr>
              <w:spacing w:after="0" w:line="240" w:lineRule="auto"/>
              <w:jc w:val="both"/>
              <w:rPr>
                <w:b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  <w:r w:rsidRPr="00972150">
              <w:rPr>
                <w:rFonts w:ascii="Times New Roman" w:hAnsi="Times New Roman" w:cs="Times New Roman"/>
                <w:color w:val="000000"/>
              </w:rPr>
              <w:t xml:space="preserve"> уметь осмысленно читать и объяснять значение прочитанного, выбирать текст для чтения в з-</w:t>
            </w:r>
            <w:proofErr w:type="spellStart"/>
            <w:r w:rsidRPr="00972150">
              <w:rPr>
                <w:rFonts w:ascii="Times New Roman" w:hAnsi="Times New Roman" w:cs="Times New Roman"/>
                <w:color w:val="000000"/>
              </w:rPr>
              <w:t>ти</w:t>
            </w:r>
            <w:proofErr w:type="spellEnd"/>
            <w:r w:rsidRPr="00972150">
              <w:rPr>
                <w:rFonts w:ascii="Times New Roman" w:hAnsi="Times New Roman" w:cs="Times New Roman"/>
                <w:color w:val="000000"/>
              </w:rPr>
              <w:t xml:space="preserve"> от поставленной цели, определять понятия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выполнять учебные действия в громко речевой и умственной формах, использовать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речь для регуляции своих действий, устанавливать причинно-следственные связи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строить монологические высказывания, овладеть умениями диалогической речи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комплексное повторение,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сказки,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работа со словарем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литвед.терминов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коллективное проектирование выполнения дифференцированного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1DCD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1DCD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32</w:t>
            </w:r>
            <w:r w:rsidR="00271D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1DCD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фантастики в произведениях </w:t>
            </w:r>
            <w:proofErr w:type="spellStart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1DCD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Какова роль </w:t>
            </w:r>
            <w:proofErr w:type="spellStart"/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фантастикки</w:t>
            </w:r>
            <w:proofErr w:type="spellEnd"/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1DCD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роль фантастики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1DCD" w:rsidRPr="00271DCD" w:rsidRDefault="00271DCD" w:rsidP="00271DC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осмысленно читать и объяснять значение прочитанного, выбирать текст для чтения в з-</w:t>
            </w:r>
            <w:proofErr w:type="spellStart"/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поставленной цели, определять понятия</w:t>
            </w:r>
          </w:p>
          <w:p w:rsidR="00271DCD" w:rsidRPr="00271DCD" w:rsidRDefault="00271DCD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1DCD" w:rsidRPr="00271DCD" w:rsidRDefault="00271DCD" w:rsidP="00271DC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</w:t>
            </w:r>
          </w:p>
          <w:p w:rsidR="00271DCD" w:rsidRPr="00271DCD" w:rsidRDefault="00271DCD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DCD" w:rsidRPr="00271DCD" w:rsidRDefault="00271DCD" w:rsidP="009D02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мотивации к индивидуальной и коллективной творческой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DCD" w:rsidRPr="00FD3152" w:rsidRDefault="00271DC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B0552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произведению” Ревизор”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построить и реализовать индивидуальный маршрут восполнения проблемных зон в изученных темах?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271D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проектировать и реализовывать </w:t>
            </w:r>
            <w:proofErr w:type="spellStart"/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индивид.план</w:t>
            </w:r>
            <w:proofErr w:type="spellEnd"/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E76DC" w:rsidP="009D020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устанавливать аналогии, ориентироваться в разнообразии способов решения задач</w:t>
            </w:r>
          </w:p>
          <w:p w:rsidR="002E76DC" w:rsidRPr="00271DCD" w:rsidRDefault="002E76DC" w:rsidP="009D020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</w:t>
            </w: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формулировать и удерживать учебную задачу</w:t>
            </w:r>
          </w:p>
          <w:p w:rsidR="002E76DC" w:rsidRPr="00271DCD" w:rsidRDefault="002E76DC" w:rsidP="009D020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формулировать собственное мнение и свою позицию</w:t>
            </w:r>
          </w:p>
          <w:p w:rsidR="002E76DC" w:rsidRPr="00271DCD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</w:t>
            </w:r>
          </w:p>
          <w:p w:rsidR="002E76DC" w:rsidRPr="00271DCD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- коллективное проектирование выполнения дифференцированного домашнего задания,</w:t>
            </w:r>
          </w:p>
          <w:p w:rsidR="002E76DC" w:rsidRPr="00271D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271D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самодиагностики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6E28">
              <w:rPr>
                <w:rFonts w:ascii="Times New Roman" w:hAnsi="Times New Roman" w:cs="Times New Roman"/>
                <w:b/>
              </w:rPr>
              <w:t xml:space="preserve">Иван Сергеевич </w:t>
            </w:r>
            <w:proofErr w:type="spellStart"/>
            <w:r w:rsidRPr="000A6E28">
              <w:rPr>
                <w:rFonts w:ascii="Times New Roman" w:hAnsi="Times New Roman" w:cs="Times New Roman"/>
                <w:b/>
              </w:rPr>
              <w:lastRenderedPageBreak/>
              <w:t>Тургенев</w:t>
            </w:r>
            <w:r>
              <w:rPr>
                <w:rFonts w:ascii="Times New Roman" w:hAnsi="Times New Roman" w:cs="Times New Roman"/>
                <w:b/>
              </w:rPr>
              <w:t>.Певцы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 составить </w:t>
            </w: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портрет литературного героя?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 xml:space="preserve">Научиться </w:t>
            </w: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>владеть изученной терминологией по теме, навыками устной и монологической речи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выделять и формулировать познавательную</w:t>
            </w:r>
          </w:p>
          <w:p w:rsidR="002E76DC" w:rsidRPr="00203417" w:rsidRDefault="002E76DC" w:rsidP="009D0209">
            <w:pPr>
              <w:spacing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2E76DC" w:rsidRPr="00203417" w:rsidRDefault="002E76DC" w:rsidP="009D0209">
            <w:pPr>
              <w:spacing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изучение параграфа учебника,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лабораторная работа по тексту повести (составление портретной характеристики героев),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Самостоятельное составление тезисного плана для пересказа отрывков,</w:t>
            </w:r>
          </w:p>
          <w:p w:rsidR="002E76DC" w:rsidRDefault="002E76DC" w:rsidP="009D020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35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И.С.Тургенев</w:t>
            </w:r>
            <w:proofErr w:type="spellEnd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личность, судьба, творчество. Автобиографический характер повести «Ася»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составить портрет литературного героя?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аргументировать свои ответы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оценивать и формулировать то, что уже усвоено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моделировать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монологическоевысказывани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РНО в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Сил.-Сл. (подбор цитатных примеров, иллюстрирующих формы авторской позиции в повести),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71DCD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М.Е.Салтыков</w:t>
            </w:r>
            <w:proofErr w:type="spellEnd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Щедрин “История одного города”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271D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Каковы способы </w:t>
            </w:r>
            <w:r w:rsidRPr="00307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сатирического изображения действительности?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3073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 xml:space="preserve">Научиться </w:t>
            </w:r>
            <w:r w:rsidR="0030739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07399">
              <w:rPr>
                <w:rFonts w:ascii="Times New Roman" w:hAnsi="Times New Roman" w:cs="Times New Roman"/>
                <w:color w:val="000000"/>
              </w:rPr>
              <w:lastRenderedPageBreak/>
              <w:t>определять сатирические способы художественного изображения действительности.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извлекать необходимую информацию из прослушанного или прочитанного текста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действия, планировать алгоритм ответа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определять общую цель и пути ее достижения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lastRenderedPageBreak/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Сил.-Сл. (подбор цитатных примеров, иллюстрирующих понятия герой-повествователь, автобиографическое произведение),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37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М.Е.Салтыков</w:t>
            </w:r>
            <w:proofErr w:type="spellEnd"/>
            <w:r w:rsidRPr="0027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-Щедрин “История одного города”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признаки литературной пародии?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признаки литературной пародии в художественном тексте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искать и выделять необходимую информацию в предложенных текстах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осознавать усвоенный материал, а так</w:t>
            </w:r>
            <w:r w:rsidR="00307399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е качество и уровень усвоения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тавить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вопросы, обратиться за помощью, формулировать свои затруднения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7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Н.С.Лесков</w:t>
            </w:r>
            <w:proofErr w:type="spellEnd"/>
            <w:r w:rsidRPr="00307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“Старый гений”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способы сатирического изображения действительности?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 xml:space="preserve">Научиться </w:t>
            </w:r>
            <w:r>
              <w:rPr>
                <w:rFonts w:ascii="Times New Roman" w:hAnsi="Times New Roman" w:cs="Times New Roman"/>
                <w:color w:val="000000"/>
              </w:rPr>
              <w:t xml:space="preserve"> определять сатирические способы художественного изображения действительности.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извлекать необходимую информацию из прослушанного или прочитанного текста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анализировать стихотворный текст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читать вслух, понимать прочитанное и аргументировать точку зрения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комплексная работа над ошибками в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коллективное проектирование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навыков исследовательской деятельности, готовности и способности вести диалог с другими людьми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FD025B">
        <w:trPr>
          <w:trHeight w:val="405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7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Л.Н.Толстой</w:t>
            </w:r>
            <w:proofErr w:type="spellEnd"/>
            <w:r w:rsidRPr="00307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Личность и судьба писателя. Социально-нравственные проблемы в рассказе «После бала»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выстраивать внутренний диалог?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307399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выстраивать внутреннюю монологическую речь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эмоциональных состояний, т.е. формировать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операциональный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опыт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изучение параграфа учебника,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-различные виды пересказов, 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устная и письменная характеристика героев,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307399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Психологизм рассказа После бала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построить и реализовать индивидуальный маршрут восполнения проблемных зон в изученных темах</w:t>
            </w:r>
            <w:r w:rsidRPr="00FD0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проектировать и реализовывать </w:t>
            </w:r>
            <w:proofErr w:type="spellStart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индивид.план</w:t>
            </w:r>
            <w:proofErr w:type="spellEnd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формировать навыки выразительного чтения, коллективного взаимодействия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комплексное повторение, 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(анализ поэтического текста),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стихотворение с последующим его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41</w:t>
            </w:r>
            <w:r w:rsidR="00FD02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Нравственность в основе поступков героя рассказа </w:t>
            </w:r>
            <w:proofErr w:type="spellStart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Л.Н.Тостого</w:t>
            </w:r>
            <w:proofErr w:type="spellEnd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бала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составлять портрет героя?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составлять портрет героя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25B" w:rsidRPr="00203417" w:rsidRDefault="00FD025B" w:rsidP="00FD025B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FD025B" w:rsidRPr="00203417" w:rsidRDefault="00FD025B" w:rsidP="00FD025B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FD025B" w:rsidRPr="00203417" w:rsidRDefault="00FD025B" w:rsidP="00FD025B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формировать навыки выразительного чтения, коллективного взаимодействия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25B" w:rsidRDefault="00FD025B" w:rsidP="00FD02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FD025B" w:rsidRDefault="00FD025B" w:rsidP="00FD02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комплексное повторение, </w:t>
            </w:r>
          </w:p>
          <w:p w:rsidR="00FD025B" w:rsidRDefault="00FD025B" w:rsidP="00FD02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(анализ поэтического текста),</w:t>
            </w:r>
          </w:p>
          <w:p w:rsidR="00FD025B" w:rsidRDefault="00FD025B" w:rsidP="00FD02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стихотворение с последующим его рецензированием,</w:t>
            </w:r>
          </w:p>
          <w:p w:rsidR="00FD025B" w:rsidRDefault="00FD025B" w:rsidP="00FD02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 коллективное проектирование выполнения дифференцированного домашнего задания,</w:t>
            </w:r>
          </w:p>
          <w:p w:rsidR="002E76DC" w:rsidRPr="00FD3152" w:rsidRDefault="00FD025B" w:rsidP="00FD02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FD025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="007E75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Поэзия родной </w:t>
            </w:r>
            <w:proofErr w:type="spellStart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.А.С.Пушкин</w:t>
            </w: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анализировать поэтический текст?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025B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анализировать поэтический текст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индивидуальная и групповая работа (анализ рассказа, выразительное чтение рассказа),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43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родной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А.А.ФетМ.Цветаева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FD025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D02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анализировать поэтический текст?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анализировать</w:t>
            </w:r>
            <w:r w:rsidR="00FD025B">
              <w:rPr>
                <w:rFonts w:ascii="Times New Roman" w:hAnsi="Times New Roman" w:cs="Times New Roman"/>
                <w:color w:val="000000"/>
              </w:rPr>
              <w:t xml:space="preserve"> поэтический </w:t>
            </w:r>
            <w:r w:rsidRPr="00203417">
              <w:rPr>
                <w:rFonts w:ascii="Times New Roman" w:hAnsi="Times New Roman" w:cs="Times New Roman"/>
                <w:color w:val="000000"/>
              </w:rPr>
              <w:t xml:space="preserve"> текст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коллективная проверка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рецензирование выразительного чтения (по фонохрестоматии),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различные виды пересказа,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191D9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="007E75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91D98" w:rsidRDefault="00191D9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  <w:proofErr w:type="spellEnd"/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 О любви”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91D98" w:rsidRDefault="00191D9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91D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Каково идейно-эмоциональное содержание рассказа </w:t>
            </w:r>
            <w:proofErr w:type="spellStart"/>
            <w:r w:rsidRPr="00191D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А.П.Чехова</w:t>
            </w:r>
            <w:proofErr w:type="spellEnd"/>
            <w:r w:rsidRPr="00191D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91D98" w:rsidRDefault="00191D9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определять </w:t>
            </w:r>
            <w:r w:rsidRPr="00191D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идейно-эмоциональное содержание рассказа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искать и выделять необходимую информацию в предложенных текстах, определять понятия, создавать обобщения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выбирать действия в соответствии с поставленной задачей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ставить вопросы и обращаться за помощью к учебной литературе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взаимопроверка выполненного ДЗ,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ЛР по тексту,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783" w:rsidRDefault="00191D9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Психологизм </w:t>
            </w:r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рассказа </w:t>
            </w:r>
            <w:proofErr w:type="spellStart"/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А.П.Чехова</w:t>
            </w:r>
            <w:proofErr w:type="spellEnd"/>
          </w:p>
          <w:p w:rsidR="002E76DC" w:rsidRPr="00191D98" w:rsidRDefault="00191D9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 О любви”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В чем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особенность повествования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А.П.Чехова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2F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 xml:space="preserve">Научиться </w:t>
            </w: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 xml:space="preserve">определять </w:t>
            </w:r>
            <w:r w:rsidR="002F4783">
              <w:rPr>
                <w:rFonts w:ascii="Times New Roman" w:hAnsi="Times New Roman" w:cs="Times New Roman"/>
                <w:color w:val="000000"/>
              </w:rPr>
              <w:t>особенности повествования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72150" w:rsidRDefault="002E76DC" w:rsidP="009D0209">
            <w:pPr>
              <w:spacing w:after="0" w:line="240" w:lineRule="auto"/>
              <w:jc w:val="both"/>
              <w:rPr>
                <w:b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  <w:r w:rsidRPr="00972150">
              <w:rPr>
                <w:rFonts w:ascii="Times New Roman" w:hAnsi="Times New Roman" w:cs="Times New Roman"/>
                <w:color w:val="000000"/>
              </w:rPr>
              <w:t xml:space="preserve"> уметь </w:t>
            </w:r>
            <w:r w:rsidRPr="00972150">
              <w:rPr>
                <w:rFonts w:ascii="Times New Roman" w:hAnsi="Times New Roman" w:cs="Times New Roman"/>
                <w:color w:val="000000"/>
              </w:rPr>
              <w:lastRenderedPageBreak/>
              <w:t>осмысленно читать и объяснять значение прочитанного, выбирать текст для чтения в з-</w:t>
            </w:r>
            <w:proofErr w:type="spellStart"/>
            <w:r w:rsidRPr="00972150">
              <w:rPr>
                <w:rFonts w:ascii="Times New Roman" w:hAnsi="Times New Roman" w:cs="Times New Roman"/>
                <w:color w:val="000000"/>
              </w:rPr>
              <w:t>ти</w:t>
            </w:r>
            <w:proofErr w:type="spellEnd"/>
            <w:r w:rsidRPr="00972150">
              <w:rPr>
                <w:rFonts w:ascii="Times New Roman" w:hAnsi="Times New Roman" w:cs="Times New Roman"/>
                <w:color w:val="000000"/>
              </w:rPr>
              <w:t xml:space="preserve"> от поставленной цели, определять понятия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строить монологические высказывания, овладеть умениями диалогической речи</w:t>
            </w:r>
          </w:p>
          <w:p w:rsidR="002E76DC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471B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471B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471B" w:rsidRPr="00FD3152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lastRenderedPageBreak/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работа (составление тезисного плана для различных видов пересказа),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мотивации к обучению и самосовершенствованию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471B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471B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471B" w:rsidRDefault="0001471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P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4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литературы</w:t>
            </w: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6DC" w:rsidRPr="00953DC6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И.А.Бунин</w:t>
            </w:r>
            <w:r w:rsidRPr="0095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Кавказ</w:t>
            </w:r>
            <w:proofErr w:type="spellEnd"/>
            <w:r w:rsidRPr="0095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P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14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="003403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века -</w:t>
            </w:r>
          </w:p>
          <w:p w:rsidR="0001471B" w:rsidRDefault="0001471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F47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определить тему и проблему текста?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471B" w:rsidRDefault="0001471B" w:rsidP="002F4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471B" w:rsidRDefault="0001471B" w:rsidP="002F47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E76DC" w:rsidRPr="002F4783" w:rsidRDefault="002E76DC" w:rsidP="002F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определять </w:t>
            </w:r>
            <w:r w:rsidR="002F4783" w:rsidRPr="002F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тему и проблему теста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5F3986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18 </w:t>
            </w:r>
            <w:r w:rsidR="003403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часов</w:t>
            </w:r>
          </w:p>
          <w:p w:rsidR="0001471B" w:rsidRDefault="0001471B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устанавливать аналогии, ориентироваться в разнообразии способов решения задач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формулировать и удерживать учебную задачу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формулировать собственное мнение и свою позицию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71B" w:rsidRDefault="0001471B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1471B" w:rsidRDefault="0001471B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 последующим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работа (характеристика метрико-ритмических особенностей стихотворения),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1B" w:rsidRDefault="0001471B" w:rsidP="009D020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1471B" w:rsidRDefault="0001471B" w:rsidP="009D020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47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А.И.Куприн</w:t>
            </w:r>
            <w:proofErr w:type="spellEnd"/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“Куст сирени”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F47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Каково идейно-художественное своеобразие рассказа?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2F4783" w:rsidRDefault="002E76DC" w:rsidP="002F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</w:t>
            </w:r>
            <w:r w:rsidR="002F4783" w:rsidRPr="002F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 w:rsidR="002F4783" w:rsidRPr="002F47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идейно-художественное своеобразие рассказа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сообщение исследовательского характера в устной форме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самодиагностики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саморефлексии</w:t>
            </w:r>
            <w:proofErr w:type="spellEnd"/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проявлять активность для решения коммуникативных задач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СР 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литвед.материалом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(составление  устного ответа на вопрос «Каково значение художественно значимых изобразительно-выразительных средств языка писателя?»),</w:t>
            </w:r>
          </w:p>
          <w:p w:rsidR="002E76DC" w:rsidRDefault="002E76DC" w:rsidP="009D020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43070F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А.А.Блок</w:t>
            </w:r>
            <w:proofErr w:type="spellEnd"/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  <w:r w:rsidRPr="002F47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F4783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F47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 пафос стихотворения поэта?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F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определять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пафос стихотворения поэта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: уметь искать и выделять необходимую информацию в предложенных текстах, определять понятия, создавать обобщения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выбирать действия в соответствии с поставленной задачей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ставить вопросы и обращаться за помощью к учебной литературе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рассказа с последующим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составление устного и письменного анализа рассказа,</w:t>
            </w:r>
          </w:p>
          <w:p w:rsidR="002E76DC" w:rsidRDefault="002E76DC" w:rsidP="009D020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43070F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614A3D" w:rsidRDefault="002F4783" w:rsidP="0061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Есенин</w:t>
            </w:r>
            <w:proofErr w:type="spellEnd"/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.Поэма </w:t>
            </w:r>
            <w:r w:rsidR="00614A3D"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Пугачев</w:t>
            </w:r>
            <w:r w:rsidR="00614A3D"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614A3D" w:rsidRDefault="002F4783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языковые и композиционные особенности поэмы?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61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 xml:space="preserve">Научиться </w:t>
            </w:r>
            <w:r w:rsidR="00614A3D">
              <w:rPr>
                <w:rFonts w:ascii="Times New Roman" w:hAnsi="Times New Roman" w:cs="Times New Roman"/>
                <w:color w:val="000000"/>
              </w:rPr>
              <w:t>определять языковые и композиционные особенности поэмы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применять метод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информационного поиска, в том числе с помощью компьютерных средств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изучение содержания параграфа учебника,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- конспектирование статьи,</w:t>
            </w:r>
          </w:p>
          <w:p w:rsidR="002E76DC" w:rsidRDefault="002E76DC" w:rsidP="009D020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навыков взаимодействия в группе по алгоритму выполнения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50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614A3D" w:rsidRDefault="00614A3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по творчеству </w:t>
            </w:r>
            <w:proofErr w:type="spellStart"/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С.А.Есенина</w:t>
            </w:r>
            <w:proofErr w:type="spellEnd"/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А.А.Блока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614A3D" w:rsidRDefault="00614A3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построить и реализовать индивидуальный маршрут восполнения проблемных зон в изученных темах?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614A3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строи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ть </w:t>
            </w:r>
            <w:r w:rsidRPr="00614A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индивидуальный маршрут восполнения проблемных зон в изученных </w:t>
            </w:r>
            <w:proofErr w:type="spellStart"/>
            <w:r w:rsidRPr="00614A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ть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A3D" w:rsidRPr="00614A3D" w:rsidRDefault="00614A3D" w:rsidP="00614A3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самостоятельно делать выводы, перерабатывать информацию</w:t>
            </w:r>
          </w:p>
          <w:p w:rsidR="00614A3D" w:rsidRPr="00614A3D" w:rsidRDefault="00614A3D" w:rsidP="00614A3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уметь планировать алгоритм ответа</w:t>
            </w:r>
          </w:p>
          <w:p w:rsidR="00614A3D" w:rsidRPr="00614A3D" w:rsidRDefault="00614A3D" w:rsidP="00614A3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уметь формулировать и высказывать свою точку зрения на  события и поступки героев</w:t>
            </w:r>
          </w:p>
          <w:p w:rsidR="002E76DC" w:rsidRPr="00614A3D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4A3D" w:rsidRPr="00614A3D" w:rsidRDefault="00614A3D" w:rsidP="00614A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4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614A3D" w:rsidRPr="00614A3D" w:rsidRDefault="00614A3D" w:rsidP="00614A3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4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614A3D" w:rsidRDefault="00614A3D" w:rsidP="00614A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614A3D" w:rsidRDefault="00614A3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  <w:r w:rsidR="00614A3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И.С.Шмелев.”Как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стал писателем”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Каковы особенности рассказа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И.С.Шмелева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определять </w:t>
            </w: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особенности рассказа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И.С.Шмелева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772" w:rsidRPr="00203417" w:rsidRDefault="00935772" w:rsidP="00935772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искать и выделять необходимую информацию в предложенных текстах</w:t>
            </w:r>
          </w:p>
          <w:p w:rsidR="00935772" w:rsidRPr="00203417" w:rsidRDefault="00935772" w:rsidP="00935772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осознавать качество усвоения</w:t>
            </w:r>
          </w:p>
          <w:p w:rsidR="002E76DC" w:rsidRPr="00FD3152" w:rsidRDefault="00935772" w:rsidP="0093577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читать вслух, понимать прочитанное и аргументировать точку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зрения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772" w:rsidRDefault="00935772" w:rsidP="009357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935772" w:rsidRDefault="00935772" w:rsidP="009357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 последующим его рецензированием,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52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Писатели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улыбаются.ЖурналСатирикон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.Проект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выполнить индивидуальное задание в составе проектной группы?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проектировать и реализовывать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индивид.план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772" w:rsidRPr="00935772" w:rsidRDefault="00935772" w:rsidP="0093577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 узнавать, называть и определять объекты в соответствии с их содержанием</w:t>
            </w:r>
          </w:p>
          <w:p w:rsidR="00935772" w:rsidRPr="00935772" w:rsidRDefault="00935772" w:rsidP="0093577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Регулятивные: формировать ситуацию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эмоциональных состояний, т.е. формировать </w:t>
            </w: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</w:t>
            </w:r>
          </w:p>
          <w:p w:rsidR="00935772" w:rsidRPr="00203417" w:rsidRDefault="00935772" w:rsidP="00935772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извлекать необходимую информацию из прослушанного или </w:t>
            </w:r>
            <w:r w:rsidRPr="00972150">
              <w:rPr>
                <w:rFonts w:ascii="Times New Roman" w:hAnsi="Times New Roman" w:cs="Times New Roman"/>
                <w:color w:val="000000"/>
              </w:rPr>
              <w:t>прочитанного текста</w:t>
            </w:r>
            <w:r w:rsidRPr="00972150">
              <w:rPr>
                <w:rFonts w:ascii="Times New Roman" w:hAnsi="Times New Roman" w:cs="Times New Roman"/>
              </w:rPr>
              <w:t xml:space="preserve"> и составлять развернутое сообщение</w:t>
            </w:r>
          </w:p>
          <w:p w:rsidR="00935772" w:rsidRPr="00203417" w:rsidRDefault="00935772" w:rsidP="00935772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анализировать текст и соотносить нравственные принципы со своими</w:t>
            </w:r>
          </w:p>
          <w:p w:rsidR="00935772" w:rsidRPr="00203417" w:rsidRDefault="00935772" w:rsidP="00935772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 уметь читать вслух, понимать прочитанное и аргументировать точку зрения</w:t>
            </w:r>
          </w:p>
          <w:p w:rsidR="002E76DC" w:rsidRPr="0093577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772" w:rsidRPr="00935772" w:rsidRDefault="00935772" w:rsidP="0093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935772" w:rsidRPr="00935772" w:rsidRDefault="00935772" w:rsidP="0093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контрольных заданий,</w:t>
            </w:r>
          </w:p>
          <w:p w:rsidR="002E76DC" w:rsidRPr="00935772" w:rsidRDefault="00935772" w:rsidP="009357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коллективное проектирование выполнения дифференцированного домашнего задания,</w:t>
            </w: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диагностической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F357EB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Тэффи.Рассказ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“Ж</w:t>
            </w:r>
            <w:r w:rsidR="00935772"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 и воротник”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способы создания комического в рассказе?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определять </w:t>
            </w: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способы создания комического в рассказе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772" w:rsidRDefault="00935772" w:rsidP="009357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935772" w:rsidRDefault="00935772" w:rsidP="009357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комплексное повторение,</w:t>
            </w:r>
          </w:p>
          <w:p w:rsidR="00935772" w:rsidRDefault="00935772" w:rsidP="009357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составление тезисного плана для рассуждения на проблемный вопрос,</w:t>
            </w:r>
          </w:p>
          <w:p w:rsidR="002E76DC" w:rsidRPr="00FD3152" w:rsidRDefault="00935772" w:rsidP="009357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- коллективное проектирование выполнения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54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7EB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М.Зощенко</w:t>
            </w:r>
            <w:proofErr w:type="spellEnd"/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”История болезни”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935772" w:rsidRDefault="00935772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приемы сатирического рассказа?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935772" w:rsidRDefault="002E76DC" w:rsidP="00935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</w:t>
            </w:r>
            <w:r w:rsidR="00935772" w:rsidRPr="00935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 w:rsidR="00935772" w:rsidRPr="009357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приемы сатирического рассказа?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извлекать необходимую информацию из прослушанного или </w:t>
            </w:r>
            <w:r w:rsidRPr="00972150">
              <w:rPr>
                <w:rFonts w:ascii="Times New Roman" w:hAnsi="Times New Roman" w:cs="Times New Roman"/>
                <w:color w:val="000000"/>
              </w:rPr>
              <w:t>прочитанного текста</w:t>
            </w:r>
            <w:r w:rsidRPr="00972150">
              <w:rPr>
                <w:rFonts w:ascii="Times New Roman" w:hAnsi="Times New Roman" w:cs="Times New Roman"/>
              </w:rPr>
              <w:t xml:space="preserve"> и составлять развернутое сообщение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анализировать текст и соотносить нравственные принципы со своими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 уметь читать вслух, понимать прочитанное и аргументировать точку зрения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комплексное повторение,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составление тезисного плана для рассуждения на проблемный вопрос,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М.А.Осоргин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“</w:t>
            </w: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Пенсне</w:t>
            </w: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характеризовать проблему рассказа</w:t>
            </w:r>
            <w:r w:rsidRPr="005E70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5E7080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Научиться характеризовать проблему в рассказе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формировать навыки выразительного чтения, коллективного взаимодействия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поиск материалов о биографии и творчестве с использованием справочной литературы и Интернет,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работа (составление плана рассказа),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рассказа с последующим рецензированием,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А.Т.Твардовский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“Василий Теркин”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Каковы признаки </w:t>
            </w: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фольклора в поэме </w:t>
            </w:r>
            <w:proofErr w:type="spellStart"/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А.Твардовского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</w:t>
            </w: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выделять </w:t>
            </w: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признаки фольклора в поэме </w:t>
            </w:r>
            <w:proofErr w:type="spellStart"/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А.Твардовского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делать анализ текста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04C0C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определять меры усвоения изученного материала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практическая работа (поиск цитатных примеров, иллюстрирующих понятие портрет героя, юмор, речь героя),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57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Идейно-художественное и композиционное своеобразие поэмы. Утверждение жизнестойкости, оптимизма и других светлых черт русского национального характера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Каковы признаки фольклора в поэме </w:t>
            </w:r>
            <w:proofErr w:type="spellStart"/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А.Твардовского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выделять признаки фольклора в поэме </w:t>
            </w:r>
            <w:proofErr w:type="spellStart"/>
            <w:r w:rsidRPr="005E7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А.Твардовского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различные виды пересказов,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F357E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58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и песни о Великой Отечественной войне 1941-1945г.г. Урок-конкурс на лучше чтение стихов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Каков алгоритм проведения анализа поэтического текста?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применять алгоритм проведения анализа текста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645D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 с последующим рецензированием,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(различные виды пересказов),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и песни о Великой Отечественной войне 1941-1945г.г. Урок-конкурс на лучше чтение стихов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Каков алгоритм проведения анализа поэтического текста?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t>Научиться определять особенности лирики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искать и выделять необходимую информацию из учебника, определять понятия, создавать обобщения 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выбирать действия в соответствии с поставленной задачей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ставить вопросы и обращаться за помощью к учебной литературе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стихотворений с последующим рецензированием,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В.П.Астафьев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Тема детства в его творчестве. Отражение реалий </w:t>
            </w:r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довоенного времени в рассказе «Фотография, на которой меня нет». Красота души русских людей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Как научиться определять идейно-тематическое </w:t>
            </w: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своеобразие текста?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научиться определять идейно-тематическое </w:t>
            </w: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своеобразие текста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827E6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строить сообщение исследовательского характера в устной форме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E827E6">
              <w:rPr>
                <w:rFonts w:ascii="Times New Roman" w:hAnsi="Times New Roman" w:cs="Times New Roman"/>
                <w:b/>
                <w:color w:val="000000"/>
              </w:rPr>
              <w:lastRenderedPageBreak/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самодиагностики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саморефлексии</w:t>
            </w:r>
            <w:proofErr w:type="spellEnd"/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27E6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комплексное повторение, 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СР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литвед.портфолие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(составление конспекта статьи учебника, пересказ статьи),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 (подбор цитатных примеров, иллюстрирующих понятие лирический герой),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ванию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61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В.П.Астафьев</w:t>
            </w:r>
            <w:proofErr w:type="spellEnd"/>
            <w:r w:rsidRPr="005E7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Тема детства в его творчестве. Отражение реалий довоенного времени в рассказе «Фотография, на которой меня нет». Красота души русских людей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определять идейно-тематическое своеобразие текста?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5E7080" w:rsidRDefault="005E7080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0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определять идейно-тематическое своеобразие текста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самостоятельно делать выводы, перерабатывать информацию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планировать алгоритм ответа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формулировать и высказывать свою точку зрения в соответствии с позицией автора текста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работа в парах(подбор цитатных примеров, иллюстрирующих жанровые особенности стихотворений),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Русские поэты о Родине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о природе.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особенности лирики о природе?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выявлять </w:t>
            </w: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особенности лирики о природе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применять метод информационного поиска, в том числе с помощью компьютерных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средств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17FE4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работа в парах 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коллективное проектирование выполнения дифференцированного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навыков исследовательской деятельности, готовности и способности вести диалог с другими людьми и достигать в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63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Поэты русского зарубежья об оставленной ими Родине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Каковы жанрово-стилистические черты лирического произведения?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выявлять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черты </w:t>
            </w: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жанрово-стилистические черты лирического произведения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выделять и формулировать познавательную цель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 уметь оценивать и формулировать то, что уже усвоено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моделировать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монологическоевысказывани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F357EB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  <w:r w:rsidR="002E76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6995" w:rsidRPr="00116995" w:rsidRDefault="00116995" w:rsidP="001169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зарубежной </w:t>
            </w:r>
          </w:p>
          <w:p w:rsidR="002E76DC" w:rsidRPr="00116995" w:rsidRDefault="00116995" w:rsidP="0011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У.Шекспир</w:t>
            </w:r>
            <w:proofErr w:type="spellEnd"/>
            <w:r w:rsidRPr="0011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Писатель и его время. </w:t>
            </w: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«Вечные проблемы» в творчестве Шекспира. Воспевание поэтом любви и дружбы. Сонет как форма лирической поэзии.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36E" w:rsidRDefault="005F3986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литературы </w:t>
            </w: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определять идейно-тематическое своеобразие трагедии?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116995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определять идейно-тематическое своеобразие трагедии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3986" w:rsidRDefault="00F357EB" w:rsidP="005F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</w:t>
            </w:r>
            <w:r w:rsidR="005F39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+2</w:t>
            </w:r>
            <w:r w:rsidR="005F3986" w:rsidRPr="001169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  <w:p w:rsidR="005F3986" w:rsidRDefault="005F3986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5F3986" w:rsidRDefault="005F3986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извлекать необходимую информацию из прослушанного или прочитанного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текста</w:t>
            </w:r>
            <w:r w:rsidR="00EB6ECD">
              <w:rPr>
                <w:rFonts w:ascii="Times New Roman" w:hAnsi="Times New Roman" w:cs="Times New Roman"/>
                <w:color w:val="000000"/>
              </w:rPr>
              <w:t>.</w:t>
            </w: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уметь анализировать текст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уметь читать вслух, понимать прочитанное 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аргументировать точку зрения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СР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литвед.портфолио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заполнение таблицы «Жанрово-композиционные особенности лирика Р. Гамзатова»,</w:t>
            </w:r>
          </w:p>
          <w:p w:rsidR="002E76DC" w:rsidRDefault="002E76DC" w:rsidP="009D020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коллективное проектирование выполнения дифференцированного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«Вечные» проблемы в творчестве Шекспира. Трагедия «Ромео и Джульетта». Конфликт живого чувства и предрассудков, семейная вражда и преданность любящих</w:t>
            </w: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36E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36E" w:rsidRPr="00116995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FD3152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определять идейно-тематическое своеобразие трагедии?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116995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69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определять идейно-тематическое своеобразие трагедии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 xml:space="preserve">: формировать ситуацию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эмоциональных состояний, т.е. формировать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операциональный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опыт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работа,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выразительное чтение с последующим его рецензированием,</w:t>
            </w:r>
          </w:p>
          <w:p w:rsidR="002E76DC" w:rsidRDefault="002E76DC" w:rsidP="009D020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="00F35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5EF8" w:rsidRDefault="006E5EF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EF8" w:rsidRDefault="006E5EF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EF8" w:rsidRDefault="006E5EF8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Ж.-</w:t>
            </w:r>
            <w:proofErr w:type="spellStart"/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Б.МольерМольер</w:t>
            </w:r>
            <w:proofErr w:type="spellEnd"/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великий комедиограф эпохи классицизма. «Мещанин во дворянстве» (сцены). Особенности классицизма. Сатира на дворянство и невежественных </w:t>
            </w:r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буржуа.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Каковы жанрово-стилистические черты пьесы?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выделять </w:t>
            </w:r>
            <w:r w:rsidRPr="00EB6E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жанрово-стилистические черты пьесы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узнавать, называть и определять объекты в соответствии с их содержанием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применять метод информационного поиска, в том числе с помощью компьютерных средств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у учащихся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деятельностных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способностей к структурированию и систематизации изучаемого предметного содержания: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комплексное повторение,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работа в парах (Выявление черт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фольклора.Определение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функций фольклорных мотивов, образов, поэтических средств в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пр-иях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зарубежной литературы)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мотивации к обучению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самовершенствованию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4036E" w:rsidRPr="00FD3152" w:rsidTr="009D0209">
        <w:trPr>
          <w:gridAfter w:val="7"/>
          <w:wAfter w:w="14458" w:type="dxa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36E" w:rsidRPr="00FD3152" w:rsidRDefault="0034036E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="00F35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В.Скотт</w:t>
            </w:r>
            <w:proofErr w:type="spellEnd"/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Слово о писателе. «Айвенго» как исторический роман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научиться аргументировать свой ответ?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научиться аргументировать свой ответ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Познавательные</w:t>
            </w:r>
            <w:r>
              <w:rPr>
                <w:rFonts w:ascii="Times New Roman" w:hAnsi="Times New Roman" w:cs="Times New Roman"/>
                <w:color w:val="000000"/>
              </w:rPr>
              <w:t>: уметь синтезировать полученную информацию для составления ответа (тест)</w:t>
            </w:r>
          </w:p>
          <w:p w:rsidR="002E76DC" w:rsidRPr="00203417" w:rsidRDefault="002E76DC" w:rsidP="009D0209">
            <w:pPr>
              <w:spacing w:after="0" w:line="240" w:lineRule="auto"/>
              <w:jc w:val="both"/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Регулятивные</w:t>
            </w:r>
            <w:r>
              <w:rPr>
                <w:rFonts w:ascii="Times New Roman" w:hAnsi="Times New Roman" w:cs="Times New Roman"/>
                <w:color w:val="000000"/>
              </w:rPr>
              <w:t>: уметь определять меры усвоения изученного материала</w:t>
            </w:r>
          </w:p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7131">
              <w:rPr>
                <w:rFonts w:ascii="Times New Roman" w:hAnsi="Times New Roman" w:cs="Times New Roman"/>
                <w:b/>
                <w:color w:val="000000"/>
              </w:rPr>
              <w:t>Коммуникативные</w:t>
            </w:r>
            <w:r>
              <w:rPr>
                <w:rFonts w:ascii="Times New Roman" w:hAnsi="Times New Roman" w:cs="Times New Roman"/>
                <w:color w:val="000000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2E76DC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групповая практическая работа (подбор цитат, иллюстрирующих понятия герой, повествование, тема, идея),</w:t>
            </w:r>
          </w:p>
          <w:p w:rsidR="002E76DC" w:rsidRDefault="002E76DC" w:rsidP="009D020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коллективное проектирование выполнения дифференцированного домашнего задания,</w:t>
            </w:r>
          </w:p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 комментирование выставленных оценок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FD3152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76DC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FD3152" w:rsidRDefault="007E75E1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="00F35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тест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6E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построить и реализовать индивидуальный маршрут восполнения проблемных зон в изученных темах?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6DC" w:rsidRPr="00EB6E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Научиться проектировать и реализовывать </w:t>
            </w:r>
            <w:proofErr w:type="spellStart"/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индивид.план</w:t>
            </w:r>
            <w:proofErr w:type="spellEnd"/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восполнения проблемных зон в изученных темах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2E76DC" w:rsidP="009D0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B6E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уметь осмысленно читать и объяснять значение прочитанного, выбирать текст для чтения в з-</w:t>
            </w:r>
            <w:proofErr w:type="spellStart"/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поставленной цели, определять понятия</w:t>
            </w:r>
          </w:p>
          <w:p w:rsidR="002E76DC" w:rsidRPr="00EB6ECD" w:rsidRDefault="002E76DC" w:rsidP="009D02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B6E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</w:t>
            </w: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</w:t>
            </w: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следственные связи</w:t>
            </w:r>
          </w:p>
          <w:p w:rsidR="002E76DC" w:rsidRPr="00EB6ECD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</w:t>
            </w: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строить монологические высказывания в письменной форме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E76DC" w:rsidRPr="00EB6ECD" w:rsidRDefault="002E76DC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2E76DC" w:rsidRPr="00EB6E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выполнение контрольных заданий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Pr="00EB6ECD" w:rsidRDefault="002E76DC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навыков исследовательской и диагностической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6DC" w:rsidRDefault="002E76DC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036E" w:rsidRDefault="0034036E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036E" w:rsidRDefault="0034036E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4036E" w:rsidRPr="00FD3152" w:rsidRDefault="0034036E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B6ECD" w:rsidRPr="00FD3152" w:rsidTr="009D0209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6ECD" w:rsidRDefault="0034036E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68</w:t>
            </w: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6ECD" w:rsidRPr="00EB6ECD" w:rsidRDefault="0034036E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итогового теста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6ECD" w:rsidRPr="00EB6ECD" w:rsidRDefault="00EB6ECD" w:rsidP="009D02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6ECD" w:rsidRPr="00EB6ECD" w:rsidRDefault="00EB6ECD" w:rsidP="009D02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6ECD" w:rsidRPr="00EB6ECD" w:rsidRDefault="00EB6ECD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6ECD" w:rsidRPr="00EB6ECD" w:rsidRDefault="00EB6ECD" w:rsidP="009D02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CD" w:rsidRPr="00EB6ECD" w:rsidRDefault="00EB6ECD" w:rsidP="009D02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CD" w:rsidRPr="00FD3152" w:rsidRDefault="00EB6ECD" w:rsidP="009D020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2E76DC" w:rsidRDefault="002E76DC" w:rsidP="002E76DC">
      <w:pPr>
        <w:jc w:val="both"/>
      </w:pPr>
    </w:p>
    <w:p w:rsidR="00512C01" w:rsidRDefault="00512C01" w:rsidP="002E76DC">
      <w:pPr>
        <w:jc w:val="both"/>
      </w:pPr>
    </w:p>
    <w:p w:rsidR="00512C01" w:rsidRDefault="00512C01" w:rsidP="00512C0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и методы работы с детьми с ограниченными возможностями здоровья</w:t>
      </w:r>
    </w:p>
    <w:p w:rsidR="00512C01" w:rsidRDefault="00512C01" w:rsidP="00512C01">
      <w:pPr>
        <w:spacing w:after="0" w:line="240" w:lineRule="auto"/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требования к уроку, который предполагает реализацию коррекционной направленности обучения, возможны следующие методы и формы работы: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четкое планирование коррекционных задач урока;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медленный темп урока с последующим его наращиванием;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объема и скорости выполнения заданий;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предложение помощи обучающемуся в случае затруднения при выполнении задания; помощь предлагается постепенно: от минимальной </w:t>
      </w:r>
      <w:r>
        <w:rPr>
          <w:rFonts w:ascii="Times New Roman" w:hAnsi="Times New Roman" w:cs="Times New Roman"/>
          <w:sz w:val="28"/>
          <w:szCs w:val="28"/>
        </w:rPr>
        <w:softHyphen/>
        <w:t>стимулирующей, к организующей, направляющей, затем, в случае недостаточной эффективности названных видов помощи, обучающей;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преимущественное использование на уроке частично-поискового метода обучения, введение элементов решения проблемных ситуаций;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широкое использование на уроке наглядности для обеспечения адекватного восприятия, понимания и запоминания учебного материала;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на уроке не более трех-четырех видов деятельности;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обязательное использование ориентировочной основы действий в виде схем, алгоритмов, образцов выполнения заданий и других;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на уроке четкой структуры и графического выделения выводов, важных положений, ключевых понятий;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тематической взаимосвязи учебного материала в рамках одного урока;</w:t>
      </w: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преимущественная опора на зрительный анализатор.</w:t>
      </w:r>
    </w:p>
    <w:p w:rsidR="00512C01" w:rsidRDefault="00512C01" w:rsidP="00512C01">
      <w:pPr>
        <w:rPr>
          <w:rFonts w:ascii="Times New Roman" w:hAnsi="Times New Roman" w:cs="Times New Roman"/>
          <w:sz w:val="28"/>
          <w:szCs w:val="28"/>
        </w:rPr>
      </w:pPr>
    </w:p>
    <w:p w:rsidR="00512C01" w:rsidRDefault="00512C01" w:rsidP="00512C0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Система работы  с одарёнными детьми  включает в себя следующее: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одарённых   детей;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творческих способностей на уроках;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способностей во внеурочной деятельности (олимпиады, конкурсы,  исследовательская работа);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условий для всестороннего развития одарённых детей.</w:t>
      </w:r>
    </w:p>
    <w:p w:rsidR="00512C01" w:rsidRDefault="00512C01" w:rsidP="00512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уроках    литературы  используются </w:t>
      </w:r>
      <w:r>
        <w:rPr>
          <w:rFonts w:ascii="Times New Roman" w:hAnsi="Times New Roman" w:cs="Times New Roman"/>
          <w:b/>
          <w:sz w:val="28"/>
          <w:szCs w:val="28"/>
        </w:rPr>
        <w:t>следующие виды деятельности: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Использование современных образовательных технологий и методов: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-технологии развивающего и проблемного обучения,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-технология критического  мышления;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 коммуникативные технологии;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5D6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технологии;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 дифференцированного  и индивидуального  подхода к каждому ребёнку;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подход;</w:t>
      </w:r>
    </w:p>
    <w:p w:rsidR="00512C01" w:rsidRDefault="00512C01" w:rsidP="0051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 и исследовательская деятельность учащихся.</w:t>
      </w:r>
    </w:p>
    <w:p w:rsidR="00512C01" w:rsidRDefault="00512C01" w:rsidP="00512C0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Организовать на уроках работу консультантов  из числа  одарённых  учащихся ;  использовать  задания повышенной трудности.</w:t>
      </w:r>
    </w:p>
    <w:p w:rsidR="00512C01" w:rsidRDefault="00512C01" w:rsidP="002E76DC">
      <w:pPr>
        <w:jc w:val="both"/>
      </w:pPr>
    </w:p>
    <w:p w:rsidR="00512C01" w:rsidRDefault="00512C01" w:rsidP="002E76DC">
      <w:pPr>
        <w:jc w:val="both"/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ОЦЕНИВАНИЯ ПРЕДМЕТНЫХ РЕЗУЛЬТАТОВ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оценивания. Литература. ФГОС Формы контроля: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Устно: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устный ответ (устные ответы на вопросы учебника и практикума «Читаем. </w:t>
      </w: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Думаем.Спорим</w:t>
      </w:r>
      <w:proofErr w:type="spellEnd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раздела учебника «Размышляем о прочитанном», «Литература и изобразительное искусство», «Проверьте себя», ответ по плану, устные рассказы о главных героях)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сообщение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устный пересказ (подробный, выборочный, сжатый от другого лица, художественный)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иллюстраций, их презентация и защита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выразительное чтение наизусть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инсценирование</w:t>
      </w:r>
      <w:proofErr w:type="spellEnd"/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Письменно: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сочинение (сочинение, развернутый ответ на проблемный вопрос, характеристика героя, отзыв и др.)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создание оригинального произведения (поучения, наставления, сказки, </w:t>
      </w: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былины,частушки</w:t>
      </w:r>
      <w:proofErr w:type="spellEnd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рассказы, стихотворения)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составление таблиц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тестирование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20"/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оценивания: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Устный ответ (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развернутый ответ на вопрос, рассказ о литературном герое, характеристика героя, отзыв)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Критерии оценивания устного ответа: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Высокий уровень (Отметка «5»)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оценивается ответ, обнаруживающий прочные знания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эстетического содержания произведения; умение пользоваться теоретико-литературными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знаниями и навыками разбора при анализе художественного произведения, привлекать текст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аргументации своих выводов, раскрывать связь произведения с эпохой (9—11 </w:t>
      </w: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</w:t>
      </w:r>
      <w:proofErr w:type="spellEnd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.); </w:t>
      </w: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</w:t>
      </w:r>
      <w:proofErr w:type="spellEnd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бодное</w:t>
      </w:r>
      <w:proofErr w:type="spellEnd"/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владение монологической литературной речью.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 «4»)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оценивается ответ, который показывает прочное знание и достаточно глубокое понимание текста изучаемого произведения; умение объяснять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 хорошее владение монологической литературной речью. Однако допускается одна-две неточности в ответе.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оценивается ответ, свидетельствующий в основном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средств в раскрытии идейно-художественного содержания произведения; о знании основных вопросов теории, но недостаточном умении пользоваться этими знаниями при анализе произведений;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 ограниченных навыках разбора и недостаточном умении привлекать текст произведения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подтверждения своих выводов.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чтения нормам, установленным для данного класса.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 оценивается ответ, обнаруживающий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эстетического содержания произведения; незнание элементарных теоретико-литературных понятий; слабое владение монологической литературной речью и техникой чтения, бедность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выразительных средств языка.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Сообщение: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Высокий уровень (Отметка «5»)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оценивается сообщение, соответствующий критериям: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1.Соответствие содержания заявленной теме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Умение логично и последовательно излагать материалы доклада.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Свободное владение материалом, умение ответить на вопросы по теме сообщения.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Свободное владение монологической литературной речью.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Наличие презентации, схем, таблиц, иллюстраций и т.д.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 «4»)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оценивается сообщение,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 ученик обнаруживает знание и понимание основных положений темы сообщения, но: 1) излагает материал неполно и допускает неточности в изложении фактов; 2) не умеет достаточно глубоко и доказательно обосновывать свои суждения и привести свои примеры; 3) излагает материал непоследовательно, допускает ошибки в языковом оформлении излагаемого, не владеет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монологической речью.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 ставится, если ученик обнаруживает незнание большей части излагаемого материала, допускает ошибки в формулировке определений и правил, искажающие их смысл, беспорядочно и неуверенно излагает материал.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Устный пересказ (подробный, выборочный, сжатый от другого лица, художественный)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Высокий уровень (Отметка «5»)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содержание работы полностью соответствует теме и заданию;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фактические ошибки отсутствуют;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содержание излагается последовательно;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работа отличается богатством словаря, разнообразием используемых синтаксических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конструкций, точностью словоупотребления;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достигнуто стилевое единство и выразительность текста.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 «4»)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I) содержание работы в основном соответствует теме и заданию(имеются незначительные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отклонения от темы);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содержание в основном достоверно, но имеются единичные фактические неточности;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имеются незначительные нарушения последовательности в изложении мыслей;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лексический и грамматический строй речи достаточно разнообразен;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стиль работы отличается единством и достаточной выразительностью.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 работе допущены существенные отклонения от темы и задания;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работа достоверна в главном, но в ней имеются отдельные нарушения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последовательности изложения;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допущены отдельные нарушения последовательности изложения;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беден словарь и однообразны употребляемые синтаксические конструкции, u1074 встречается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неправильное словоупотребление;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стиль работы не отличается единством, речь недостаточно выразительна.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 ставится, если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работа не соответствует теме и заданию;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допущено много фактических неточностей;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нарушена последовательность изложения мыслей во всех частях работы, отсутствует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связь между ними, работа не соответствует плану;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крайне беден словарь, часты случаи неправильного словоупотребления;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нарушено стилевое единство текста.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 (отметка в журнал ставится по желанию ученика)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Критерии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Предметные результаты (максимальное значение – 3 баллов)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1.Знание основных терминов и фактического материала по теме проекта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2.Знание существующих точек зрения (подходов) к проблеме и способов ее решения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3.Знание источников информации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результаты (максимальное значение –7баллов)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1.Умение выделять проблему и обосновывать ее актуальность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2.Умение формулировать цель, задачи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3.Умение сравнивать, сопоставлять, обобщать и делать выводы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4.Умение выявлять причинно-следственные связи, приводить аргументы 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иллюстрировать примерами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5.Умение соотнести полученный результат (конечный продукт) с поставленной целью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6.Умение находить требуемую информацию в различных источниках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7.Владение грамотной, эмоциональной и свободной речью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Выразительное чтение наизусть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Критерии выразительного чтения Баллы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правильная постановка логического ударения;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пауз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правильный выбор темпа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нужной интонации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чтение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«5» высокий уровень - 5 баллов (выполнены правильно все требования);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«4» повышенный уровень – 3-4 балла (не соблюдены 1-2 требования);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«3» базовый уровень – 2 балла (допущены ошибки по трем требованиям);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«2» низкий уровень – менее 2 баллов (допущены ошибки более, чем по трем требованиям).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Создание иллюстраций, их презентация и защита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Критерии баллы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Красочность. Эстетическое оформление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Соответствие рисунка содержанию произведения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Можно ли понять сказку по иллюстрациям без предварительного чтения.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Самостоятельность выполнения задания.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Качество презентации и защиты иллюстрации 1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«5» высокий уровень - 5 баллов (выполнены правильно все требования);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«4» повышенный уровень – 3-4 балла (не соблюдены 1-2 требования);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«3» базовый уровень – 2 балла (допущены ошибки по трем требованиям);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«2» низкий уровень – менее 2 баллов (допущены ошибки более, чем по трем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требованиям).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Сочинение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 сочинений должен быть примерно таким: в 5 классе — 1 —1,5 тетрадные страницы,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6 классе—1,5—2, в 7 классе — 2—2,5, в 8 классе — 2,5—3, в 9 классе — 3—4. Сочинение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литературе оценивается двумя отметками: первая ставится за содержание и речь, вторая —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грамотность.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основу оценки сочинений по литературе должны быть положены следующие главные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критерии в пределах программы данного класса: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правильное понимание темы, глубина и полнота ее раскрытия, верная передача фактов, правильное объяснение событий и поведения героев, u1080 исходя из идейно-тематического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цитатах и умение включать их в текст сочинения; наличие плана в обучающих сочинениях;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соразмерность частей сочинения, логичность связей и переходов между ними; точность и богатство лексики, умение пользоваться изобразительными средствами языка. Оценка за грамотность сочинения выставляется в соответствии с «Критериями оценивания учащихся по русскому языку».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Высокий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 ставится за сочинение: глубоко и аргументировано раскрывающее тему, свидетельствующее об отличном знании текста произведения и других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материалов, необходимых для ее раскрытия, об умении целенаправленно анализировать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материал, делать выводы и обобщения; стройное по композиции, логичное и последовательное в изложении мыслей; написанное правильным литературным языком и стилистически соответствующее содержанию. Допускается незначительная неточность в содержании, один-два речевых недочета.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 ставится за сочинение: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обоснования своих мыслей, а также делать выводы и обобщения;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логичное и последовательное изложение содержания;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написанное правильным литературным языком, стилистически соответствующее содержанию. Допускаются две-три неточности в содержании, незначительные отклонения от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темы, а также не более трех-четырех речевых недочетов.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за сочинение, в котором: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главном и основном раскрывается тема, в целом дан верный, но односторонний или недостаточно полный ответ на тему, допущены отклонения от нее или отдельные ошибки в изложении фактического материала; обнаруживается недостаточное умение делать выводы 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обобщения;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 излагается достаточно логично, но имеются отдельные нарушения в последовательности выражения мыслей;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обнаруживается владение основами письменной речи;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работе имеется не более четырех недочетов в содержании и пяти речевых недочетов.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 «2»)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за сочинение, которое: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характеризуется случайным расположением материала, отсутствием связи между частями;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отличается бедностью словаря, наличием грубых речевых ошибок.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Тестирование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Высокий уровень (Отметка «5»)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Выполнено 90-100% заданий теста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 «4»)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Выполнено 70-89% заданий теста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Выполнено 50-69% заданий теста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Выполнено менее 50% заданий теста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Контрольная работа (состоит из теста и краткого ответа на один из проблемных вопросов (по выбору ученика)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Высокий уровень (Отметка «5») ставится за правильное выполнение 100% заданий тестовой части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ответ на один из проблемных вопросов, обнаруживающий прочные знания и глубокое понимание текста изучаемого произведения, стройный по композиции, логичный и последовательный в изложении мыслей; написанный правильным литературным языком и стилистически соответствующий содержанию.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Повышенный уровень (Отметка «4»)ставится за правильное выполнение 90%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заданий тестовой части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ответ на один из проблемных вопросов, достаточно полно и убедительно раскрывающий тему, обнаруживающий хорошее знание литературного материала, а также делать выводы и обобщения;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логичное и последовательное изложение содержания; написанный правильным литературным языком, стилистически соответствующий содержанию. Допускаются две-три неточности в содержании, незначительные отклонения от темы, а также не более трех-четырех речевых недочетов.</w:t>
      </w:r>
    </w:p>
    <w:p w:rsidR="00F92D4D" w:rsidRPr="00F92D4D" w:rsidRDefault="00F92D4D" w:rsidP="00F92D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Базовый уровень (Отметка «3»)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за правильное выполнение 65%- 90% заданий тестовой части.</w:t>
      </w:r>
    </w:p>
    <w:p w:rsidR="00512C01" w:rsidRPr="005D6DF3" w:rsidRDefault="00F92D4D" w:rsidP="005D6D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512C01" w:rsidRPr="005D6DF3" w:rsidSect="00025609">
          <w:footerReference w:type="default" r:id="rId10"/>
          <w:pgSz w:w="16838" w:h="11906" w:orient="landscape"/>
          <w:pgMar w:top="426" w:right="1134" w:bottom="850" w:left="1134" w:header="708" w:footer="708" w:gutter="0"/>
          <w:cols w:space="708"/>
          <w:titlePg/>
          <w:docGrid w:linePitch="360"/>
        </w:sectPr>
      </w:pP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Низкий уровень (Отметка 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F92D4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r w:rsidRPr="00F92D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») ставится за правильное выполнение </w:t>
      </w:r>
      <w:r w:rsidR="005D6DF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менее 65% заданий тестовой част</w:t>
      </w:r>
    </w:p>
    <w:p w:rsidR="002E76DC" w:rsidRPr="00FD3E7B" w:rsidRDefault="002E76DC" w:rsidP="002E76DC">
      <w:pPr>
        <w:jc w:val="both"/>
        <w:sectPr w:rsidR="002E76DC" w:rsidRPr="00FD3E7B" w:rsidSect="009D0209">
          <w:footerReference w:type="default" r:id="rId11"/>
          <w:pgSz w:w="16838" w:h="11906" w:orient="landscape"/>
          <w:pgMar w:top="851" w:right="1134" w:bottom="850" w:left="1134" w:header="708" w:footer="708" w:gutter="0"/>
          <w:cols w:space="708"/>
          <w:titlePg/>
          <w:docGrid w:linePitch="360"/>
        </w:sectPr>
      </w:pPr>
    </w:p>
    <w:p w:rsidR="00A27AEC" w:rsidRDefault="00A27AEC"/>
    <w:sectPr w:rsidR="00A27AEC" w:rsidSect="002273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9B9" w:rsidRDefault="00BE19B9" w:rsidP="00B76AAD">
      <w:pPr>
        <w:spacing w:after="0" w:line="240" w:lineRule="auto"/>
      </w:pPr>
      <w:r>
        <w:separator/>
      </w:r>
    </w:p>
  </w:endnote>
  <w:endnote w:type="continuationSeparator" w:id="0">
    <w:p w:rsidR="00BE19B9" w:rsidRDefault="00BE19B9" w:rsidP="00B76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FB" w:rsidRDefault="004C62FB" w:rsidP="009D0209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AE04EF">
      <w:rPr>
        <w:noProof/>
      </w:rPr>
      <w:t>2</w:t>
    </w:r>
    <w:r>
      <w:rPr>
        <w:noProof/>
      </w:rPr>
      <w:fldChar w:fldCharType="end"/>
    </w:r>
  </w:p>
  <w:p w:rsidR="004C62FB" w:rsidRDefault="004C62FB" w:rsidP="009D0209">
    <w:pPr>
      <w:pStyle w:val="a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FB" w:rsidRDefault="004C62FB" w:rsidP="009D0209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AE04EF">
      <w:rPr>
        <w:noProof/>
      </w:rPr>
      <w:t>57</w:t>
    </w:r>
    <w:r>
      <w:rPr>
        <w:noProof/>
      </w:rPr>
      <w:fldChar w:fldCharType="end"/>
    </w:r>
  </w:p>
  <w:p w:rsidR="004C62FB" w:rsidRDefault="004C62FB" w:rsidP="009D0209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9B9" w:rsidRDefault="00BE19B9" w:rsidP="00B76AAD">
      <w:pPr>
        <w:spacing w:after="0" w:line="240" w:lineRule="auto"/>
      </w:pPr>
      <w:r>
        <w:separator/>
      </w:r>
    </w:p>
  </w:footnote>
  <w:footnote w:type="continuationSeparator" w:id="0">
    <w:p w:rsidR="00BE19B9" w:rsidRDefault="00BE19B9" w:rsidP="00B76AAD">
      <w:pPr>
        <w:spacing w:after="0" w:line="240" w:lineRule="auto"/>
      </w:pPr>
      <w:r>
        <w:continuationSeparator/>
      </w:r>
    </w:p>
  </w:footnote>
  <w:footnote w:id="1">
    <w:p w:rsidR="004C62FB" w:rsidRPr="009735DB" w:rsidRDefault="004C62FB" w:rsidP="00EA47E6">
      <w:pPr>
        <w:pStyle w:val="a4"/>
        <w:rPr>
          <w:rFonts w:ascii="Times New Roman" w:hAnsi="Times New Roman" w:cs="Times New Roman"/>
          <w:sz w:val="22"/>
        </w:rPr>
      </w:pPr>
    </w:p>
  </w:footnote>
  <w:footnote w:id="2">
    <w:p w:rsidR="004C62FB" w:rsidRDefault="004C62FB" w:rsidP="001A57ED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6EE5"/>
    <w:multiLevelType w:val="hybridMultilevel"/>
    <w:tmpl w:val="52782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C7287"/>
    <w:multiLevelType w:val="hybridMultilevel"/>
    <w:tmpl w:val="04B60F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3A768D"/>
    <w:multiLevelType w:val="multilevel"/>
    <w:tmpl w:val="835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312FE"/>
    <w:multiLevelType w:val="hybridMultilevel"/>
    <w:tmpl w:val="AE6872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7CF31D2"/>
    <w:multiLevelType w:val="hybridMultilevel"/>
    <w:tmpl w:val="EAD2FC40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5">
    <w:nsid w:val="3D3A28A3"/>
    <w:multiLevelType w:val="multilevel"/>
    <w:tmpl w:val="6D06DB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FF54C41"/>
    <w:multiLevelType w:val="hybridMultilevel"/>
    <w:tmpl w:val="355EBA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966A19"/>
    <w:multiLevelType w:val="hybridMultilevel"/>
    <w:tmpl w:val="23DCF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F46D1"/>
    <w:multiLevelType w:val="multilevel"/>
    <w:tmpl w:val="1576C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DDA4F76"/>
    <w:multiLevelType w:val="hybridMultilevel"/>
    <w:tmpl w:val="4C086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900A0F"/>
    <w:multiLevelType w:val="hybridMultilevel"/>
    <w:tmpl w:val="1E700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76594"/>
    <w:multiLevelType w:val="hybridMultilevel"/>
    <w:tmpl w:val="5740B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11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360"/>
    <w:rsid w:val="0001471B"/>
    <w:rsid w:val="00016D82"/>
    <w:rsid w:val="00025609"/>
    <w:rsid w:val="00043A69"/>
    <w:rsid w:val="00092F80"/>
    <w:rsid w:val="000C157E"/>
    <w:rsid w:val="00116995"/>
    <w:rsid w:val="00136B35"/>
    <w:rsid w:val="00156B11"/>
    <w:rsid w:val="00190A84"/>
    <w:rsid w:val="00191D98"/>
    <w:rsid w:val="00193A53"/>
    <w:rsid w:val="00196C31"/>
    <w:rsid w:val="001A3D38"/>
    <w:rsid w:val="001A57ED"/>
    <w:rsid w:val="001D0EC5"/>
    <w:rsid w:val="002215A2"/>
    <w:rsid w:val="00227360"/>
    <w:rsid w:val="002301FB"/>
    <w:rsid w:val="00233092"/>
    <w:rsid w:val="00237C13"/>
    <w:rsid w:val="00265CDE"/>
    <w:rsid w:val="00271DCD"/>
    <w:rsid w:val="002E76DC"/>
    <w:rsid w:val="002F3CAE"/>
    <w:rsid w:val="002F4783"/>
    <w:rsid w:val="00307399"/>
    <w:rsid w:val="0034036E"/>
    <w:rsid w:val="00352096"/>
    <w:rsid w:val="003B1E14"/>
    <w:rsid w:val="003D1A46"/>
    <w:rsid w:val="00405B72"/>
    <w:rsid w:val="0041424E"/>
    <w:rsid w:val="0043070F"/>
    <w:rsid w:val="004C62FB"/>
    <w:rsid w:val="00512C01"/>
    <w:rsid w:val="0055531B"/>
    <w:rsid w:val="00561ECC"/>
    <w:rsid w:val="005B6157"/>
    <w:rsid w:val="005D4707"/>
    <w:rsid w:val="005D6DF3"/>
    <w:rsid w:val="005E51DB"/>
    <w:rsid w:val="005E7080"/>
    <w:rsid w:val="005F3986"/>
    <w:rsid w:val="006003D1"/>
    <w:rsid w:val="00614A3D"/>
    <w:rsid w:val="006271E7"/>
    <w:rsid w:val="00634A9E"/>
    <w:rsid w:val="00645043"/>
    <w:rsid w:val="00685C41"/>
    <w:rsid w:val="00691CDF"/>
    <w:rsid w:val="00696CC1"/>
    <w:rsid w:val="006D48DD"/>
    <w:rsid w:val="006E5EF8"/>
    <w:rsid w:val="00762E63"/>
    <w:rsid w:val="007644F4"/>
    <w:rsid w:val="00791588"/>
    <w:rsid w:val="007B21F0"/>
    <w:rsid w:val="007B4750"/>
    <w:rsid w:val="007D44B9"/>
    <w:rsid w:val="007E75E1"/>
    <w:rsid w:val="007F5A10"/>
    <w:rsid w:val="00824CA5"/>
    <w:rsid w:val="0082523A"/>
    <w:rsid w:val="00872709"/>
    <w:rsid w:val="00895737"/>
    <w:rsid w:val="008A6095"/>
    <w:rsid w:val="008A7D62"/>
    <w:rsid w:val="008D0E34"/>
    <w:rsid w:val="008D2416"/>
    <w:rsid w:val="008F1AA6"/>
    <w:rsid w:val="008F3EEC"/>
    <w:rsid w:val="009220B3"/>
    <w:rsid w:val="00923FBD"/>
    <w:rsid w:val="00935772"/>
    <w:rsid w:val="00953DC6"/>
    <w:rsid w:val="00983A72"/>
    <w:rsid w:val="009D0209"/>
    <w:rsid w:val="009D0489"/>
    <w:rsid w:val="009D7BB0"/>
    <w:rsid w:val="00A27AEC"/>
    <w:rsid w:val="00A764D4"/>
    <w:rsid w:val="00AE04EF"/>
    <w:rsid w:val="00B03CC5"/>
    <w:rsid w:val="00B05520"/>
    <w:rsid w:val="00B41164"/>
    <w:rsid w:val="00B76AAD"/>
    <w:rsid w:val="00B93649"/>
    <w:rsid w:val="00BB483A"/>
    <w:rsid w:val="00BB7757"/>
    <w:rsid w:val="00BE19B9"/>
    <w:rsid w:val="00BF0CD0"/>
    <w:rsid w:val="00C1061E"/>
    <w:rsid w:val="00C4704B"/>
    <w:rsid w:val="00C474CF"/>
    <w:rsid w:val="00C874F8"/>
    <w:rsid w:val="00CA7789"/>
    <w:rsid w:val="00CC219C"/>
    <w:rsid w:val="00CD0DFB"/>
    <w:rsid w:val="00CD4845"/>
    <w:rsid w:val="00D155B4"/>
    <w:rsid w:val="00D35993"/>
    <w:rsid w:val="00DA4852"/>
    <w:rsid w:val="00E02D14"/>
    <w:rsid w:val="00E25FD1"/>
    <w:rsid w:val="00E35F0C"/>
    <w:rsid w:val="00E57DF0"/>
    <w:rsid w:val="00E660E3"/>
    <w:rsid w:val="00E66EF3"/>
    <w:rsid w:val="00EA47E6"/>
    <w:rsid w:val="00EB4657"/>
    <w:rsid w:val="00EB6ECD"/>
    <w:rsid w:val="00F16BFE"/>
    <w:rsid w:val="00F31D39"/>
    <w:rsid w:val="00F357EB"/>
    <w:rsid w:val="00F408A8"/>
    <w:rsid w:val="00F92D4D"/>
    <w:rsid w:val="00FA3664"/>
    <w:rsid w:val="00FD0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2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31B"/>
    <w:pPr>
      <w:spacing w:after="200" w:line="276" w:lineRule="auto"/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76AA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76AA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76AAD"/>
    <w:rPr>
      <w:vertAlign w:val="superscript"/>
    </w:rPr>
  </w:style>
  <w:style w:type="character" w:styleId="a7">
    <w:name w:val="Hyperlink"/>
    <w:uiPriority w:val="99"/>
    <w:semiHidden/>
    <w:unhideWhenUsed/>
    <w:rsid w:val="00923FBD"/>
    <w:rPr>
      <w:color w:val="0000FF"/>
      <w:u w:val="single"/>
    </w:rPr>
  </w:style>
  <w:style w:type="paragraph" w:styleId="a8">
    <w:name w:val="No Spacing"/>
    <w:uiPriority w:val="1"/>
    <w:qFormat/>
    <w:rsid w:val="00923FBD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rsid w:val="00265CD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65C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E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E76DC"/>
  </w:style>
  <w:style w:type="paragraph" w:styleId="ad">
    <w:name w:val="footer"/>
    <w:basedOn w:val="a"/>
    <w:link w:val="ae"/>
    <w:uiPriority w:val="99"/>
    <w:unhideWhenUsed/>
    <w:rsid w:val="002E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E76DC"/>
  </w:style>
  <w:style w:type="paragraph" w:styleId="af">
    <w:name w:val="Normal (Web)"/>
    <w:basedOn w:val="a"/>
    <w:uiPriority w:val="99"/>
    <w:unhideWhenUsed/>
    <w:rsid w:val="002E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0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03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B4ECD-1C3D-4C4C-873B-DB430336D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16507</Words>
  <Characters>94096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D.Vova</dc:creator>
  <cp:lastModifiedBy>User</cp:lastModifiedBy>
  <cp:revision>50</cp:revision>
  <cp:lastPrinted>2018-09-18T11:58:00Z</cp:lastPrinted>
  <dcterms:created xsi:type="dcterms:W3CDTF">2016-06-02T13:29:00Z</dcterms:created>
  <dcterms:modified xsi:type="dcterms:W3CDTF">2020-12-02T06:47:00Z</dcterms:modified>
</cp:coreProperties>
</file>