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0445" w:rsidRDefault="00DD66AD" w:rsidP="00DD66AD">
      <w:r w:rsidRPr="00DD66AD">
        <w:rPr>
          <w:noProof/>
        </w:rPr>
        <w:drawing>
          <wp:inline distT="0" distB="0" distL="0" distR="0">
            <wp:extent cx="8267998" cy="6007735"/>
            <wp:effectExtent l="0" t="0" r="0" b="0"/>
            <wp:docPr id="1" name="Рисунок 1" descr="C:\Users\User\Pictures\Сканы\Скан_20200922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Скан_20200922 (6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0065" cy="600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445" w:rsidRDefault="00D00445" w:rsidP="00B02597">
      <w:pPr>
        <w:jc w:val="center"/>
      </w:pPr>
    </w:p>
    <w:p w:rsidR="00DD66AD" w:rsidRDefault="00DD66AD" w:rsidP="0021733A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D66AD" w:rsidRDefault="00DD66AD" w:rsidP="0021733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F0998" w:rsidRPr="009B055C" w:rsidRDefault="006F0998" w:rsidP="006F0998">
      <w:pPr>
        <w:jc w:val="center"/>
        <w:rPr>
          <w:color w:val="000000" w:themeColor="text1"/>
          <w:sz w:val="22"/>
          <w:szCs w:val="22"/>
        </w:rPr>
      </w:pPr>
      <w:r w:rsidRPr="009B055C">
        <w:rPr>
          <w:b/>
          <w:color w:val="000000" w:themeColor="text1"/>
          <w:sz w:val="22"/>
          <w:szCs w:val="22"/>
        </w:rPr>
        <w:t>Пояснительная записка</w:t>
      </w:r>
    </w:p>
    <w:p w:rsidR="006F0998" w:rsidRPr="009B055C" w:rsidRDefault="006F0998" w:rsidP="006F0998">
      <w:pPr>
        <w:jc w:val="center"/>
        <w:rPr>
          <w:b/>
          <w:color w:val="FF0000"/>
          <w:sz w:val="22"/>
          <w:szCs w:val="22"/>
        </w:rPr>
      </w:pPr>
    </w:p>
    <w:p w:rsidR="00D67EB1" w:rsidRPr="009B055C" w:rsidRDefault="00D67EB1" w:rsidP="00D67EB1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9B055C">
        <w:rPr>
          <w:rFonts w:ascii="Times New Roman" w:hAnsi="Times New Roman" w:cs="Times New Roman"/>
          <w:b/>
        </w:rPr>
        <w:t>Программа составлена</w:t>
      </w:r>
      <w:r w:rsidRPr="009B055C">
        <w:rPr>
          <w:rFonts w:ascii="Times New Roman" w:hAnsi="Times New Roman" w:cs="Times New Roman"/>
        </w:rPr>
        <w:t xml:space="preserve"> на основе федерального компонента государственного стандарта среднего (полного) общего образования на базовом уровне.</w:t>
      </w:r>
    </w:p>
    <w:p w:rsidR="00D67EB1" w:rsidRPr="009B055C" w:rsidRDefault="00D67EB1" w:rsidP="00D67EB1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9B055C">
        <w:rPr>
          <w:rFonts w:ascii="Times New Roman" w:hAnsi="Times New Roman" w:cs="Times New Roman"/>
          <w:b/>
        </w:rPr>
        <w:t>Структура программы</w:t>
      </w:r>
      <w:r w:rsidRPr="009B055C">
        <w:rPr>
          <w:rFonts w:ascii="Times New Roman" w:hAnsi="Times New Roman" w:cs="Times New Roman"/>
        </w:rPr>
        <w:t xml:space="preserve"> по географии на базовом уровне ориентируется, прежде всего, на формирование общей культуры и мировоззрения школьников, а также на решение воспитательных и развивающих задач общего образования, задач социализации личности.</w:t>
      </w:r>
    </w:p>
    <w:p w:rsidR="00D67EB1" w:rsidRPr="009B055C" w:rsidRDefault="00D67EB1" w:rsidP="00D67EB1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9B055C">
        <w:rPr>
          <w:rFonts w:ascii="Times New Roman" w:hAnsi="Times New Roman" w:cs="Times New Roman"/>
        </w:rPr>
        <w:t>По содержанию предлагаемый базовый курс географии сочетает в себе элементы общей географии и комплексного географического страноведения.</w:t>
      </w:r>
    </w:p>
    <w:p w:rsidR="00D67EB1" w:rsidRPr="009B055C" w:rsidRDefault="00D67EB1" w:rsidP="00D67EB1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9B055C">
        <w:rPr>
          <w:rFonts w:ascii="Times New Roman" w:hAnsi="Times New Roman" w:cs="Times New Roman"/>
        </w:rPr>
        <w:t>Он завершает формирование у учащихся представлений о географической картине мира, которые опираются на понимание географических взаимосвязей общества и природы, воспроизводства и размещения населения, мирового хозяйства и географического разделения труда, раскрытие географических аспектов глобальных и региональных явлений и процессов, разных территорий.</w:t>
      </w:r>
    </w:p>
    <w:p w:rsidR="00D67EB1" w:rsidRPr="009B055C" w:rsidRDefault="00D67EB1" w:rsidP="00D67EB1">
      <w:pPr>
        <w:pStyle w:val="a3"/>
        <w:jc w:val="both"/>
        <w:rPr>
          <w:rFonts w:ascii="Times New Roman" w:hAnsi="Times New Roman" w:cs="Times New Roman"/>
        </w:rPr>
      </w:pPr>
    </w:p>
    <w:p w:rsidR="00D67EB1" w:rsidRPr="009B055C" w:rsidRDefault="00D67EB1" w:rsidP="00D67EB1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9B055C">
        <w:rPr>
          <w:rFonts w:ascii="Times New Roman" w:hAnsi="Times New Roman" w:cs="Times New Roman"/>
          <w:b/>
        </w:rPr>
        <w:t>Содержание курса</w:t>
      </w:r>
      <w:r w:rsidRPr="009B055C">
        <w:rPr>
          <w:rFonts w:ascii="Times New Roman" w:hAnsi="Times New Roman" w:cs="Times New Roman"/>
        </w:rPr>
        <w:t xml:space="preserve"> призвано сформировать у учащихся целостное представление о современном мире, о месте России в этом мире, а также развить у школьников познавательный интерес к другим народам и странам. Изучение географии в старшей школе на базовом уровне направлено на достижение следующих целей:</w:t>
      </w:r>
    </w:p>
    <w:p w:rsidR="00D67EB1" w:rsidRPr="009B055C" w:rsidRDefault="00D67EB1" w:rsidP="00D67EB1">
      <w:pPr>
        <w:pStyle w:val="a3"/>
        <w:jc w:val="both"/>
        <w:rPr>
          <w:rFonts w:ascii="Times New Roman" w:hAnsi="Times New Roman" w:cs="Times New Roman"/>
        </w:rPr>
      </w:pPr>
      <w:r w:rsidRPr="009B055C">
        <w:rPr>
          <w:rFonts w:ascii="Times New Roman" w:hAnsi="Times New Roman" w:cs="Times New Roman"/>
          <w:b/>
          <w:i/>
        </w:rPr>
        <w:t>освоение системы географических знаний</w:t>
      </w:r>
      <w:r w:rsidRPr="009B055C">
        <w:rPr>
          <w:rFonts w:ascii="Times New Roman" w:hAnsi="Times New Roman" w:cs="Times New Roman"/>
        </w:rPr>
        <w:t xml:space="preserve"> о целостном, многообразном и динамично изменяющемся мире, о взаимосвязи природы, населения и хозяйства на всех территориальных уровнях, о географических аспектах глобальных проблем человечества и путях их решения; о методах изучения географического пространства, разнообразии его объектов и процессов;</w:t>
      </w:r>
    </w:p>
    <w:p w:rsidR="00D67EB1" w:rsidRPr="009B055C" w:rsidRDefault="00D67EB1" w:rsidP="00D67EB1">
      <w:pPr>
        <w:pStyle w:val="a3"/>
        <w:jc w:val="both"/>
        <w:rPr>
          <w:rFonts w:ascii="Times New Roman" w:hAnsi="Times New Roman" w:cs="Times New Roman"/>
        </w:rPr>
      </w:pPr>
      <w:r w:rsidRPr="009B055C">
        <w:rPr>
          <w:rFonts w:ascii="Times New Roman" w:hAnsi="Times New Roman" w:cs="Times New Roman"/>
          <w:b/>
          <w:i/>
        </w:rPr>
        <w:t>овладение умениями</w:t>
      </w:r>
      <w:r w:rsidRPr="009B055C">
        <w:rPr>
          <w:rFonts w:ascii="Times New Roman" w:hAnsi="Times New Roman" w:cs="Times New Roman"/>
        </w:rPr>
        <w:t xml:space="preserve"> сочетать глобальный, региональный и локальный подходы для описания и анализа природных, социально-экономических, геоэкологических процессов и явлений;</w:t>
      </w:r>
    </w:p>
    <w:p w:rsidR="00D67EB1" w:rsidRPr="009B055C" w:rsidRDefault="00D67EB1" w:rsidP="00D67EB1">
      <w:pPr>
        <w:pStyle w:val="a3"/>
        <w:jc w:val="both"/>
        <w:rPr>
          <w:rFonts w:ascii="Times New Roman" w:hAnsi="Times New Roman" w:cs="Times New Roman"/>
        </w:rPr>
      </w:pPr>
      <w:r w:rsidRPr="009B055C">
        <w:rPr>
          <w:rFonts w:ascii="Times New Roman" w:hAnsi="Times New Roman" w:cs="Times New Roman"/>
          <w:b/>
          <w:i/>
        </w:rPr>
        <w:t>развитие познавательных интересов, интеллектуальных и творческих способностей</w:t>
      </w:r>
      <w:r w:rsidRPr="009B055C">
        <w:rPr>
          <w:rFonts w:ascii="Times New Roman" w:hAnsi="Times New Roman" w:cs="Times New Roman"/>
        </w:rPr>
        <w:t xml:space="preserve"> посредством ознакомления с важнейшими географическими особенностями и проблемами мира, его регионов и крупнейших стран;</w:t>
      </w:r>
    </w:p>
    <w:p w:rsidR="00D67EB1" w:rsidRPr="009B055C" w:rsidRDefault="00D67EB1" w:rsidP="00D67EB1">
      <w:pPr>
        <w:pStyle w:val="a3"/>
        <w:jc w:val="both"/>
        <w:rPr>
          <w:rFonts w:ascii="Times New Roman" w:hAnsi="Times New Roman" w:cs="Times New Roman"/>
        </w:rPr>
      </w:pPr>
      <w:r w:rsidRPr="009B055C">
        <w:rPr>
          <w:rFonts w:ascii="Times New Roman" w:hAnsi="Times New Roman" w:cs="Times New Roman"/>
          <w:b/>
          <w:i/>
        </w:rPr>
        <w:t>воспитание</w:t>
      </w:r>
      <w:r w:rsidRPr="009B055C">
        <w:rPr>
          <w:rFonts w:ascii="Times New Roman" w:hAnsi="Times New Roman" w:cs="Times New Roman"/>
        </w:rPr>
        <w:t xml:space="preserve"> патриотизма, толерантности, уважения к другим народам и культурам, бережного отношения к окружающей среде;</w:t>
      </w:r>
    </w:p>
    <w:p w:rsidR="00D67EB1" w:rsidRPr="009B055C" w:rsidRDefault="00D67EB1" w:rsidP="00D67EB1">
      <w:pPr>
        <w:pStyle w:val="a3"/>
        <w:jc w:val="both"/>
        <w:rPr>
          <w:rFonts w:ascii="Times New Roman" w:hAnsi="Times New Roman" w:cs="Times New Roman"/>
        </w:rPr>
      </w:pPr>
      <w:r w:rsidRPr="009B055C">
        <w:rPr>
          <w:rFonts w:ascii="Times New Roman" w:hAnsi="Times New Roman" w:cs="Times New Roman"/>
          <w:b/>
          <w:i/>
        </w:rPr>
        <w:t>использование в практической деятельности</w:t>
      </w:r>
      <w:r w:rsidRPr="009B055C">
        <w:rPr>
          <w:rFonts w:ascii="Times New Roman" w:hAnsi="Times New Roman" w:cs="Times New Roman"/>
        </w:rPr>
        <w:t xml:space="preserve"> и повседневной жизни разнообразных географических методов, знаний и умений, а также географической информации;</w:t>
      </w:r>
    </w:p>
    <w:p w:rsidR="00D67EB1" w:rsidRPr="009B055C" w:rsidRDefault="00D67EB1" w:rsidP="00D67EB1">
      <w:pPr>
        <w:pStyle w:val="a3"/>
        <w:jc w:val="both"/>
        <w:rPr>
          <w:rFonts w:ascii="Times New Roman" w:hAnsi="Times New Roman" w:cs="Times New Roman"/>
        </w:rPr>
      </w:pPr>
      <w:r w:rsidRPr="009B055C">
        <w:rPr>
          <w:rFonts w:ascii="Times New Roman" w:hAnsi="Times New Roman" w:cs="Times New Roman"/>
          <w:b/>
          <w:i/>
        </w:rPr>
        <w:t>нахождение и применение географической информации</w:t>
      </w:r>
      <w:r w:rsidRPr="009B055C">
        <w:rPr>
          <w:rFonts w:ascii="Times New Roman" w:hAnsi="Times New Roman" w:cs="Times New Roman"/>
        </w:rPr>
        <w:t>, включая карты, статистические материалы, геоинформационные системы и ресурсы Интернета, для правильной оценки важнейших социально-экономических вопросов международной жизни; геополитической и геоэкономической ситуации в России, других странах и регионах мира, тенденций их возможного развития;</w:t>
      </w:r>
    </w:p>
    <w:p w:rsidR="00D67EB1" w:rsidRPr="009B055C" w:rsidRDefault="00D67EB1" w:rsidP="00D67EB1">
      <w:pPr>
        <w:pStyle w:val="a3"/>
        <w:jc w:val="both"/>
        <w:rPr>
          <w:rFonts w:ascii="Times New Roman" w:hAnsi="Times New Roman" w:cs="Times New Roman"/>
        </w:rPr>
      </w:pPr>
      <w:r w:rsidRPr="009B055C">
        <w:rPr>
          <w:rFonts w:ascii="Times New Roman" w:hAnsi="Times New Roman" w:cs="Times New Roman"/>
          <w:b/>
          <w:i/>
        </w:rPr>
        <w:t>понимание</w:t>
      </w:r>
      <w:r w:rsidRPr="009B055C">
        <w:rPr>
          <w:rFonts w:ascii="Times New Roman" w:hAnsi="Times New Roman" w:cs="Times New Roman"/>
        </w:rPr>
        <w:t xml:space="preserve"> географической специфики крупных регионов и стран мира в условиях стремительного развития международного туризма и отдыха, деловых и образовательных программ, телекоммуникации, простого общения.</w:t>
      </w:r>
    </w:p>
    <w:p w:rsidR="00D67EB1" w:rsidRPr="009B055C" w:rsidRDefault="00D67EB1" w:rsidP="00D67EB1">
      <w:pPr>
        <w:pStyle w:val="a3"/>
        <w:jc w:val="both"/>
        <w:rPr>
          <w:rFonts w:ascii="Times New Roman" w:hAnsi="Times New Roman" w:cs="Times New Roman"/>
        </w:rPr>
      </w:pPr>
    </w:p>
    <w:p w:rsidR="00D67EB1" w:rsidRPr="009B055C" w:rsidRDefault="00D67EB1" w:rsidP="00D67EB1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9B055C">
        <w:rPr>
          <w:rFonts w:ascii="Times New Roman" w:hAnsi="Times New Roman" w:cs="Times New Roman"/>
        </w:rPr>
        <w:t>Согласно действующему Базисному учебному плану, рабочая программа для 10-го класса предусматривает обучение географии в объеме 1 часа в неделю</w:t>
      </w:r>
      <w:r w:rsidR="0002588C">
        <w:rPr>
          <w:rFonts w:ascii="Times New Roman" w:hAnsi="Times New Roman" w:cs="Times New Roman"/>
        </w:rPr>
        <w:t xml:space="preserve"> (3</w:t>
      </w:r>
      <w:r w:rsidR="005C1A40">
        <w:rPr>
          <w:rFonts w:ascii="Times New Roman" w:hAnsi="Times New Roman" w:cs="Times New Roman"/>
        </w:rPr>
        <w:t>5</w:t>
      </w:r>
      <w:r w:rsidR="0002588C">
        <w:rPr>
          <w:rFonts w:ascii="Times New Roman" w:hAnsi="Times New Roman" w:cs="Times New Roman"/>
        </w:rPr>
        <w:t xml:space="preserve"> час</w:t>
      </w:r>
      <w:r w:rsidR="005C1A40">
        <w:rPr>
          <w:rFonts w:ascii="Times New Roman" w:hAnsi="Times New Roman" w:cs="Times New Roman"/>
        </w:rPr>
        <w:t>ов</w:t>
      </w:r>
      <w:r w:rsidR="0002588C">
        <w:rPr>
          <w:rFonts w:ascii="Times New Roman" w:hAnsi="Times New Roman" w:cs="Times New Roman"/>
        </w:rPr>
        <w:t>).</w:t>
      </w:r>
    </w:p>
    <w:p w:rsidR="00D67EB1" w:rsidRPr="009B055C" w:rsidRDefault="00D67EB1" w:rsidP="00D67EB1">
      <w:pPr>
        <w:pStyle w:val="a3"/>
        <w:jc w:val="both"/>
        <w:rPr>
          <w:rFonts w:ascii="Times New Roman" w:hAnsi="Times New Roman" w:cs="Times New Roman"/>
        </w:rPr>
      </w:pPr>
    </w:p>
    <w:p w:rsidR="00D67EB1" w:rsidRPr="009B055C" w:rsidRDefault="00D67EB1" w:rsidP="00D67EB1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9B055C">
        <w:rPr>
          <w:rFonts w:ascii="Times New Roman" w:hAnsi="Times New Roman" w:cs="Times New Roman"/>
        </w:rPr>
        <w:t xml:space="preserve">Система уроков сориентирована не столько на передачу «готовых знаний», сколько на формирование активной личности, мотивированной к самообразованию, обладающей достаточными навыками и психологическими установками к самостоятельному поиску, отбору, анализу и использованию информации. </w:t>
      </w:r>
    </w:p>
    <w:p w:rsidR="00D67EB1" w:rsidRPr="009B055C" w:rsidRDefault="00D67EB1" w:rsidP="00D67EB1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9B055C">
        <w:rPr>
          <w:rFonts w:ascii="Times New Roman" w:hAnsi="Times New Roman" w:cs="Times New Roman"/>
        </w:rPr>
        <w:t>Особое внимание уделяется познавательной активности учащихся, их мотивированности к самостоятельной учебной работе.</w:t>
      </w:r>
    </w:p>
    <w:p w:rsidR="00D67EB1" w:rsidRPr="009B055C" w:rsidRDefault="00D67EB1" w:rsidP="00D67EB1">
      <w:pPr>
        <w:pStyle w:val="a3"/>
        <w:jc w:val="both"/>
        <w:rPr>
          <w:rFonts w:ascii="Times New Roman" w:hAnsi="Times New Roman" w:cs="Times New Roman"/>
        </w:rPr>
      </w:pPr>
    </w:p>
    <w:p w:rsidR="00451A97" w:rsidRPr="009B055C" w:rsidRDefault="00451A97" w:rsidP="00451A97">
      <w:pPr>
        <w:rPr>
          <w:b/>
          <w:color w:val="000000" w:themeColor="text1"/>
          <w:sz w:val="22"/>
          <w:szCs w:val="22"/>
        </w:rPr>
      </w:pPr>
      <w:r w:rsidRPr="009B055C">
        <w:rPr>
          <w:b/>
          <w:i/>
          <w:color w:val="000000" w:themeColor="text1"/>
          <w:sz w:val="22"/>
          <w:szCs w:val="22"/>
        </w:rPr>
        <w:t>Основные цели и задачи:</w:t>
      </w:r>
    </w:p>
    <w:p w:rsidR="00910D88" w:rsidRPr="009B055C" w:rsidRDefault="00910D88" w:rsidP="00910D88">
      <w:pPr>
        <w:pStyle w:val="a3"/>
        <w:rPr>
          <w:rFonts w:ascii="Times New Roman" w:hAnsi="Times New Roman" w:cs="Times New Roman"/>
          <w:color w:val="FF0000"/>
        </w:rPr>
      </w:pPr>
    </w:p>
    <w:p w:rsidR="00910D88" w:rsidRPr="009B055C" w:rsidRDefault="009B055C" w:rsidP="00A9010F">
      <w:pPr>
        <w:pStyle w:val="a3"/>
        <w:numPr>
          <w:ilvl w:val="0"/>
          <w:numId w:val="9"/>
        </w:numPr>
        <w:rPr>
          <w:rFonts w:ascii="Times New Roman" w:hAnsi="Times New Roman" w:cs="Times New Roman"/>
          <w:color w:val="000000" w:themeColor="text1"/>
        </w:rPr>
      </w:pPr>
      <w:r w:rsidRPr="009B055C">
        <w:rPr>
          <w:rFonts w:ascii="Times New Roman" w:hAnsi="Times New Roman" w:cs="Times New Roman"/>
          <w:color w:val="000000" w:themeColor="text1"/>
        </w:rPr>
        <w:t>завершение общеобразовательной подготовки в соответствии с законом РФ «об образовании»</w:t>
      </w:r>
      <w:r w:rsidR="00910D88" w:rsidRPr="009B055C">
        <w:rPr>
          <w:rFonts w:ascii="Times New Roman" w:hAnsi="Times New Roman" w:cs="Times New Roman"/>
          <w:color w:val="000000" w:themeColor="text1"/>
        </w:rPr>
        <w:t>;</w:t>
      </w:r>
    </w:p>
    <w:p w:rsidR="00910D88" w:rsidRPr="009B055C" w:rsidRDefault="00910D88" w:rsidP="00A9010F">
      <w:pPr>
        <w:pStyle w:val="a3"/>
        <w:rPr>
          <w:rFonts w:ascii="Times New Roman" w:hAnsi="Times New Roman" w:cs="Times New Roman"/>
          <w:color w:val="000000" w:themeColor="text1"/>
        </w:rPr>
      </w:pPr>
    </w:p>
    <w:p w:rsidR="00910D88" w:rsidRPr="009B055C" w:rsidRDefault="009B055C" w:rsidP="00A9010F">
      <w:pPr>
        <w:pStyle w:val="a3"/>
        <w:numPr>
          <w:ilvl w:val="0"/>
          <w:numId w:val="10"/>
        </w:numPr>
        <w:rPr>
          <w:rFonts w:ascii="Times New Roman" w:hAnsi="Times New Roman" w:cs="Times New Roman"/>
          <w:color w:val="000000" w:themeColor="text1"/>
        </w:rPr>
      </w:pPr>
      <w:r w:rsidRPr="009B055C">
        <w:rPr>
          <w:rFonts w:ascii="Times New Roman" w:hAnsi="Times New Roman" w:cs="Times New Roman"/>
          <w:color w:val="000000" w:themeColor="text1"/>
        </w:rPr>
        <w:t>реализация предпрофессионального общего образования, которое позволяет обеспечить преемственность общего и профессионального образования</w:t>
      </w:r>
      <w:r w:rsidR="00910D88" w:rsidRPr="009B055C">
        <w:rPr>
          <w:rFonts w:ascii="Times New Roman" w:hAnsi="Times New Roman" w:cs="Times New Roman"/>
          <w:color w:val="000000" w:themeColor="text1"/>
        </w:rPr>
        <w:t>;</w:t>
      </w:r>
    </w:p>
    <w:p w:rsidR="00910D88" w:rsidRPr="009B055C" w:rsidRDefault="00910D88" w:rsidP="00A9010F">
      <w:pPr>
        <w:pStyle w:val="a3"/>
        <w:rPr>
          <w:rFonts w:ascii="Times New Roman" w:hAnsi="Times New Roman" w:cs="Times New Roman"/>
          <w:color w:val="000000" w:themeColor="text1"/>
        </w:rPr>
      </w:pPr>
    </w:p>
    <w:p w:rsidR="00910D88" w:rsidRPr="009B055C" w:rsidRDefault="009B055C" w:rsidP="00A9010F">
      <w:pPr>
        <w:pStyle w:val="a3"/>
        <w:numPr>
          <w:ilvl w:val="0"/>
          <w:numId w:val="10"/>
        </w:numPr>
        <w:rPr>
          <w:rFonts w:ascii="Times New Roman" w:hAnsi="Times New Roman" w:cs="Times New Roman"/>
          <w:color w:val="000000" w:themeColor="text1"/>
        </w:rPr>
      </w:pPr>
      <w:r w:rsidRPr="009B055C">
        <w:rPr>
          <w:rFonts w:ascii="Times New Roman" w:hAnsi="Times New Roman" w:cs="Times New Roman"/>
          <w:color w:val="000000" w:themeColor="text1"/>
        </w:rPr>
        <w:t>подготовка обучающихся к осознанному и ответственному выбору жизненного и профессионального пути.</w:t>
      </w:r>
      <w:r w:rsidR="00910D88" w:rsidRPr="009B055C">
        <w:rPr>
          <w:rFonts w:ascii="Times New Roman" w:hAnsi="Times New Roman" w:cs="Times New Roman"/>
          <w:color w:val="000000" w:themeColor="text1"/>
        </w:rPr>
        <w:t>;</w:t>
      </w:r>
    </w:p>
    <w:p w:rsidR="009B055C" w:rsidRPr="009B055C" w:rsidRDefault="009B055C" w:rsidP="00A9010F">
      <w:pPr>
        <w:pStyle w:val="a4"/>
        <w:rPr>
          <w:color w:val="000000" w:themeColor="text1"/>
          <w:sz w:val="22"/>
          <w:szCs w:val="22"/>
        </w:rPr>
      </w:pPr>
    </w:p>
    <w:p w:rsidR="009B055C" w:rsidRPr="009B055C" w:rsidRDefault="009B055C" w:rsidP="00A9010F">
      <w:pPr>
        <w:pStyle w:val="a3"/>
        <w:numPr>
          <w:ilvl w:val="0"/>
          <w:numId w:val="10"/>
        </w:numPr>
        <w:rPr>
          <w:rFonts w:ascii="Times New Roman" w:hAnsi="Times New Roman" w:cs="Times New Roman"/>
          <w:color w:val="000000" w:themeColor="text1"/>
        </w:rPr>
      </w:pPr>
      <w:r w:rsidRPr="009B055C">
        <w:rPr>
          <w:rFonts w:ascii="Times New Roman" w:hAnsi="Times New Roman" w:cs="Times New Roman"/>
          <w:color w:val="000000" w:themeColor="text1"/>
        </w:rPr>
        <w:t>формирование целостного представления о мире, основанного на приобретенных знаниях, умениях и способах деятельности;</w:t>
      </w:r>
    </w:p>
    <w:p w:rsidR="009B055C" w:rsidRPr="009B055C" w:rsidRDefault="009B055C" w:rsidP="00A9010F">
      <w:pPr>
        <w:pStyle w:val="a4"/>
        <w:rPr>
          <w:color w:val="000000" w:themeColor="text1"/>
          <w:sz w:val="22"/>
          <w:szCs w:val="22"/>
        </w:rPr>
      </w:pPr>
    </w:p>
    <w:p w:rsidR="009B055C" w:rsidRPr="009B055C" w:rsidRDefault="009B055C" w:rsidP="00A9010F">
      <w:pPr>
        <w:pStyle w:val="a3"/>
        <w:numPr>
          <w:ilvl w:val="0"/>
          <w:numId w:val="10"/>
        </w:numPr>
        <w:rPr>
          <w:rFonts w:ascii="Times New Roman" w:hAnsi="Times New Roman" w:cs="Times New Roman"/>
          <w:color w:val="000000" w:themeColor="text1"/>
        </w:rPr>
      </w:pPr>
      <w:r w:rsidRPr="009B055C">
        <w:rPr>
          <w:rFonts w:ascii="Times New Roman" w:hAnsi="Times New Roman" w:cs="Times New Roman"/>
          <w:color w:val="000000" w:themeColor="text1"/>
        </w:rPr>
        <w:t>приобретение опыта разнообразной деятельности, опыта познания и самопознания;</w:t>
      </w:r>
    </w:p>
    <w:p w:rsidR="009B055C" w:rsidRPr="009B055C" w:rsidRDefault="009B055C" w:rsidP="00A9010F">
      <w:pPr>
        <w:pStyle w:val="a4"/>
        <w:rPr>
          <w:color w:val="000000" w:themeColor="text1"/>
          <w:sz w:val="22"/>
          <w:szCs w:val="22"/>
        </w:rPr>
      </w:pPr>
    </w:p>
    <w:p w:rsidR="009B055C" w:rsidRPr="009B055C" w:rsidRDefault="009B055C" w:rsidP="00A9010F">
      <w:pPr>
        <w:pStyle w:val="a3"/>
        <w:numPr>
          <w:ilvl w:val="0"/>
          <w:numId w:val="10"/>
        </w:numPr>
        <w:rPr>
          <w:rFonts w:ascii="Times New Roman" w:hAnsi="Times New Roman" w:cs="Times New Roman"/>
          <w:color w:val="000000" w:themeColor="text1"/>
        </w:rPr>
      </w:pPr>
      <w:r w:rsidRPr="009B055C">
        <w:rPr>
          <w:rFonts w:ascii="Times New Roman" w:hAnsi="Times New Roman" w:cs="Times New Roman"/>
          <w:color w:val="000000" w:themeColor="text1"/>
        </w:rPr>
        <w:t xml:space="preserve">подготовка и осуществление осознанного выбора индивидуальной образовательной или профессиональной траектории </w:t>
      </w:r>
    </w:p>
    <w:p w:rsidR="00910D88" w:rsidRPr="009B055C" w:rsidRDefault="00910D88" w:rsidP="00910D88">
      <w:pPr>
        <w:pStyle w:val="a3"/>
        <w:rPr>
          <w:rFonts w:ascii="Times New Roman" w:hAnsi="Times New Roman" w:cs="Times New Roman"/>
          <w:color w:val="FF0000"/>
        </w:rPr>
      </w:pPr>
    </w:p>
    <w:p w:rsidR="009B055C" w:rsidRPr="009B055C" w:rsidRDefault="009B055C" w:rsidP="009B055C">
      <w:pPr>
        <w:pStyle w:val="a4"/>
        <w:ind w:left="0" w:firstLine="709"/>
        <w:jc w:val="both"/>
        <w:rPr>
          <w:sz w:val="22"/>
          <w:szCs w:val="22"/>
        </w:rPr>
      </w:pPr>
      <w:r w:rsidRPr="009B055C">
        <w:rPr>
          <w:sz w:val="22"/>
          <w:szCs w:val="22"/>
        </w:rPr>
        <w:t xml:space="preserve">Программа предусматривает формирование у учащихся общеучебных умений и навыков, овладение ими универсальными способами учебной деятельности. </w:t>
      </w:r>
    </w:p>
    <w:p w:rsidR="009B055C" w:rsidRPr="009B055C" w:rsidRDefault="009B055C" w:rsidP="009B055C">
      <w:pPr>
        <w:pStyle w:val="a4"/>
        <w:ind w:left="0" w:firstLine="709"/>
        <w:jc w:val="both"/>
        <w:rPr>
          <w:sz w:val="22"/>
          <w:szCs w:val="22"/>
        </w:rPr>
      </w:pPr>
      <w:r w:rsidRPr="009B055C">
        <w:rPr>
          <w:sz w:val="22"/>
          <w:szCs w:val="22"/>
        </w:rPr>
        <w:t>Формирование умений предусматривает применение разнообразных источников географической информации для составления географических характеристик регионов и стран мира — таблиц, картосхем, простейших карт, моделей, отражающих географические закономерности различных явлений и процессов, их территориальные взаимодействия.</w:t>
      </w:r>
    </w:p>
    <w:p w:rsidR="00910D88" w:rsidRDefault="009B055C" w:rsidP="009B055C">
      <w:pPr>
        <w:pStyle w:val="a3"/>
        <w:ind w:firstLine="708"/>
        <w:rPr>
          <w:rFonts w:ascii="Times New Roman" w:hAnsi="Times New Roman" w:cs="Times New Roman"/>
        </w:rPr>
      </w:pPr>
      <w:r w:rsidRPr="009B055C">
        <w:rPr>
          <w:rFonts w:ascii="Times New Roman" w:hAnsi="Times New Roman" w:cs="Times New Roman"/>
        </w:rPr>
        <w:t>В системе основного общего образования география – единственный школьный предмет, содержание которого одновременно охватывает многие аспекты как естественного, так и гуманитарно-общественного научного знания. Это позволяет формировать у учащихся основные результаты обучени</w:t>
      </w:r>
      <w:r>
        <w:rPr>
          <w:rFonts w:ascii="Times New Roman" w:hAnsi="Times New Roman" w:cs="Times New Roman"/>
        </w:rPr>
        <w:t>я.</w:t>
      </w:r>
    </w:p>
    <w:p w:rsidR="001E47BB" w:rsidRPr="0039210E" w:rsidRDefault="001E47BB" w:rsidP="00A9010F">
      <w:pPr>
        <w:pStyle w:val="a3"/>
        <w:rPr>
          <w:rFonts w:ascii="Times New Roman" w:hAnsi="Times New Roman" w:cs="Times New Roman"/>
          <w:color w:val="FF0000"/>
        </w:rPr>
      </w:pPr>
    </w:p>
    <w:p w:rsidR="00533FC5" w:rsidRPr="008E7CD8" w:rsidRDefault="00533FC5" w:rsidP="00533FC5">
      <w:pPr>
        <w:pStyle w:val="a4"/>
        <w:ind w:left="0" w:firstLine="709"/>
        <w:jc w:val="both"/>
        <w:rPr>
          <w:b/>
          <w:sz w:val="22"/>
          <w:szCs w:val="22"/>
        </w:rPr>
      </w:pPr>
      <w:r w:rsidRPr="008E7CD8">
        <w:rPr>
          <w:b/>
          <w:sz w:val="22"/>
          <w:szCs w:val="22"/>
        </w:rPr>
        <w:t xml:space="preserve">Метапредметные, личностные, и предметные результаты освоения учебного курса </w:t>
      </w:r>
    </w:p>
    <w:p w:rsidR="00533FC5" w:rsidRDefault="00533FC5" w:rsidP="00533FC5">
      <w:pPr>
        <w:jc w:val="both"/>
        <w:rPr>
          <w:b/>
          <w:sz w:val="22"/>
          <w:szCs w:val="22"/>
        </w:rPr>
      </w:pPr>
    </w:p>
    <w:p w:rsidR="00533FC5" w:rsidRPr="00533FC5" w:rsidRDefault="00533FC5" w:rsidP="00533FC5">
      <w:pPr>
        <w:jc w:val="both"/>
        <w:rPr>
          <w:sz w:val="22"/>
          <w:szCs w:val="22"/>
        </w:rPr>
      </w:pPr>
      <w:r w:rsidRPr="00533FC5">
        <w:rPr>
          <w:b/>
          <w:sz w:val="22"/>
          <w:szCs w:val="22"/>
        </w:rPr>
        <w:t xml:space="preserve">Личностные результаты </w:t>
      </w:r>
      <w:r w:rsidRPr="00533FC5">
        <w:rPr>
          <w:sz w:val="22"/>
          <w:szCs w:val="22"/>
        </w:rPr>
        <w:t>обучения географии в 10 классе, предполагают, что учащийся должен обладать:</w:t>
      </w:r>
    </w:p>
    <w:p w:rsidR="00533FC5" w:rsidRPr="00533FC5" w:rsidRDefault="00533FC5" w:rsidP="00533FC5">
      <w:pPr>
        <w:pStyle w:val="a4"/>
        <w:numPr>
          <w:ilvl w:val="2"/>
          <w:numId w:val="26"/>
        </w:numPr>
        <w:spacing w:line="276" w:lineRule="auto"/>
        <w:ind w:left="1134"/>
        <w:jc w:val="both"/>
        <w:rPr>
          <w:sz w:val="22"/>
          <w:szCs w:val="22"/>
        </w:rPr>
      </w:pPr>
      <w:r w:rsidRPr="00533FC5">
        <w:rPr>
          <w:sz w:val="22"/>
          <w:szCs w:val="22"/>
        </w:rPr>
        <w:t>российской гражданской идентичностью и гражданской позицией;</w:t>
      </w:r>
    </w:p>
    <w:p w:rsidR="00533FC5" w:rsidRPr="00533FC5" w:rsidRDefault="00533FC5" w:rsidP="00533FC5">
      <w:pPr>
        <w:pStyle w:val="a4"/>
        <w:numPr>
          <w:ilvl w:val="2"/>
          <w:numId w:val="26"/>
        </w:numPr>
        <w:spacing w:line="276" w:lineRule="auto"/>
        <w:ind w:left="1134"/>
        <w:jc w:val="both"/>
        <w:rPr>
          <w:sz w:val="22"/>
          <w:szCs w:val="22"/>
        </w:rPr>
      </w:pPr>
      <w:r w:rsidRPr="00533FC5">
        <w:rPr>
          <w:sz w:val="22"/>
          <w:szCs w:val="22"/>
        </w:rPr>
        <w:t>мировоззрением и нравственным сознанием, соответствующим современному уровню развития науки и общественной практики, основанным на диалоге культур, а также осознанием своего места в поликультурном мире на основе усвоения общечеловеческих ценностей;</w:t>
      </w:r>
    </w:p>
    <w:p w:rsidR="00533FC5" w:rsidRPr="00533FC5" w:rsidRDefault="00533FC5" w:rsidP="00533FC5">
      <w:pPr>
        <w:pStyle w:val="a4"/>
        <w:numPr>
          <w:ilvl w:val="2"/>
          <w:numId w:val="26"/>
        </w:numPr>
        <w:spacing w:line="276" w:lineRule="auto"/>
        <w:ind w:left="1134"/>
        <w:jc w:val="both"/>
        <w:rPr>
          <w:sz w:val="22"/>
          <w:szCs w:val="22"/>
        </w:rPr>
      </w:pPr>
      <w:r w:rsidRPr="00533FC5">
        <w:rPr>
          <w:sz w:val="22"/>
          <w:szCs w:val="22"/>
        </w:rPr>
        <w:t>толерантным сознанием и поведением в поликультурном мире, готовностью и способностью вести диалог с другими людьми;</w:t>
      </w:r>
    </w:p>
    <w:p w:rsidR="00533FC5" w:rsidRPr="00533FC5" w:rsidRDefault="00533FC5" w:rsidP="00533FC5">
      <w:pPr>
        <w:pStyle w:val="a4"/>
        <w:numPr>
          <w:ilvl w:val="2"/>
          <w:numId w:val="26"/>
        </w:numPr>
        <w:spacing w:line="276" w:lineRule="auto"/>
        <w:ind w:left="1134"/>
        <w:jc w:val="both"/>
        <w:rPr>
          <w:sz w:val="22"/>
          <w:szCs w:val="22"/>
        </w:rPr>
      </w:pPr>
      <w:r w:rsidRPr="00533FC5">
        <w:rPr>
          <w:sz w:val="22"/>
          <w:szCs w:val="22"/>
        </w:rPr>
        <w:lastRenderedPageBreak/>
        <w:t>коммуникативными навыками сотрудничества в образовательной, общественно полезной, учебно-исследовательской, проектной и других видах деятельности;</w:t>
      </w:r>
    </w:p>
    <w:p w:rsidR="00533FC5" w:rsidRDefault="00533FC5" w:rsidP="00533FC5">
      <w:pPr>
        <w:pStyle w:val="a4"/>
        <w:numPr>
          <w:ilvl w:val="0"/>
          <w:numId w:val="26"/>
        </w:numPr>
        <w:tabs>
          <w:tab w:val="left" w:pos="1701"/>
        </w:tabs>
        <w:spacing w:line="276" w:lineRule="auto"/>
        <w:ind w:left="1134"/>
        <w:jc w:val="both"/>
        <w:rPr>
          <w:sz w:val="22"/>
          <w:szCs w:val="22"/>
        </w:rPr>
      </w:pPr>
      <w:r w:rsidRPr="00533FC5">
        <w:rPr>
          <w:sz w:val="22"/>
          <w:szCs w:val="22"/>
        </w:rPr>
        <w:t>готовностью и способностью к образованию, в том числе самообразованию, сознательным отношением к непрерывному образованию как условию успешной профессиональной и общественной деятельности.</w:t>
      </w:r>
    </w:p>
    <w:p w:rsidR="00533FC5" w:rsidRPr="00533FC5" w:rsidRDefault="00533FC5" w:rsidP="00533FC5">
      <w:pPr>
        <w:tabs>
          <w:tab w:val="left" w:pos="1701"/>
        </w:tabs>
        <w:spacing w:line="276" w:lineRule="auto"/>
        <w:jc w:val="both"/>
        <w:rPr>
          <w:sz w:val="22"/>
          <w:szCs w:val="22"/>
        </w:rPr>
      </w:pPr>
      <w:r w:rsidRPr="00533FC5">
        <w:rPr>
          <w:b/>
          <w:sz w:val="22"/>
          <w:szCs w:val="22"/>
        </w:rPr>
        <w:t>Метапредметные результаты</w:t>
      </w:r>
      <w:r w:rsidRPr="00533FC5">
        <w:rPr>
          <w:sz w:val="22"/>
          <w:szCs w:val="22"/>
        </w:rPr>
        <w:t xml:space="preserve"> обучения географии и формируют регулятивные, познавательные и коммуникативные универсальные учебные действия, и включают в себя:</w:t>
      </w:r>
    </w:p>
    <w:p w:rsidR="00533FC5" w:rsidRPr="00533FC5" w:rsidRDefault="00533FC5" w:rsidP="00533FC5">
      <w:pPr>
        <w:pStyle w:val="a4"/>
        <w:numPr>
          <w:ilvl w:val="0"/>
          <w:numId w:val="23"/>
        </w:numPr>
        <w:spacing w:line="276" w:lineRule="auto"/>
        <w:jc w:val="both"/>
        <w:rPr>
          <w:b/>
          <w:i/>
          <w:sz w:val="22"/>
          <w:szCs w:val="22"/>
        </w:rPr>
      </w:pPr>
      <w:r w:rsidRPr="00533FC5">
        <w:rPr>
          <w:b/>
          <w:i/>
          <w:sz w:val="22"/>
          <w:szCs w:val="22"/>
        </w:rPr>
        <w:t>Регулятивные:</w:t>
      </w:r>
    </w:p>
    <w:p w:rsidR="00533FC5" w:rsidRPr="00533FC5" w:rsidRDefault="00533FC5" w:rsidP="00533FC5">
      <w:pPr>
        <w:pStyle w:val="a4"/>
        <w:numPr>
          <w:ilvl w:val="0"/>
          <w:numId w:val="24"/>
        </w:numPr>
        <w:spacing w:line="276" w:lineRule="auto"/>
        <w:ind w:left="1134"/>
        <w:jc w:val="both"/>
        <w:rPr>
          <w:sz w:val="22"/>
          <w:szCs w:val="22"/>
        </w:rPr>
      </w:pPr>
      <w:r w:rsidRPr="00533FC5">
        <w:rPr>
          <w:sz w:val="22"/>
          <w:szCs w:val="22"/>
        </w:rPr>
        <w:t>ставить учебные задачи, вносить изменения в содержание учебной задачи и выбирать наиболее рациональную последовательность ее выполнения;</w:t>
      </w:r>
    </w:p>
    <w:p w:rsidR="00533FC5" w:rsidRPr="00533FC5" w:rsidRDefault="00533FC5" w:rsidP="00533FC5">
      <w:pPr>
        <w:pStyle w:val="a4"/>
        <w:numPr>
          <w:ilvl w:val="0"/>
          <w:numId w:val="24"/>
        </w:numPr>
        <w:spacing w:line="276" w:lineRule="auto"/>
        <w:ind w:left="1134"/>
        <w:jc w:val="both"/>
        <w:rPr>
          <w:sz w:val="22"/>
          <w:szCs w:val="22"/>
        </w:rPr>
      </w:pPr>
      <w:r w:rsidRPr="00533FC5">
        <w:rPr>
          <w:sz w:val="22"/>
          <w:szCs w:val="22"/>
        </w:rPr>
        <w:t>планировать и корректировать свою деятельность в соответствии с ее целями, задачами и условиями;</w:t>
      </w:r>
    </w:p>
    <w:p w:rsidR="00533FC5" w:rsidRPr="00533FC5" w:rsidRDefault="00533FC5" w:rsidP="00533FC5">
      <w:pPr>
        <w:pStyle w:val="a4"/>
        <w:numPr>
          <w:ilvl w:val="0"/>
          <w:numId w:val="24"/>
        </w:numPr>
        <w:spacing w:line="276" w:lineRule="auto"/>
        <w:ind w:left="1134"/>
        <w:jc w:val="both"/>
        <w:rPr>
          <w:sz w:val="22"/>
          <w:szCs w:val="22"/>
        </w:rPr>
      </w:pPr>
      <w:r w:rsidRPr="00533FC5">
        <w:rPr>
          <w:sz w:val="22"/>
          <w:szCs w:val="22"/>
        </w:rPr>
        <w:t>оценивать свою работу в сравнении с существующими требованиями;</w:t>
      </w:r>
    </w:p>
    <w:p w:rsidR="00533FC5" w:rsidRPr="00533FC5" w:rsidRDefault="00533FC5" w:rsidP="00533FC5">
      <w:pPr>
        <w:pStyle w:val="a4"/>
        <w:numPr>
          <w:ilvl w:val="0"/>
          <w:numId w:val="24"/>
        </w:numPr>
        <w:spacing w:line="276" w:lineRule="auto"/>
        <w:ind w:left="1134"/>
        <w:jc w:val="both"/>
        <w:rPr>
          <w:sz w:val="22"/>
          <w:szCs w:val="22"/>
        </w:rPr>
      </w:pPr>
      <w:r w:rsidRPr="00533FC5">
        <w:rPr>
          <w:sz w:val="22"/>
          <w:szCs w:val="22"/>
        </w:rPr>
        <w:t>пользоваться различными способами самоконтроля.</w:t>
      </w:r>
    </w:p>
    <w:p w:rsidR="00533FC5" w:rsidRPr="00533FC5" w:rsidRDefault="00533FC5" w:rsidP="00533FC5">
      <w:pPr>
        <w:pStyle w:val="a4"/>
        <w:numPr>
          <w:ilvl w:val="0"/>
          <w:numId w:val="25"/>
        </w:numPr>
        <w:spacing w:line="276" w:lineRule="auto"/>
        <w:ind w:left="1418"/>
        <w:jc w:val="both"/>
        <w:rPr>
          <w:b/>
          <w:i/>
          <w:sz w:val="22"/>
          <w:szCs w:val="22"/>
        </w:rPr>
      </w:pPr>
      <w:r w:rsidRPr="00533FC5">
        <w:rPr>
          <w:b/>
          <w:i/>
          <w:sz w:val="22"/>
          <w:szCs w:val="22"/>
        </w:rPr>
        <w:t>Познавательные</w:t>
      </w:r>
    </w:p>
    <w:p w:rsidR="00533FC5" w:rsidRPr="00533FC5" w:rsidRDefault="00533FC5" w:rsidP="00533FC5">
      <w:pPr>
        <w:pStyle w:val="a4"/>
        <w:numPr>
          <w:ilvl w:val="0"/>
          <w:numId w:val="24"/>
        </w:numPr>
        <w:spacing w:line="276" w:lineRule="auto"/>
        <w:ind w:left="1134"/>
        <w:jc w:val="both"/>
        <w:rPr>
          <w:sz w:val="22"/>
          <w:szCs w:val="22"/>
        </w:rPr>
      </w:pPr>
      <w:r w:rsidRPr="00533FC5">
        <w:rPr>
          <w:sz w:val="22"/>
          <w:szCs w:val="22"/>
        </w:rPr>
        <w:t>классифицировать в соответствии с выбранными признаками, систематизировать и структурировать информацию;</w:t>
      </w:r>
    </w:p>
    <w:p w:rsidR="00533FC5" w:rsidRPr="00533FC5" w:rsidRDefault="00533FC5" w:rsidP="00533FC5">
      <w:pPr>
        <w:pStyle w:val="a4"/>
        <w:numPr>
          <w:ilvl w:val="0"/>
          <w:numId w:val="24"/>
        </w:numPr>
        <w:spacing w:line="276" w:lineRule="auto"/>
        <w:ind w:left="1134"/>
        <w:jc w:val="both"/>
        <w:rPr>
          <w:sz w:val="22"/>
          <w:szCs w:val="22"/>
        </w:rPr>
      </w:pPr>
      <w:r w:rsidRPr="00533FC5">
        <w:rPr>
          <w:sz w:val="22"/>
          <w:szCs w:val="22"/>
        </w:rPr>
        <w:t>формулировать проблемные вопросы, искать пути решения проблемной ситуации;</w:t>
      </w:r>
    </w:p>
    <w:p w:rsidR="00533FC5" w:rsidRPr="00533FC5" w:rsidRDefault="00533FC5" w:rsidP="00533FC5">
      <w:pPr>
        <w:pStyle w:val="a4"/>
        <w:numPr>
          <w:ilvl w:val="0"/>
          <w:numId w:val="24"/>
        </w:numPr>
        <w:spacing w:line="276" w:lineRule="auto"/>
        <w:ind w:left="1134"/>
        <w:jc w:val="both"/>
        <w:rPr>
          <w:sz w:val="22"/>
          <w:szCs w:val="22"/>
        </w:rPr>
      </w:pPr>
      <w:r w:rsidRPr="00533FC5">
        <w:rPr>
          <w:sz w:val="22"/>
          <w:szCs w:val="22"/>
        </w:rPr>
        <w:t>пользоваться навыками анализа и синтеза;</w:t>
      </w:r>
    </w:p>
    <w:p w:rsidR="00533FC5" w:rsidRPr="00533FC5" w:rsidRDefault="00533FC5" w:rsidP="00533FC5">
      <w:pPr>
        <w:pStyle w:val="a4"/>
        <w:numPr>
          <w:ilvl w:val="0"/>
          <w:numId w:val="24"/>
        </w:numPr>
        <w:spacing w:line="276" w:lineRule="auto"/>
        <w:ind w:left="1134"/>
        <w:jc w:val="both"/>
        <w:rPr>
          <w:sz w:val="22"/>
          <w:szCs w:val="22"/>
        </w:rPr>
      </w:pPr>
      <w:r w:rsidRPr="00533FC5">
        <w:rPr>
          <w:sz w:val="22"/>
          <w:szCs w:val="22"/>
        </w:rPr>
        <w:t>искать и отбирать необходимые источники информации;</w:t>
      </w:r>
    </w:p>
    <w:p w:rsidR="00533FC5" w:rsidRPr="00533FC5" w:rsidRDefault="00533FC5" w:rsidP="00533FC5">
      <w:pPr>
        <w:pStyle w:val="a4"/>
        <w:numPr>
          <w:ilvl w:val="0"/>
          <w:numId w:val="24"/>
        </w:numPr>
        <w:spacing w:line="276" w:lineRule="auto"/>
        <w:ind w:left="1134"/>
        <w:jc w:val="both"/>
        <w:rPr>
          <w:sz w:val="22"/>
          <w:szCs w:val="22"/>
        </w:rPr>
      </w:pPr>
      <w:r w:rsidRPr="00533FC5">
        <w:rPr>
          <w:sz w:val="22"/>
          <w:szCs w:val="22"/>
        </w:rPr>
        <w:t>представлять информацию в различных формах (письменной и устной) и видах;</w:t>
      </w:r>
    </w:p>
    <w:p w:rsidR="00533FC5" w:rsidRPr="00533FC5" w:rsidRDefault="00533FC5" w:rsidP="00533FC5">
      <w:pPr>
        <w:pStyle w:val="a4"/>
        <w:numPr>
          <w:ilvl w:val="0"/>
          <w:numId w:val="24"/>
        </w:numPr>
        <w:spacing w:line="276" w:lineRule="auto"/>
        <w:ind w:left="1134"/>
        <w:jc w:val="both"/>
        <w:rPr>
          <w:sz w:val="22"/>
          <w:szCs w:val="22"/>
        </w:rPr>
      </w:pPr>
      <w:r w:rsidRPr="00533FC5">
        <w:rPr>
          <w:sz w:val="22"/>
          <w:szCs w:val="22"/>
        </w:rPr>
        <w:t>работать с разными видами текстов (учебным текстом и внетекстовыми компонентами) – научно-популярными, публицистическими, художественными: составлять тезисный план, выводы, конспект, тезисы выступления;</w:t>
      </w:r>
    </w:p>
    <w:p w:rsidR="00533FC5" w:rsidRPr="00533FC5" w:rsidRDefault="00533FC5" w:rsidP="00533FC5">
      <w:pPr>
        <w:pStyle w:val="a4"/>
        <w:numPr>
          <w:ilvl w:val="0"/>
          <w:numId w:val="24"/>
        </w:numPr>
        <w:spacing w:line="276" w:lineRule="auto"/>
        <w:ind w:left="1134"/>
        <w:jc w:val="both"/>
        <w:rPr>
          <w:sz w:val="22"/>
          <w:szCs w:val="22"/>
        </w:rPr>
      </w:pPr>
      <w:r w:rsidRPr="00533FC5">
        <w:rPr>
          <w:sz w:val="22"/>
          <w:szCs w:val="22"/>
        </w:rPr>
        <w:t>переводить информацию из одного вида в другой (текст в таблицу, карту в текст и т. п.);</w:t>
      </w:r>
    </w:p>
    <w:p w:rsidR="00533FC5" w:rsidRPr="00533FC5" w:rsidRDefault="00533FC5" w:rsidP="00533FC5">
      <w:pPr>
        <w:pStyle w:val="a4"/>
        <w:numPr>
          <w:ilvl w:val="0"/>
          <w:numId w:val="24"/>
        </w:numPr>
        <w:spacing w:line="276" w:lineRule="auto"/>
        <w:ind w:left="1134"/>
        <w:jc w:val="both"/>
        <w:rPr>
          <w:sz w:val="22"/>
          <w:szCs w:val="22"/>
        </w:rPr>
      </w:pPr>
      <w:r w:rsidRPr="00533FC5">
        <w:rPr>
          <w:sz w:val="22"/>
          <w:szCs w:val="22"/>
        </w:rPr>
        <w:t>использовать различные виды моделирования исходя из учебной задачи;</w:t>
      </w:r>
    </w:p>
    <w:p w:rsidR="00533FC5" w:rsidRPr="00533FC5" w:rsidRDefault="00533FC5" w:rsidP="00533FC5">
      <w:pPr>
        <w:pStyle w:val="a4"/>
        <w:numPr>
          <w:ilvl w:val="0"/>
          <w:numId w:val="24"/>
        </w:numPr>
        <w:spacing w:line="276" w:lineRule="auto"/>
        <w:ind w:left="1134"/>
        <w:jc w:val="both"/>
        <w:rPr>
          <w:sz w:val="22"/>
          <w:szCs w:val="22"/>
        </w:rPr>
      </w:pPr>
      <w:r w:rsidRPr="00533FC5">
        <w:rPr>
          <w:sz w:val="22"/>
          <w:szCs w:val="22"/>
        </w:rPr>
        <w:t>создавать собственную информацию и представлять ее в соответствии с учебными задачами.</w:t>
      </w:r>
    </w:p>
    <w:p w:rsidR="00533FC5" w:rsidRPr="00533FC5" w:rsidRDefault="00533FC5" w:rsidP="00533FC5">
      <w:pPr>
        <w:pStyle w:val="a4"/>
        <w:numPr>
          <w:ilvl w:val="0"/>
          <w:numId w:val="25"/>
        </w:numPr>
        <w:spacing w:line="276" w:lineRule="auto"/>
        <w:ind w:left="1418"/>
        <w:jc w:val="both"/>
        <w:rPr>
          <w:b/>
          <w:i/>
          <w:sz w:val="22"/>
          <w:szCs w:val="22"/>
        </w:rPr>
      </w:pPr>
      <w:r w:rsidRPr="00533FC5">
        <w:rPr>
          <w:b/>
          <w:i/>
          <w:sz w:val="22"/>
          <w:szCs w:val="22"/>
        </w:rPr>
        <w:t>Коммуникативные</w:t>
      </w:r>
    </w:p>
    <w:p w:rsidR="00533FC5" w:rsidRPr="00533FC5" w:rsidRDefault="00533FC5" w:rsidP="00533FC5">
      <w:pPr>
        <w:pStyle w:val="a4"/>
        <w:numPr>
          <w:ilvl w:val="0"/>
          <w:numId w:val="24"/>
        </w:numPr>
        <w:spacing w:line="276" w:lineRule="auto"/>
        <w:ind w:left="1134"/>
        <w:jc w:val="both"/>
        <w:rPr>
          <w:sz w:val="22"/>
          <w:szCs w:val="22"/>
        </w:rPr>
      </w:pPr>
      <w:r w:rsidRPr="00533FC5">
        <w:rPr>
          <w:sz w:val="22"/>
          <w:szCs w:val="22"/>
        </w:rPr>
        <w:t>составлять рецензии, аннотации;</w:t>
      </w:r>
    </w:p>
    <w:p w:rsidR="00533FC5" w:rsidRPr="00533FC5" w:rsidRDefault="00533FC5" w:rsidP="00533FC5">
      <w:pPr>
        <w:pStyle w:val="a4"/>
        <w:numPr>
          <w:ilvl w:val="0"/>
          <w:numId w:val="24"/>
        </w:numPr>
        <w:spacing w:line="276" w:lineRule="auto"/>
        <w:ind w:left="1134"/>
        <w:jc w:val="both"/>
        <w:rPr>
          <w:sz w:val="22"/>
          <w:szCs w:val="22"/>
        </w:rPr>
      </w:pPr>
      <w:r w:rsidRPr="00533FC5">
        <w:rPr>
          <w:sz w:val="22"/>
          <w:szCs w:val="22"/>
        </w:rPr>
        <w:t>выступать перед аудиторией, придерживаясь определенного стиля при выступлении;</w:t>
      </w:r>
    </w:p>
    <w:p w:rsidR="00533FC5" w:rsidRPr="00533FC5" w:rsidRDefault="00533FC5" w:rsidP="00533FC5">
      <w:pPr>
        <w:pStyle w:val="a4"/>
        <w:numPr>
          <w:ilvl w:val="0"/>
          <w:numId w:val="24"/>
        </w:numPr>
        <w:spacing w:line="276" w:lineRule="auto"/>
        <w:ind w:left="1134"/>
        <w:jc w:val="both"/>
        <w:rPr>
          <w:sz w:val="22"/>
          <w:szCs w:val="22"/>
        </w:rPr>
      </w:pPr>
      <w:r w:rsidRPr="00533FC5">
        <w:rPr>
          <w:sz w:val="22"/>
          <w:szCs w:val="22"/>
        </w:rPr>
        <w:t>вести дискуссию, диалог;</w:t>
      </w:r>
    </w:p>
    <w:p w:rsidR="00533FC5" w:rsidRPr="00533FC5" w:rsidRDefault="00533FC5" w:rsidP="00533FC5">
      <w:pPr>
        <w:pStyle w:val="a4"/>
        <w:numPr>
          <w:ilvl w:val="0"/>
          <w:numId w:val="24"/>
        </w:numPr>
        <w:spacing w:line="276" w:lineRule="auto"/>
        <w:ind w:left="1134"/>
        <w:jc w:val="both"/>
        <w:rPr>
          <w:sz w:val="22"/>
          <w:szCs w:val="22"/>
        </w:rPr>
      </w:pPr>
      <w:r w:rsidRPr="00533FC5">
        <w:rPr>
          <w:sz w:val="22"/>
          <w:szCs w:val="22"/>
        </w:rPr>
        <w:t>находить приемлемое решение при наличии разных точек зрения.</w:t>
      </w:r>
    </w:p>
    <w:p w:rsidR="00533FC5" w:rsidRPr="00533FC5" w:rsidRDefault="00533FC5" w:rsidP="00533FC5">
      <w:pPr>
        <w:pStyle w:val="a4"/>
        <w:ind w:left="0" w:firstLine="709"/>
        <w:jc w:val="both"/>
        <w:rPr>
          <w:sz w:val="22"/>
          <w:szCs w:val="22"/>
        </w:rPr>
      </w:pPr>
    </w:p>
    <w:p w:rsidR="00533FC5" w:rsidRPr="00533FC5" w:rsidRDefault="00533FC5" w:rsidP="00533FC5">
      <w:pPr>
        <w:jc w:val="both"/>
        <w:rPr>
          <w:sz w:val="22"/>
          <w:szCs w:val="22"/>
        </w:rPr>
      </w:pPr>
      <w:r w:rsidRPr="00533FC5">
        <w:rPr>
          <w:b/>
          <w:sz w:val="22"/>
          <w:szCs w:val="22"/>
        </w:rPr>
        <w:t>Предметные результаты</w:t>
      </w:r>
      <w:r w:rsidRPr="00533FC5">
        <w:rPr>
          <w:sz w:val="22"/>
          <w:szCs w:val="22"/>
        </w:rPr>
        <w:t xml:space="preserve"> обучения:</w:t>
      </w:r>
    </w:p>
    <w:p w:rsidR="00533FC5" w:rsidRPr="00533FC5" w:rsidRDefault="00533FC5" w:rsidP="00533FC5">
      <w:pPr>
        <w:pStyle w:val="a4"/>
        <w:numPr>
          <w:ilvl w:val="0"/>
          <w:numId w:val="24"/>
        </w:numPr>
        <w:spacing w:line="276" w:lineRule="auto"/>
        <w:ind w:left="1134"/>
        <w:jc w:val="both"/>
        <w:rPr>
          <w:sz w:val="22"/>
          <w:szCs w:val="22"/>
        </w:rPr>
      </w:pPr>
      <w:r w:rsidRPr="00533FC5">
        <w:rPr>
          <w:sz w:val="22"/>
          <w:szCs w:val="22"/>
        </w:rPr>
        <w:t>доказывать связь географии с другими науками;</w:t>
      </w:r>
    </w:p>
    <w:p w:rsidR="00533FC5" w:rsidRPr="00533FC5" w:rsidRDefault="00533FC5" w:rsidP="00533FC5">
      <w:pPr>
        <w:pStyle w:val="a4"/>
        <w:numPr>
          <w:ilvl w:val="0"/>
          <w:numId w:val="24"/>
        </w:numPr>
        <w:spacing w:line="276" w:lineRule="auto"/>
        <w:ind w:left="1134"/>
        <w:jc w:val="both"/>
        <w:rPr>
          <w:sz w:val="22"/>
          <w:szCs w:val="22"/>
        </w:rPr>
      </w:pPr>
      <w:r w:rsidRPr="00533FC5">
        <w:rPr>
          <w:sz w:val="22"/>
          <w:szCs w:val="22"/>
        </w:rPr>
        <w:lastRenderedPageBreak/>
        <w:t>приводить примеры законов, теорий, понятий и терминов из разных курсов школьной географии, объяснять их особенности и различия;</w:t>
      </w:r>
    </w:p>
    <w:p w:rsidR="00533FC5" w:rsidRPr="00533FC5" w:rsidRDefault="00533FC5" w:rsidP="00533FC5">
      <w:pPr>
        <w:pStyle w:val="a4"/>
        <w:numPr>
          <w:ilvl w:val="0"/>
          <w:numId w:val="24"/>
        </w:numPr>
        <w:spacing w:line="276" w:lineRule="auto"/>
        <w:ind w:left="1134"/>
        <w:jc w:val="both"/>
        <w:rPr>
          <w:sz w:val="22"/>
          <w:szCs w:val="22"/>
        </w:rPr>
      </w:pPr>
      <w:r w:rsidRPr="00533FC5">
        <w:rPr>
          <w:sz w:val="22"/>
          <w:szCs w:val="22"/>
        </w:rPr>
        <w:t>давать оценку различным источникам географических знаний;</w:t>
      </w:r>
    </w:p>
    <w:p w:rsidR="00533FC5" w:rsidRPr="00533FC5" w:rsidRDefault="00533FC5" w:rsidP="00533FC5">
      <w:pPr>
        <w:pStyle w:val="a4"/>
        <w:numPr>
          <w:ilvl w:val="0"/>
          <w:numId w:val="24"/>
        </w:numPr>
        <w:spacing w:line="276" w:lineRule="auto"/>
        <w:ind w:left="1134"/>
        <w:jc w:val="both"/>
        <w:rPr>
          <w:sz w:val="22"/>
          <w:szCs w:val="22"/>
        </w:rPr>
      </w:pPr>
      <w:r w:rsidRPr="00533FC5">
        <w:rPr>
          <w:sz w:val="22"/>
          <w:szCs w:val="22"/>
        </w:rPr>
        <w:t>приводить примеры положительных и отрицательных последствий взаимодействия человека и окружающей среды;</w:t>
      </w:r>
    </w:p>
    <w:p w:rsidR="00533FC5" w:rsidRPr="00533FC5" w:rsidRDefault="00533FC5" w:rsidP="00533FC5">
      <w:pPr>
        <w:pStyle w:val="a4"/>
        <w:numPr>
          <w:ilvl w:val="0"/>
          <w:numId w:val="24"/>
        </w:numPr>
        <w:spacing w:line="276" w:lineRule="auto"/>
        <w:ind w:left="1134"/>
        <w:jc w:val="both"/>
        <w:rPr>
          <w:sz w:val="22"/>
          <w:szCs w:val="22"/>
        </w:rPr>
      </w:pPr>
      <w:r w:rsidRPr="00533FC5">
        <w:rPr>
          <w:sz w:val="22"/>
          <w:szCs w:val="22"/>
        </w:rPr>
        <w:t>обосновывать необходимость рационального природопользования;</w:t>
      </w:r>
    </w:p>
    <w:p w:rsidR="00533FC5" w:rsidRPr="00533FC5" w:rsidRDefault="00533FC5" w:rsidP="00533FC5">
      <w:pPr>
        <w:pStyle w:val="a4"/>
        <w:numPr>
          <w:ilvl w:val="0"/>
          <w:numId w:val="24"/>
        </w:numPr>
        <w:spacing w:line="276" w:lineRule="auto"/>
        <w:ind w:left="1134"/>
        <w:jc w:val="both"/>
        <w:rPr>
          <w:sz w:val="22"/>
          <w:szCs w:val="22"/>
        </w:rPr>
      </w:pPr>
      <w:r w:rsidRPr="00533FC5">
        <w:rPr>
          <w:sz w:val="22"/>
          <w:szCs w:val="22"/>
        </w:rPr>
        <w:t>приводить аргументированные доказательства влияния этнического или религиозного состава населения на особенности социально-экономической жизни страны;</w:t>
      </w:r>
    </w:p>
    <w:p w:rsidR="00533FC5" w:rsidRPr="00533FC5" w:rsidRDefault="00533FC5" w:rsidP="00533FC5">
      <w:pPr>
        <w:pStyle w:val="a4"/>
        <w:numPr>
          <w:ilvl w:val="0"/>
          <w:numId w:val="24"/>
        </w:numPr>
        <w:spacing w:line="276" w:lineRule="auto"/>
        <w:ind w:left="1134"/>
        <w:jc w:val="both"/>
        <w:rPr>
          <w:sz w:val="22"/>
          <w:szCs w:val="22"/>
        </w:rPr>
      </w:pPr>
      <w:r w:rsidRPr="00533FC5">
        <w:rPr>
          <w:sz w:val="22"/>
          <w:szCs w:val="22"/>
        </w:rPr>
        <w:t>сравнивать разные страны по уровню и качеству жизни населения;</w:t>
      </w:r>
    </w:p>
    <w:p w:rsidR="00533FC5" w:rsidRPr="00533FC5" w:rsidRDefault="00533FC5" w:rsidP="00533FC5">
      <w:pPr>
        <w:pStyle w:val="a4"/>
        <w:numPr>
          <w:ilvl w:val="0"/>
          <w:numId w:val="24"/>
        </w:numPr>
        <w:spacing w:line="276" w:lineRule="auto"/>
        <w:ind w:left="1134"/>
        <w:jc w:val="both"/>
        <w:rPr>
          <w:sz w:val="22"/>
          <w:szCs w:val="22"/>
        </w:rPr>
      </w:pPr>
      <w:r w:rsidRPr="00533FC5">
        <w:rPr>
          <w:sz w:val="22"/>
          <w:szCs w:val="22"/>
        </w:rPr>
        <w:t>использовать данные тематических карт как источник аргументов в пользу того или иного суждения;</w:t>
      </w:r>
    </w:p>
    <w:p w:rsidR="00533FC5" w:rsidRPr="00533FC5" w:rsidRDefault="00533FC5" w:rsidP="00533FC5">
      <w:pPr>
        <w:pStyle w:val="a4"/>
        <w:numPr>
          <w:ilvl w:val="0"/>
          <w:numId w:val="24"/>
        </w:numPr>
        <w:spacing w:line="276" w:lineRule="auto"/>
        <w:ind w:left="1134"/>
        <w:jc w:val="both"/>
        <w:rPr>
          <w:sz w:val="22"/>
          <w:szCs w:val="22"/>
        </w:rPr>
      </w:pPr>
      <w:r w:rsidRPr="00533FC5">
        <w:rPr>
          <w:sz w:val="22"/>
          <w:szCs w:val="22"/>
        </w:rPr>
        <w:t>давать характеристику основных этапов развития мирового хозяйства;</w:t>
      </w:r>
    </w:p>
    <w:p w:rsidR="00533FC5" w:rsidRPr="00533FC5" w:rsidRDefault="00533FC5" w:rsidP="00533FC5">
      <w:pPr>
        <w:pStyle w:val="a4"/>
        <w:numPr>
          <w:ilvl w:val="0"/>
          <w:numId w:val="24"/>
        </w:numPr>
        <w:spacing w:line="276" w:lineRule="auto"/>
        <w:ind w:left="1134"/>
        <w:jc w:val="both"/>
        <w:rPr>
          <w:sz w:val="22"/>
          <w:szCs w:val="22"/>
        </w:rPr>
      </w:pPr>
      <w:r w:rsidRPr="00533FC5">
        <w:rPr>
          <w:sz w:val="22"/>
          <w:szCs w:val="22"/>
        </w:rPr>
        <w:t>приводить примеры влияния НТР на развитие мирового хозяйства;</w:t>
      </w:r>
    </w:p>
    <w:p w:rsidR="00533FC5" w:rsidRPr="00533FC5" w:rsidRDefault="00533FC5" w:rsidP="00533FC5">
      <w:pPr>
        <w:pStyle w:val="a4"/>
        <w:numPr>
          <w:ilvl w:val="0"/>
          <w:numId w:val="24"/>
        </w:numPr>
        <w:spacing w:line="276" w:lineRule="auto"/>
        <w:ind w:left="1134"/>
        <w:jc w:val="both"/>
        <w:rPr>
          <w:sz w:val="22"/>
          <w:szCs w:val="22"/>
        </w:rPr>
      </w:pPr>
      <w:r w:rsidRPr="00533FC5">
        <w:rPr>
          <w:sz w:val="22"/>
          <w:szCs w:val="22"/>
        </w:rPr>
        <w:t>приводить примеры транснационализации и экономической интеграции в мировом хозяйстве;</w:t>
      </w:r>
    </w:p>
    <w:p w:rsidR="00533FC5" w:rsidRPr="00533FC5" w:rsidRDefault="00533FC5" w:rsidP="00533FC5">
      <w:pPr>
        <w:pStyle w:val="a4"/>
        <w:numPr>
          <w:ilvl w:val="0"/>
          <w:numId w:val="24"/>
        </w:numPr>
        <w:spacing w:line="276" w:lineRule="auto"/>
        <w:ind w:left="1134"/>
        <w:jc w:val="both"/>
        <w:rPr>
          <w:sz w:val="22"/>
          <w:szCs w:val="22"/>
        </w:rPr>
      </w:pPr>
      <w:r w:rsidRPr="00533FC5">
        <w:rPr>
          <w:sz w:val="22"/>
          <w:szCs w:val="22"/>
        </w:rPr>
        <w:t>показывать на конкретных примерах влияние того или иного фактора на размещение хозяйства;</w:t>
      </w:r>
    </w:p>
    <w:p w:rsidR="00533FC5" w:rsidRPr="00533FC5" w:rsidRDefault="00533FC5" w:rsidP="00533FC5">
      <w:pPr>
        <w:pStyle w:val="a4"/>
        <w:numPr>
          <w:ilvl w:val="0"/>
          <w:numId w:val="24"/>
        </w:numPr>
        <w:spacing w:line="276" w:lineRule="auto"/>
        <w:ind w:left="1134"/>
        <w:jc w:val="both"/>
        <w:rPr>
          <w:sz w:val="22"/>
          <w:szCs w:val="22"/>
        </w:rPr>
      </w:pPr>
      <w:r w:rsidRPr="00533FC5">
        <w:rPr>
          <w:sz w:val="22"/>
          <w:szCs w:val="22"/>
        </w:rPr>
        <w:t>приводить примеры типов промышленных и сельскохозяйственных районов в мире;</w:t>
      </w:r>
    </w:p>
    <w:p w:rsidR="00533FC5" w:rsidRPr="00533FC5" w:rsidRDefault="00533FC5" w:rsidP="00533FC5">
      <w:pPr>
        <w:pStyle w:val="a4"/>
        <w:numPr>
          <w:ilvl w:val="0"/>
          <w:numId w:val="24"/>
        </w:numPr>
        <w:spacing w:line="276" w:lineRule="auto"/>
        <w:ind w:left="1134"/>
        <w:jc w:val="both"/>
        <w:rPr>
          <w:sz w:val="22"/>
          <w:szCs w:val="22"/>
        </w:rPr>
      </w:pPr>
      <w:r w:rsidRPr="00533FC5">
        <w:rPr>
          <w:sz w:val="22"/>
          <w:szCs w:val="22"/>
        </w:rPr>
        <w:t>приводить примеры различных показателей для характеристики экономической мощи любого государства;</w:t>
      </w:r>
    </w:p>
    <w:p w:rsidR="00533FC5" w:rsidRPr="00533FC5" w:rsidRDefault="00533FC5" w:rsidP="00533FC5">
      <w:pPr>
        <w:pStyle w:val="a4"/>
        <w:numPr>
          <w:ilvl w:val="0"/>
          <w:numId w:val="24"/>
        </w:numPr>
        <w:spacing w:line="276" w:lineRule="auto"/>
        <w:ind w:left="1134"/>
        <w:jc w:val="both"/>
        <w:rPr>
          <w:sz w:val="22"/>
          <w:szCs w:val="22"/>
        </w:rPr>
      </w:pPr>
      <w:r w:rsidRPr="00533FC5">
        <w:rPr>
          <w:sz w:val="22"/>
          <w:szCs w:val="22"/>
        </w:rPr>
        <w:t>давать характеристику состояния экономики страны с использованием различных источников информации;</w:t>
      </w:r>
    </w:p>
    <w:p w:rsidR="00533FC5" w:rsidRPr="00533FC5" w:rsidRDefault="00533FC5" w:rsidP="00533FC5">
      <w:pPr>
        <w:pStyle w:val="a4"/>
        <w:numPr>
          <w:ilvl w:val="0"/>
          <w:numId w:val="24"/>
        </w:numPr>
        <w:spacing w:line="276" w:lineRule="auto"/>
        <w:ind w:left="1134"/>
        <w:jc w:val="both"/>
        <w:rPr>
          <w:sz w:val="22"/>
          <w:szCs w:val="22"/>
        </w:rPr>
      </w:pPr>
      <w:r w:rsidRPr="00533FC5">
        <w:rPr>
          <w:sz w:val="22"/>
          <w:szCs w:val="22"/>
        </w:rPr>
        <w:t>давать сравнительную характеристику двух или более стран;</w:t>
      </w:r>
    </w:p>
    <w:p w:rsidR="00533FC5" w:rsidRPr="00533FC5" w:rsidRDefault="00533FC5" w:rsidP="00533FC5">
      <w:pPr>
        <w:pStyle w:val="a4"/>
        <w:numPr>
          <w:ilvl w:val="0"/>
          <w:numId w:val="24"/>
        </w:numPr>
        <w:spacing w:line="276" w:lineRule="auto"/>
        <w:ind w:left="1134"/>
        <w:jc w:val="both"/>
        <w:rPr>
          <w:sz w:val="22"/>
          <w:szCs w:val="22"/>
        </w:rPr>
      </w:pPr>
      <w:r w:rsidRPr="00533FC5">
        <w:rPr>
          <w:sz w:val="22"/>
          <w:szCs w:val="22"/>
        </w:rPr>
        <w:t>выявлять причинно-следственные связи: между особенностями современного мирового хозяйства и глобализацией как главной движущей силой его развития, особенностями пространственного рисунка размещения хозяйства и факторами, его определяющими;</w:t>
      </w:r>
    </w:p>
    <w:p w:rsidR="00533FC5" w:rsidRPr="00533FC5" w:rsidRDefault="00533FC5" w:rsidP="00533FC5">
      <w:pPr>
        <w:pStyle w:val="a4"/>
        <w:numPr>
          <w:ilvl w:val="0"/>
          <w:numId w:val="24"/>
        </w:numPr>
        <w:spacing w:line="276" w:lineRule="auto"/>
        <w:ind w:left="1134"/>
        <w:jc w:val="both"/>
        <w:rPr>
          <w:sz w:val="22"/>
          <w:szCs w:val="22"/>
        </w:rPr>
      </w:pPr>
      <w:r w:rsidRPr="00533FC5">
        <w:rPr>
          <w:sz w:val="22"/>
          <w:szCs w:val="22"/>
        </w:rPr>
        <w:t>приводить примеры участия стран в МЭО, перечислять формы МЭО и объяснять их взаимную связь и изменения во времени;</w:t>
      </w:r>
    </w:p>
    <w:p w:rsidR="00533FC5" w:rsidRPr="00533FC5" w:rsidRDefault="00533FC5" w:rsidP="00533FC5">
      <w:pPr>
        <w:pStyle w:val="a4"/>
        <w:numPr>
          <w:ilvl w:val="0"/>
          <w:numId w:val="24"/>
        </w:numPr>
        <w:spacing w:line="276" w:lineRule="auto"/>
        <w:ind w:left="1134"/>
        <w:jc w:val="both"/>
        <w:rPr>
          <w:sz w:val="22"/>
          <w:szCs w:val="22"/>
        </w:rPr>
      </w:pPr>
      <w:r w:rsidRPr="00533FC5">
        <w:rPr>
          <w:sz w:val="22"/>
          <w:szCs w:val="22"/>
        </w:rPr>
        <w:t>объяснять на конкретных примерах факторы, определяющие конкурентоспособность страны;</w:t>
      </w:r>
    </w:p>
    <w:p w:rsidR="00533FC5" w:rsidRPr="00533FC5" w:rsidRDefault="00533FC5" w:rsidP="00533FC5">
      <w:pPr>
        <w:pStyle w:val="a4"/>
        <w:numPr>
          <w:ilvl w:val="0"/>
          <w:numId w:val="24"/>
        </w:numPr>
        <w:spacing w:line="276" w:lineRule="auto"/>
        <w:ind w:left="1134"/>
        <w:jc w:val="both"/>
        <w:rPr>
          <w:sz w:val="22"/>
          <w:szCs w:val="22"/>
        </w:rPr>
      </w:pPr>
      <w:r w:rsidRPr="00533FC5">
        <w:rPr>
          <w:sz w:val="22"/>
          <w:szCs w:val="22"/>
        </w:rPr>
        <w:t>доказывать объективность процесса глобализации мирового хозяйства;</w:t>
      </w:r>
    </w:p>
    <w:p w:rsidR="00533FC5" w:rsidRPr="00533FC5" w:rsidRDefault="00533FC5" w:rsidP="00533FC5">
      <w:pPr>
        <w:pStyle w:val="a4"/>
        <w:numPr>
          <w:ilvl w:val="0"/>
          <w:numId w:val="24"/>
        </w:numPr>
        <w:spacing w:line="276" w:lineRule="auto"/>
        <w:ind w:left="1134"/>
        <w:jc w:val="both"/>
        <w:rPr>
          <w:sz w:val="22"/>
          <w:szCs w:val="22"/>
        </w:rPr>
      </w:pPr>
      <w:r w:rsidRPr="00533FC5">
        <w:rPr>
          <w:sz w:val="22"/>
          <w:szCs w:val="22"/>
        </w:rPr>
        <w:t>называть основные параметры, определяющие место любой страны в мире;</w:t>
      </w:r>
    </w:p>
    <w:p w:rsidR="00533FC5" w:rsidRPr="00533FC5" w:rsidRDefault="00533FC5" w:rsidP="00533FC5">
      <w:pPr>
        <w:pStyle w:val="a4"/>
        <w:numPr>
          <w:ilvl w:val="0"/>
          <w:numId w:val="24"/>
        </w:numPr>
        <w:spacing w:line="276" w:lineRule="auto"/>
        <w:ind w:left="1134"/>
        <w:jc w:val="both"/>
        <w:rPr>
          <w:sz w:val="22"/>
          <w:szCs w:val="22"/>
        </w:rPr>
      </w:pPr>
      <w:r w:rsidRPr="00533FC5">
        <w:rPr>
          <w:sz w:val="22"/>
          <w:szCs w:val="22"/>
        </w:rPr>
        <w:t>доказывать дифференциацию стран мира как результат глобализации современного мира;</w:t>
      </w:r>
    </w:p>
    <w:p w:rsidR="00533FC5" w:rsidRPr="00533FC5" w:rsidRDefault="00533FC5" w:rsidP="00533FC5">
      <w:pPr>
        <w:pStyle w:val="a4"/>
        <w:numPr>
          <w:ilvl w:val="0"/>
          <w:numId w:val="24"/>
        </w:numPr>
        <w:spacing w:line="276" w:lineRule="auto"/>
        <w:ind w:left="1134"/>
        <w:jc w:val="both"/>
        <w:rPr>
          <w:sz w:val="22"/>
          <w:szCs w:val="22"/>
        </w:rPr>
      </w:pPr>
      <w:r w:rsidRPr="00533FC5">
        <w:rPr>
          <w:sz w:val="22"/>
          <w:szCs w:val="22"/>
        </w:rPr>
        <w:t>аргументировать влияние информационной революции на развитие и размещение производства;</w:t>
      </w:r>
    </w:p>
    <w:p w:rsidR="00533FC5" w:rsidRPr="00533FC5" w:rsidRDefault="00533FC5" w:rsidP="00533FC5">
      <w:pPr>
        <w:pStyle w:val="a4"/>
        <w:numPr>
          <w:ilvl w:val="0"/>
          <w:numId w:val="24"/>
        </w:numPr>
        <w:spacing w:line="276" w:lineRule="auto"/>
        <w:ind w:left="1134"/>
        <w:jc w:val="both"/>
        <w:rPr>
          <w:sz w:val="22"/>
          <w:szCs w:val="22"/>
        </w:rPr>
      </w:pPr>
      <w:r w:rsidRPr="00533FC5">
        <w:rPr>
          <w:sz w:val="22"/>
          <w:szCs w:val="22"/>
        </w:rPr>
        <w:t>обосновывать место России в мировом хозяйстве.</w:t>
      </w:r>
    </w:p>
    <w:p w:rsidR="00A9010F" w:rsidRDefault="00A9010F" w:rsidP="00A9010F">
      <w:pPr>
        <w:rPr>
          <w:b/>
          <w:i/>
          <w:color w:val="FF0000"/>
          <w:sz w:val="22"/>
          <w:szCs w:val="22"/>
        </w:rPr>
      </w:pPr>
    </w:p>
    <w:p w:rsidR="00B947D1" w:rsidRDefault="00B947D1" w:rsidP="00B947D1">
      <w:pPr>
        <w:shd w:val="clear" w:color="auto" w:fill="FFFFFF"/>
        <w:spacing w:line="360" w:lineRule="auto"/>
        <w:rPr>
          <w:b/>
          <w:i/>
          <w:sz w:val="22"/>
          <w:szCs w:val="22"/>
        </w:rPr>
      </w:pPr>
    </w:p>
    <w:p w:rsidR="00B947D1" w:rsidRDefault="00B947D1" w:rsidP="00B947D1">
      <w:pPr>
        <w:shd w:val="clear" w:color="auto" w:fill="FFFFFF"/>
        <w:spacing w:line="360" w:lineRule="auto"/>
        <w:rPr>
          <w:b/>
          <w:i/>
          <w:sz w:val="22"/>
          <w:szCs w:val="22"/>
        </w:rPr>
      </w:pPr>
    </w:p>
    <w:p w:rsidR="00B947D1" w:rsidRDefault="00B947D1" w:rsidP="00B947D1">
      <w:pPr>
        <w:shd w:val="clear" w:color="auto" w:fill="FFFFFF"/>
        <w:spacing w:line="360" w:lineRule="auto"/>
        <w:rPr>
          <w:b/>
          <w:i/>
          <w:sz w:val="22"/>
          <w:szCs w:val="22"/>
        </w:rPr>
      </w:pPr>
    </w:p>
    <w:p w:rsidR="00B947D1" w:rsidRDefault="00B947D1" w:rsidP="00B947D1">
      <w:pPr>
        <w:shd w:val="clear" w:color="auto" w:fill="FFFFFF"/>
        <w:spacing w:line="360" w:lineRule="auto"/>
        <w:rPr>
          <w:b/>
          <w:i/>
          <w:sz w:val="22"/>
          <w:szCs w:val="22"/>
        </w:rPr>
      </w:pPr>
    </w:p>
    <w:p w:rsidR="00A9010F" w:rsidRPr="00B947D1" w:rsidRDefault="00B947D1" w:rsidP="00B947D1">
      <w:pPr>
        <w:shd w:val="clear" w:color="auto" w:fill="FFFFFF"/>
        <w:spacing w:line="360" w:lineRule="auto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lastRenderedPageBreak/>
        <w:t>Содержание тем курса:</w:t>
      </w:r>
    </w:p>
    <w:p w:rsidR="008E7CD8" w:rsidRPr="00011468" w:rsidRDefault="008E7CD8" w:rsidP="00011468">
      <w:pPr>
        <w:pStyle w:val="a4"/>
        <w:numPr>
          <w:ilvl w:val="0"/>
          <w:numId w:val="27"/>
        </w:numPr>
        <w:rPr>
          <w:b/>
          <w:sz w:val="22"/>
          <w:szCs w:val="22"/>
        </w:rPr>
      </w:pPr>
      <w:r w:rsidRPr="00011468">
        <w:rPr>
          <w:b/>
          <w:sz w:val="22"/>
          <w:szCs w:val="22"/>
        </w:rPr>
        <w:t xml:space="preserve">ПОЛИТИЧЕСКАЯ КАРТА МИРА. </w:t>
      </w:r>
      <w:r w:rsidRPr="00011468">
        <w:rPr>
          <w:sz w:val="22"/>
          <w:szCs w:val="22"/>
        </w:rPr>
        <w:t>Политическая карта мира: суверенные и зависимые территории. Классификация стран по географическому положению (материковые, внутриконтинентальные, островные, архипелаги и т.п.). Современные проблемы на политической карте мира. Монархии и республики, федерации и унитарные государства. Международные организации. Геополитика и политическая география.</w:t>
      </w:r>
    </w:p>
    <w:p w:rsidR="008E7CD8" w:rsidRPr="008E7CD8" w:rsidRDefault="008E7CD8" w:rsidP="008E7CD8">
      <w:pPr>
        <w:jc w:val="center"/>
        <w:rPr>
          <w:sz w:val="22"/>
          <w:szCs w:val="22"/>
        </w:rPr>
      </w:pPr>
    </w:p>
    <w:p w:rsidR="008E7CD8" w:rsidRPr="00011468" w:rsidRDefault="008E7CD8" w:rsidP="00011468">
      <w:pPr>
        <w:pStyle w:val="a4"/>
        <w:numPr>
          <w:ilvl w:val="0"/>
          <w:numId w:val="27"/>
        </w:numPr>
        <w:rPr>
          <w:sz w:val="22"/>
          <w:szCs w:val="22"/>
        </w:rPr>
      </w:pPr>
      <w:r w:rsidRPr="00011468">
        <w:rPr>
          <w:b/>
          <w:sz w:val="22"/>
          <w:szCs w:val="22"/>
        </w:rPr>
        <w:t>ПРИРОДА И ЧЕЛОВЕК</w:t>
      </w:r>
      <w:r w:rsidRPr="00011468">
        <w:rPr>
          <w:sz w:val="22"/>
          <w:szCs w:val="22"/>
        </w:rPr>
        <w:t>. Географическая среда и общество. Природные ресурсы: минеральные, земельные, водные, биологические, климатические, космические. Ресурсообеспеченность. Рациональное природопользование и охрана окружающей среды.</w:t>
      </w:r>
    </w:p>
    <w:p w:rsidR="008E7CD8" w:rsidRPr="008E7CD8" w:rsidRDefault="008E7CD8" w:rsidP="008E7CD8">
      <w:pPr>
        <w:ind w:firstLine="709"/>
        <w:jc w:val="both"/>
        <w:rPr>
          <w:sz w:val="22"/>
          <w:szCs w:val="22"/>
        </w:rPr>
      </w:pPr>
    </w:p>
    <w:p w:rsidR="008E7CD8" w:rsidRPr="00011468" w:rsidRDefault="008E7CD8" w:rsidP="00011468">
      <w:pPr>
        <w:pStyle w:val="a4"/>
        <w:numPr>
          <w:ilvl w:val="0"/>
          <w:numId w:val="27"/>
        </w:numPr>
        <w:rPr>
          <w:b/>
          <w:sz w:val="22"/>
          <w:szCs w:val="22"/>
        </w:rPr>
      </w:pPr>
      <w:r w:rsidRPr="00011468">
        <w:rPr>
          <w:b/>
          <w:sz w:val="22"/>
          <w:szCs w:val="22"/>
        </w:rPr>
        <w:t xml:space="preserve">ГЕОГРАФИЯ НАСЕЛЕНИЯ МИРА. </w:t>
      </w:r>
      <w:r w:rsidRPr="00011468">
        <w:rPr>
          <w:sz w:val="22"/>
          <w:szCs w:val="22"/>
        </w:rPr>
        <w:t>Численность населения. Типы воспроизводства населения. Половозрастной состав населения мира, половозрастная пирамида. Языковые семьи и группы, этносы, народы, нации. Миграции населения. Основные черты размещения. Городское и сельское население.</w:t>
      </w:r>
    </w:p>
    <w:p w:rsidR="008E7CD8" w:rsidRPr="008E7CD8" w:rsidRDefault="008E7CD8" w:rsidP="008E7CD8">
      <w:pPr>
        <w:ind w:firstLine="709"/>
        <w:jc w:val="both"/>
        <w:rPr>
          <w:sz w:val="22"/>
          <w:szCs w:val="22"/>
        </w:rPr>
      </w:pPr>
    </w:p>
    <w:p w:rsidR="008E7CD8" w:rsidRPr="00011468" w:rsidRDefault="008E7CD8" w:rsidP="00011468">
      <w:pPr>
        <w:pStyle w:val="a4"/>
        <w:numPr>
          <w:ilvl w:val="0"/>
          <w:numId w:val="27"/>
        </w:numPr>
        <w:rPr>
          <w:b/>
          <w:sz w:val="22"/>
          <w:szCs w:val="22"/>
        </w:rPr>
      </w:pPr>
      <w:r w:rsidRPr="00011468">
        <w:rPr>
          <w:b/>
          <w:sz w:val="22"/>
          <w:szCs w:val="22"/>
        </w:rPr>
        <w:t xml:space="preserve">НАУЧНО-ТЕХНИЧЕСКАЯ РЕВОЛЮЦИЯ И МИРОВОЕ ХОЗЯЙСТВО. </w:t>
      </w:r>
      <w:r w:rsidRPr="00011468">
        <w:rPr>
          <w:sz w:val="22"/>
          <w:szCs w:val="22"/>
        </w:rPr>
        <w:t>Научно-техническая революция: предпосылки, этапы. Мировое хозяйство – национальные экономики, международное разделение труда, экономическая интеграция. Отраслевая и территориальная структура хозяйства. Факторы размещения производств.</w:t>
      </w:r>
    </w:p>
    <w:p w:rsidR="008E7CD8" w:rsidRDefault="008E7CD8" w:rsidP="008E7CD8">
      <w:pPr>
        <w:rPr>
          <w:sz w:val="22"/>
          <w:szCs w:val="22"/>
        </w:rPr>
      </w:pPr>
    </w:p>
    <w:p w:rsidR="008E7CD8" w:rsidRPr="00011468" w:rsidRDefault="008E7CD8" w:rsidP="00011468">
      <w:pPr>
        <w:pStyle w:val="a4"/>
        <w:numPr>
          <w:ilvl w:val="0"/>
          <w:numId w:val="27"/>
        </w:numPr>
        <w:rPr>
          <w:b/>
          <w:sz w:val="22"/>
          <w:szCs w:val="22"/>
        </w:rPr>
      </w:pPr>
      <w:r w:rsidRPr="00011468">
        <w:rPr>
          <w:b/>
          <w:sz w:val="22"/>
          <w:szCs w:val="22"/>
        </w:rPr>
        <w:t xml:space="preserve">ГЕОГРАФИЯ ОТРАСЛЕЙ МИРОВОГО ХОЗЯЙСТВА. </w:t>
      </w:r>
      <w:r w:rsidRPr="00011468">
        <w:rPr>
          <w:sz w:val="22"/>
          <w:szCs w:val="22"/>
        </w:rPr>
        <w:t>География промышленности. Топливно-энергетический комплекс: топливная промышленность и энергетика. Металлургия. Машиностроение. Химическая, лесная, легкая промышленность. Сельское хозяйство: растениеводство и животноводство. Зеленая революция. Транспорт. Международные экономические связи: торговля, кооперирование, аренда. Международный туризм.</w:t>
      </w:r>
    </w:p>
    <w:p w:rsidR="008E7CD8" w:rsidRPr="008E7CD8" w:rsidRDefault="008E7CD8" w:rsidP="008E7CD8">
      <w:pPr>
        <w:rPr>
          <w:b/>
          <w:sz w:val="22"/>
          <w:szCs w:val="22"/>
        </w:rPr>
      </w:pPr>
    </w:p>
    <w:p w:rsidR="00C7567B" w:rsidRPr="003342CA" w:rsidRDefault="00C7567B" w:rsidP="003342CA">
      <w:pPr>
        <w:rPr>
          <w:b/>
          <w:i/>
          <w:sz w:val="22"/>
          <w:szCs w:val="22"/>
        </w:rPr>
      </w:pPr>
      <w:r w:rsidRPr="003342CA">
        <w:rPr>
          <w:b/>
          <w:i/>
          <w:sz w:val="22"/>
          <w:szCs w:val="22"/>
        </w:rPr>
        <w:t>У</w:t>
      </w:r>
      <w:r w:rsidR="003342CA" w:rsidRPr="003342CA">
        <w:rPr>
          <w:b/>
          <w:i/>
          <w:sz w:val="22"/>
          <w:szCs w:val="22"/>
        </w:rPr>
        <w:t>чебно-тематический план</w:t>
      </w:r>
      <w:r w:rsidR="003342CA">
        <w:rPr>
          <w:b/>
          <w:i/>
          <w:sz w:val="22"/>
          <w:szCs w:val="22"/>
        </w:rPr>
        <w:t>:</w:t>
      </w:r>
    </w:p>
    <w:p w:rsidR="00C7567B" w:rsidRPr="005956B5" w:rsidRDefault="00C7567B" w:rsidP="00C7567B">
      <w:pPr>
        <w:jc w:val="center"/>
        <w:rPr>
          <w:b/>
          <w:sz w:val="26"/>
          <w:szCs w:val="26"/>
        </w:rPr>
      </w:pPr>
    </w:p>
    <w:tbl>
      <w:tblPr>
        <w:tblStyle w:val="a6"/>
        <w:tblW w:w="1488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42"/>
        <w:gridCol w:w="7622"/>
        <w:gridCol w:w="1843"/>
        <w:gridCol w:w="1701"/>
        <w:gridCol w:w="1843"/>
        <w:gridCol w:w="1134"/>
      </w:tblGrid>
      <w:tr w:rsidR="00C7567B" w:rsidRPr="00C7567B" w:rsidTr="00C7567B">
        <w:trPr>
          <w:trHeight w:val="484"/>
        </w:trPr>
        <w:tc>
          <w:tcPr>
            <w:tcW w:w="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7567B" w:rsidRPr="00C7567B" w:rsidRDefault="00C7567B" w:rsidP="00BA7500">
            <w:pPr>
              <w:jc w:val="center"/>
              <w:rPr>
                <w:b/>
                <w:sz w:val="22"/>
                <w:szCs w:val="22"/>
              </w:rPr>
            </w:pPr>
            <w:r w:rsidRPr="00C7567B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76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7567B" w:rsidRPr="00C7567B" w:rsidRDefault="00C7567B" w:rsidP="00BA7500">
            <w:pPr>
              <w:jc w:val="center"/>
              <w:rPr>
                <w:b/>
                <w:sz w:val="22"/>
                <w:szCs w:val="22"/>
              </w:rPr>
            </w:pPr>
          </w:p>
          <w:p w:rsidR="00C7567B" w:rsidRPr="00C7567B" w:rsidRDefault="00C7567B" w:rsidP="00BA7500">
            <w:pPr>
              <w:jc w:val="center"/>
              <w:rPr>
                <w:b/>
                <w:sz w:val="22"/>
                <w:szCs w:val="22"/>
              </w:rPr>
            </w:pPr>
            <w:r w:rsidRPr="00C7567B">
              <w:rPr>
                <w:b/>
                <w:sz w:val="22"/>
                <w:szCs w:val="22"/>
              </w:rPr>
              <w:t>Наименование раздела</w:t>
            </w:r>
          </w:p>
          <w:p w:rsidR="00C7567B" w:rsidRPr="00C7567B" w:rsidRDefault="00C7567B" w:rsidP="00BA7500">
            <w:pPr>
              <w:rPr>
                <w:b/>
                <w:sz w:val="22"/>
                <w:szCs w:val="22"/>
              </w:rPr>
            </w:pPr>
          </w:p>
        </w:tc>
        <w:tc>
          <w:tcPr>
            <w:tcW w:w="65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7567B" w:rsidRPr="00C7567B" w:rsidRDefault="00C7567B" w:rsidP="00BA7500">
            <w:pPr>
              <w:jc w:val="center"/>
              <w:rPr>
                <w:b/>
                <w:sz w:val="22"/>
                <w:szCs w:val="22"/>
              </w:rPr>
            </w:pPr>
            <w:r w:rsidRPr="00C7567B">
              <w:rPr>
                <w:b/>
                <w:sz w:val="22"/>
                <w:szCs w:val="22"/>
              </w:rPr>
              <w:t>Количество часов</w:t>
            </w:r>
          </w:p>
        </w:tc>
      </w:tr>
      <w:tr w:rsidR="00C7567B" w:rsidRPr="00C7567B" w:rsidTr="00C7567B">
        <w:trPr>
          <w:trHeight w:val="214"/>
        </w:trPr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567B" w:rsidRPr="00C7567B" w:rsidRDefault="00C7567B" w:rsidP="00BA7500">
            <w:pPr>
              <w:rPr>
                <w:b/>
                <w:sz w:val="22"/>
                <w:szCs w:val="22"/>
              </w:rPr>
            </w:pPr>
          </w:p>
        </w:tc>
        <w:tc>
          <w:tcPr>
            <w:tcW w:w="76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567B" w:rsidRPr="00C7567B" w:rsidRDefault="00C7567B" w:rsidP="00BA7500">
            <w:pPr>
              <w:rPr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7567B" w:rsidRPr="00C7567B" w:rsidRDefault="00C7567B" w:rsidP="00BA7500">
            <w:pPr>
              <w:jc w:val="center"/>
              <w:rPr>
                <w:b/>
                <w:sz w:val="22"/>
                <w:szCs w:val="22"/>
              </w:rPr>
            </w:pPr>
            <w:r w:rsidRPr="00C7567B">
              <w:rPr>
                <w:b/>
                <w:sz w:val="22"/>
                <w:szCs w:val="22"/>
              </w:rPr>
              <w:t>Теоретический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7567B" w:rsidRPr="00C7567B" w:rsidRDefault="00C7567B" w:rsidP="00BA7500">
            <w:pPr>
              <w:jc w:val="center"/>
              <w:rPr>
                <w:b/>
                <w:sz w:val="22"/>
                <w:szCs w:val="22"/>
              </w:rPr>
            </w:pPr>
            <w:r w:rsidRPr="00C7567B">
              <w:rPr>
                <w:b/>
                <w:sz w:val="22"/>
                <w:szCs w:val="22"/>
              </w:rPr>
              <w:t>Практический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7567B" w:rsidRPr="00C7567B" w:rsidRDefault="00C7567B" w:rsidP="00BA7500">
            <w:pPr>
              <w:jc w:val="center"/>
              <w:rPr>
                <w:b/>
                <w:sz w:val="22"/>
                <w:szCs w:val="22"/>
              </w:rPr>
            </w:pPr>
            <w:r w:rsidRPr="00C7567B">
              <w:rPr>
                <w:b/>
                <w:sz w:val="22"/>
                <w:szCs w:val="22"/>
              </w:rPr>
              <w:t>Проверочный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7567B" w:rsidRPr="00C7567B" w:rsidRDefault="00C7567B" w:rsidP="00BA7500">
            <w:pPr>
              <w:jc w:val="center"/>
              <w:rPr>
                <w:b/>
                <w:sz w:val="22"/>
                <w:szCs w:val="22"/>
              </w:rPr>
            </w:pPr>
            <w:r w:rsidRPr="00C7567B">
              <w:rPr>
                <w:b/>
                <w:sz w:val="22"/>
                <w:szCs w:val="22"/>
              </w:rPr>
              <w:t>Всего</w:t>
            </w:r>
          </w:p>
        </w:tc>
      </w:tr>
      <w:tr w:rsidR="00C7567B" w:rsidRPr="00C7567B" w:rsidTr="00C7567B">
        <w:trPr>
          <w:trHeight w:val="451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67B" w:rsidRPr="00C7567B" w:rsidRDefault="00C7567B" w:rsidP="00BA7500">
            <w:pPr>
              <w:jc w:val="center"/>
              <w:rPr>
                <w:sz w:val="22"/>
                <w:szCs w:val="22"/>
              </w:rPr>
            </w:pPr>
            <w:r w:rsidRPr="00C7567B">
              <w:rPr>
                <w:sz w:val="22"/>
                <w:szCs w:val="22"/>
              </w:rPr>
              <w:t>1.</w:t>
            </w:r>
          </w:p>
        </w:tc>
        <w:tc>
          <w:tcPr>
            <w:tcW w:w="7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67B" w:rsidRPr="00C7567B" w:rsidRDefault="00C7567B" w:rsidP="00C7567B">
            <w:pPr>
              <w:rPr>
                <w:sz w:val="22"/>
                <w:szCs w:val="22"/>
              </w:rPr>
            </w:pPr>
            <w:r w:rsidRPr="00C7567B">
              <w:rPr>
                <w:sz w:val="22"/>
                <w:szCs w:val="22"/>
              </w:rPr>
              <w:t>ПОЛИТИЧЕСКАЯ КАРТА МИРА.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67B" w:rsidRPr="00C7567B" w:rsidRDefault="00C7567B" w:rsidP="00BA7500">
            <w:pPr>
              <w:jc w:val="center"/>
              <w:rPr>
                <w:sz w:val="22"/>
                <w:szCs w:val="22"/>
              </w:rPr>
            </w:pPr>
            <w:r w:rsidRPr="00C7567B">
              <w:rPr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67B" w:rsidRPr="00C7567B" w:rsidRDefault="00C7567B" w:rsidP="00BA7500">
            <w:pPr>
              <w:jc w:val="center"/>
              <w:rPr>
                <w:sz w:val="22"/>
                <w:szCs w:val="22"/>
              </w:rPr>
            </w:pPr>
            <w:r w:rsidRPr="00C7567B">
              <w:rPr>
                <w:sz w:val="22"/>
                <w:szCs w:val="22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67B" w:rsidRPr="00C7567B" w:rsidRDefault="00C7567B" w:rsidP="00BA7500">
            <w:pPr>
              <w:jc w:val="center"/>
              <w:rPr>
                <w:sz w:val="22"/>
                <w:szCs w:val="22"/>
              </w:rPr>
            </w:pPr>
            <w:r w:rsidRPr="00C7567B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67B" w:rsidRPr="00C7567B" w:rsidRDefault="00C7567B" w:rsidP="00BA7500">
            <w:pPr>
              <w:jc w:val="center"/>
              <w:rPr>
                <w:sz w:val="22"/>
                <w:szCs w:val="22"/>
              </w:rPr>
            </w:pPr>
            <w:r w:rsidRPr="00C7567B">
              <w:rPr>
                <w:sz w:val="22"/>
                <w:szCs w:val="22"/>
              </w:rPr>
              <w:t>7</w:t>
            </w:r>
          </w:p>
        </w:tc>
      </w:tr>
      <w:tr w:rsidR="00C7567B" w:rsidRPr="00C7567B" w:rsidTr="00C7567B">
        <w:trPr>
          <w:trHeight w:val="415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67B" w:rsidRPr="00C7567B" w:rsidRDefault="00C7567B" w:rsidP="00BA7500">
            <w:pPr>
              <w:jc w:val="center"/>
              <w:rPr>
                <w:sz w:val="22"/>
                <w:szCs w:val="22"/>
              </w:rPr>
            </w:pPr>
            <w:r w:rsidRPr="00C7567B">
              <w:rPr>
                <w:sz w:val="22"/>
                <w:szCs w:val="22"/>
              </w:rPr>
              <w:t>2.</w:t>
            </w:r>
          </w:p>
        </w:tc>
        <w:tc>
          <w:tcPr>
            <w:tcW w:w="7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67B" w:rsidRPr="00C7567B" w:rsidRDefault="00C7567B" w:rsidP="00C7567B">
            <w:pPr>
              <w:rPr>
                <w:sz w:val="22"/>
                <w:szCs w:val="22"/>
              </w:rPr>
            </w:pPr>
            <w:r w:rsidRPr="00C7567B">
              <w:rPr>
                <w:sz w:val="22"/>
                <w:szCs w:val="22"/>
              </w:rPr>
              <w:t>ПРИРОДА И ЧЕЛОВЕК.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67B" w:rsidRPr="00C7567B" w:rsidRDefault="00DA4AAA" w:rsidP="00BA75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67B" w:rsidRPr="00C7567B" w:rsidRDefault="00C7567B" w:rsidP="00BA7500">
            <w:pPr>
              <w:jc w:val="center"/>
              <w:rPr>
                <w:sz w:val="22"/>
                <w:szCs w:val="22"/>
              </w:rPr>
            </w:pPr>
            <w:r w:rsidRPr="00C7567B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67B" w:rsidRPr="00C7567B" w:rsidRDefault="00024B91" w:rsidP="00BA75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67B" w:rsidRPr="00C7567B" w:rsidRDefault="00024B91" w:rsidP="00BA75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C7567B" w:rsidRPr="00C7567B" w:rsidTr="00C7567B">
        <w:trPr>
          <w:trHeight w:val="330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67B" w:rsidRPr="00C7567B" w:rsidRDefault="00C7567B" w:rsidP="00BA7500">
            <w:pPr>
              <w:jc w:val="center"/>
              <w:rPr>
                <w:sz w:val="22"/>
                <w:szCs w:val="22"/>
              </w:rPr>
            </w:pPr>
            <w:r w:rsidRPr="00C7567B">
              <w:rPr>
                <w:sz w:val="22"/>
                <w:szCs w:val="22"/>
              </w:rPr>
              <w:t>3.</w:t>
            </w:r>
          </w:p>
        </w:tc>
        <w:tc>
          <w:tcPr>
            <w:tcW w:w="7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67B" w:rsidRPr="00C7567B" w:rsidRDefault="00C7567B" w:rsidP="00C7567B">
            <w:pPr>
              <w:rPr>
                <w:sz w:val="22"/>
                <w:szCs w:val="22"/>
              </w:rPr>
            </w:pPr>
            <w:r w:rsidRPr="00C7567B">
              <w:rPr>
                <w:sz w:val="22"/>
                <w:szCs w:val="22"/>
              </w:rPr>
              <w:t>ГЕОГРАФИЯ НАСЕЛЕНИЯ МИРА.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67B" w:rsidRPr="00C7567B" w:rsidRDefault="00C7567B" w:rsidP="00BA7500">
            <w:pPr>
              <w:jc w:val="center"/>
              <w:rPr>
                <w:sz w:val="22"/>
                <w:szCs w:val="22"/>
              </w:rPr>
            </w:pPr>
            <w:r w:rsidRPr="00C7567B">
              <w:rPr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67B" w:rsidRPr="00C7567B" w:rsidRDefault="00C7567B" w:rsidP="00BA7500">
            <w:pPr>
              <w:jc w:val="center"/>
              <w:rPr>
                <w:sz w:val="22"/>
                <w:szCs w:val="22"/>
              </w:rPr>
            </w:pPr>
            <w:r w:rsidRPr="00C7567B">
              <w:rPr>
                <w:sz w:val="22"/>
                <w:szCs w:val="22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67B" w:rsidRPr="00C7567B" w:rsidRDefault="00C7567B" w:rsidP="00BA7500">
            <w:pPr>
              <w:jc w:val="center"/>
              <w:rPr>
                <w:sz w:val="22"/>
                <w:szCs w:val="22"/>
              </w:rPr>
            </w:pPr>
            <w:r w:rsidRPr="00C7567B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67B" w:rsidRPr="00C7567B" w:rsidRDefault="00C7567B" w:rsidP="00BA7500">
            <w:pPr>
              <w:jc w:val="center"/>
              <w:rPr>
                <w:sz w:val="22"/>
                <w:szCs w:val="22"/>
              </w:rPr>
            </w:pPr>
            <w:r w:rsidRPr="00C7567B">
              <w:rPr>
                <w:sz w:val="22"/>
                <w:szCs w:val="22"/>
              </w:rPr>
              <w:t>7</w:t>
            </w:r>
          </w:p>
        </w:tc>
      </w:tr>
      <w:tr w:rsidR="00C7567B" w:rsidRPr="00C7567B" w:rsidTr="00C7567B">
        <w:trPr>
          <w:trHeight w:val="405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67B" w:rsidRPr="00C7567B" w:rsidRDefault="00C7567B" w:rsidP="00BA7500">
            <w:pPr>
              <w:jc w:val="center"/>
              <w:rPr>
                <w:sz w:val="22"/>
                <w:szCs w:val="22"/>
              </w:rPr>
            </w:pPr>
            <w:r w:rsidRPr="00C7567B">
              <w:rPr>
                <w:sz w:val="22"/>
                <w:szCs w:val="22"/>
              </w:rPr>
              <w:t>4.</w:t>
            </w:r>
          </w:p>
        </w:tc>
        <w:tc>
          <w:tcPr>
            <w:tcW w:w="7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67B" w:rsidRPr="00C7567B" w:rsidRDefault="00C7567B" w:rsidP="00C7567B">
            <w:pPr>
              <w:rPr>
                <w:sz w:val="22"/>
                <w:szCs w:val="22"/>
              </w:rPr>
            </w:pPr>
            <w:r w:rsidRPr="00C7567B">
              <w:rPr>
                <w:sz w:val="22"/>
                <w:szCs w:val="22"/>
              </w:rPr>
              <w:t>НАУЧНО-ТЕХНИЧЕСКАЯ РЕВОЛЮЦИЯ И МИРОВОЕ ХОЗЯЙСТВО.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67B" w:rsidRPr="00C7567B" w:rsidRDefault="00DA4AAA" w:rsidP="00BA75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67B" w:rsidRPr="00C7567B" w:rsidRDefault="00C7567B" w:rsidP="00BA7500">
            <w:pPr>
              <w:jc w:val="center"/>
              <w:rPr>
                <w:sz w:val="22"/>
                <w:szCs w:val="22"/>
              </w:rPr>
            </w:pPr>
            <w:r w:rsidRPr="00C7567B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67B" w:rsidRPr="00C7567B" w:rsidRDefault="00024B91" w:rsidP="00BA75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67B" w:rsidRPr="00C7567B" w:rsidRDefault="00024B91" w:rsidP="00BA75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C7567B" w:rsidRPr="00C7567B" w:rsidTr="00C7567B">
        <w:trPr>
          <w:trHeight w:val="270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67B" w:rsidRPr="00C7567B" w:rsidRDefault="00C7567B" w:rsidP="00BA7500">
            <w:pPr>
              <w:jc w:val="center"/>
              <w:rPr>
                <w:sz w:val="22"/>
                <w:szCs w:val="22"/>
              </w:rPr>
            </w:pPr>
            <w:r w:rsidRPr="00C7567B">
              <w:rPr>
                <w:sz w:val="22"/>
                <w:szCs w:val="22"/>
              </w:rPr>
              <w:t>5.</w:t>
            </w:r>
          </w:p>
        </w:tc>
        <w:tc>
          <w:tcPr>
            <w:tcW w:w="7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67B" w:rsidRPr="00C7567B" w:rsidRDefault="00C7567B" w:rsidP="00C7567B">
            <w:pPr>
              <w:rPr>
                <w:sz w:val="22"/>
                <w:szCs w:val="22"/>
              </w:rPr>
            </w:pPr>
            <w:r w:rsidRPr="00C7567B">
              <w:rPr>
                <w:sz w:val="22"/>
                <w:szCs w:val="22"/>
              </w:rPr>
              <w:t>ГЕОГРАФИЯ ОТРАСЛЕЙ</w:t>
            </w:r>
            <w:r>
              <w:rPr>
                <w:sz w:val="22"/>
                <w:szCs w:val="22"/>
              </w:rPr>
              <w:t xml:space="preserve"> </w:t>
            </w:r>
            <w:r w:rsidRPr="00C7567B">
              <w:rPr>
                <w:sz w:val="22"/>
                <w:szCs w:val="22"/>
              </w:rPr>
              <w:t>МИРОВОГО ХОЗЯЙСТВА.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67B" w:rsidRPr="00C7567B" w:rsidRDefault="005C1A40" w:rsidP="00BA75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67B" w:rsidRPr="00C7567B" w:rsidRDefault="00C7567B" w:rsidP="00BA7500">
            <w:pPr>
              <w:jc w:val="center"/>
              <w:rPr>
                <w:sz w:val="22"/>
                <w:szCs w:val="22"/>
              </w:rPr>
            </w:pPr>
            <w:r w:rsidRPr="00C7567B">
              <w:rPr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67B" w:rsidRPr="00C7567B" w:rsidRDefault="00C7567B" w:rsidP="00BA7500">
            <w:pPr>
              <w:jc w:val="center"/>
              <w:rPr>
                <w:sz w:val="22"/>
                <w:szCs w:val="22"/>
              </w:rPr>
            </w:pPr>
            <w:r w:rsidRPr="00C7567B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67B" w:rsidRPr="00C7567B" w:rsidRDefault="005C1A40" w:rsidP="00BA75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</w:tr>
      <w:tr w:rsidR="00C7567B" w:rsidRPr="00C7567B" w:rsidTr="00C7567B">
        <w:trPr>
          <w:trHeight w:val="349"/>
        </w:trPr>
        <w:tc>
          <w:tcPr>
            <w:tcW w:w="742" w:type="dxa"/>
            <w:tcBorders>
              <w:top w:val="thinThickSmallGap" w:sz="2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7567B" w:rsidRPr="00C7567B" w:rsidRDefault="00C7567B" w:rsidP="00BA750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622" w:type="dxa"/>
            <w:tcBorders>
              <w:top w:val="thinThickSmallGap" w:sz="2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vAlign w:val="center"/>
            <w:hideMark/>
          </w:tcPr>
          <w:p w:rsidR="00C7567B" w:rsidRPr="00C7567B" w:rsidRDefault="00C7567B" w:rsidP="00BA7500">
            <w:pPr>
              <w:jc w:val="right"/>
              <w:rPr>
                <w:b/>
                <w:sz w:val="22"/>
                <w:szCs w:val="22"/>
              </w:rPr>
            </w:pPr>
            <w:r w:rsidRPr="00C7567B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184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7567B" w:rsidRPr="00C7567B" w:rsidRDefault="00C7567B" w:rsidP="005C1A40">
            <w:pPr>
              <w:jc w:val="center"/>
              <w:rPr>
                <w:b/>
                <w:sz w:val="22"/>
                <w:szCs w:val="22"/>
              </w:rPr>
            </w:pPr>
            <w:r w:rsidRPr="00C7567B">
              <w:rPr>
                <w:b/>
                <w:sz w:val="22"/>
                <w:szCs w:val="22"/>
              </w:rPr>
              <w:t>2</w:t>
            </w:r>
            <w:r w:rsidR="005C1A4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7567B" w:rsidRPr="00C7567B" w:rsidRDefault="00C7567B" w:rsidP="00BA7500">
            <w:pPr>
              <w:jc w:val="center"/>
              <w:rPr>
                <w:b/>
                <w:sz w:val="22"/>
                <w:szCs w:val="22"/>
              </w:rPr>
            </w:pPr>
            <w:r w:rsidRPr="00C7567B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184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7567B" w:rsidRPr="00C7567B" w:rsidRDefault="00C7567B" w:rsidP="00BA7500">
            <w:pPr>
              <w:jc w:val="center"/>
              <w:rPr>
                <w:b/>
                <w:sz w:val="22"/>
                <w:szCs w:val="22"/>
              </w:rPr>
            </w:pPr>
            <w:r w:rsidRPr="00C7567B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7567B" w:rsidRPr="00C7567B" w:rsidRDefault="00C7567B" w:rsidP="005C1A40">
            <w:pPr>
              <w:jc w:val="center"/>
              <w:rPr>
                <w:b/>
                <w:sz w:val="22"/>
                <w:szCs w:val="22"/>
              </w:rPr>
            </w:pPr>
            <w:r w:rsidRPr="00C7567B">
              <w:rPr>
                <w:b/>
                <w:sz w:val="22"/>
                <w:szCs w:val="22"/>
              </w:rPr>
              <w:t>3</w:t>
            </w:r>
            <w:r w:rsidR="005C1A40">
              <w:rPr>
                <w:b/>
                <w:sz w:val="22"/>
                <w:szCs w:val="22"/>
              </w:rPr>
              <w:t>5</w:t>
            </w:r>
          </w:p>
        </w:tc>
      </w:tr>
    </w:tbl>
    <w:p w:rsidR="00772F8E" w:rsidRPr="005369BE" w:rsidRDefault="00772F8E" w:rsidP="00772F8E">
      <w:pPr>
        <w:rPr>
          <w:b/>
          <w:i/>
          <w:color w:val="FF0000"/>
          <w:sz w:val="22"/>
          <w:szCs w:val="22"/>
        </w:rPr>
      </w:pPr>
      <w:r w:rsidRPr="001D402D">
        <w:rPr>
          <w:b/>
          <w:sz w:val="22"/>
          <w:szCs w:val="22"/>
        </w:rPr>
        <w:lastRenderedPageBreak/>
        <w:t>Предусмотрено проведение</w:t>
      </w:r>
      <w:r w:rsidRPr="001D402D">
        <w:rPr>
          <w:b/>
          <w:i/>
          <w:sz w:val="22"/>
          <w:szCs w:val="22"/>
        </w:rPr>
        <w:t xml:space="preserve"> -  практических работ:</w:t>
      </w:r>
      <w:r w:rsidRPr="001D402D">
        <w:rPr>
          <w:sz w:val="22"/>
          <w:szCs w:val="22"/>
        </w:rPr>
        <w:t xml:space="preserve"> </w:t>
      </w:r>
      <w:r>
        <w:rPr>
          <w:sz w:val="22"/>
          <w:szCs w:val="22"/>
        </w:rPr>
        <w:t>9</w:t>
      </w:r>
    </w:p>
    <w:p w:rsidR="00772F8E" w:rsidRPr="00D139C5" w:rsidRDefault="00772F8E" w:rsidP="00B211F6">
      <w:pPr>
        <w:rPr>
          <w:sz w:val="22"/>
          <w:szCs w:val="22"/>
        </w:rPr>
      </w:pPr>
      <w:r w:rsidRPr="00D139C5">
        <w:rPr>
          <w:sz w:val="22"/>
          <w:szCs w:val="22"/>
        </w:rPr>
        <w:t>№ 1-</w:t>
      </w:r>
      <w:r w:rsidRPr="00D139C5">
        <w:rPr>
          <w:b/>
          <w:sz w:val="22"/>
          <w:szCs w:val="22"/>
        </w:rPr>
        <w:t xml:space="preserve"> </w:t>
      </w:r>
      <w:r w:rsidRPr="00D139C5">
        <w:rPr>
          <w:sz w:val="22"/>
          <w:szCs w:val="22"/>
        </w:rPr>
        <w:t>«Экономические группировки стран мира»</w:t>
      </w:r>
    </w:p>
    <w:p w:rsidR="00772F8E" w:rsidRPr="00D139C5" w:rsidRDefault="00772F8E" w:rsidP="00B211F6">
      <w:pPr>
        <w:rPr>
          <w:b/>
          <w:sz w:val="22"/>
          <w:szCs w:val="22"/>
        </w:rPr>
      </w:pPr>
      <w:r w:rsidRPr="00D139C5">
        <w:rPr>
          <w:sz w:val="22"/>
          <w:szCs w:val="22"/>
        </w:rPr>
        <w:t>№2- «Государственный строй стран»</w:t>
      </w:r>
    </w:p>
    <w:p w:rsidR="00772F8E" w:rsidRPr="00D139C5" w:rsidRDefault="00772F8E" w:rsidP="00B211F6">
      <w:pPr>
        <w:rPr>
          <w:sz w:val="22"/>
          <w:szCs w:val="22"/>
        </w:rPr>
      </w:pPr>
      <w:r w:rsidRPr="00D139C5">
        <w:rPr>
          <w:sz w:val="22"/>
          <w:szCs w:val="22"/>
        </w:rPr>
        <w:t>№ 3- «Оценка ресурсообеспеченности стран мира»</w:t>
      </w:r>
    </w:p>
    <w:p w:rsidR="00772F8E" w:rsidRPr="00D139C5" w:rsidRDefault="00772F8E" w:rsidP="00B211F6">
      <w:pPr>
        <w:rPr>
          <w:sz w:val="22"/>
          <w:szCs w:val="22"/>
        </w:rPr>
      </w:pPr>
      <w:r w:rsidRPr="00D139C5">
        <w:rPr>
          <w:sz w:val="22"/>
          <w:szCs w:val="22"/>
        </w:rPr>
        <w:t>№ 4- «Анализ половозрастных пирамид»</w:t>
      </w:r>
    </w:p>
    <w:p w:rsidR="00772F8E" w:rsidRPr="00D139C5" w:rsidRDefault="00772F8E" w:rsidP="00B211F6">
      <w:pPr>
        <w:rPr>
          <w:sz w:val="22"/>
          <w:szCs w:val="22"/>
        </w:rPr>
      </w:pPr>
      <w:r w:rsidRPr="00D139C5">
        <w:rPr>
          <w:sz w:val="22"/>
          <w:szCs w:val="22"/>
        </w:rPr>
        <w:t>№ 5- «Главные районы трудовой миграции»</w:t>
      </w:r>
    </w:p>
    <w:p w:rsidR="00772F8E" w:rsidRPr="00D139C5" w:rsidRDefault="00772F8E" w:rsidP="00B211F6">
      <w:pPr>
        <w:rPr>
          <w:sz w:val="22"/>
          <w:szCs w:val="22"/>
        </w:rPr>
      </w:pPr>
      <w:r w:rsidRPr="00D139C5">
        <w:rPr>
          <w:sz w:val="22"/>
          <w:szCs w:val="22"/>
        </w:rPr>
        <w:t>№ 6- «Центры мирового хозяйства»</w:t>
      </w:r>
    </w:p>
    <w:p w:rsidR="00772F8E" w:rsidRPr="00D139C5" w:rsidRDefault="00772F8E" w:rsidP="00B211F6">
      <w:pPr>
        <w:rPr>
          <w:sz w:val="22"/>
          <w:szCs w:val="22"/>
        </w:rPr>
      </w:pPr>
      <w:r w:rsidRPr="00D139C5">
        <w:rPr>
          <w:sz w:val="22"/>
          <w:szCs w:val="22"/>
        </w:rPr>
        <w:t>№ 7- «Характеристика черной металлургии мира»</w:t>
      </w:r>
    </w:p>
    <w:p w:rsidR="00772F8E" w:rsidRPr="00D139C5" w:rsidRDefault="00772F8E" w:rsidP="00B211F6">
      <w:pPr>
        <w:rPr>
          <w:sz w:val="22"/>
          <w:szCs w:val="22"/>
        </w:rPr>
      </w:pPr>
      <w:r w:rsidRPr="00D139C5">
        <w:rPr>
          <w:sz w:val="22"/>
          <w:szCs w:val="22"/>
        </w:rPr>
        <w:t>№ 8- «Воздействие промышленности на окружающую среду»</w:t>
      </w:r>
    </w:p>
    <w:p w:rsidR="00772F8E" w:rsidRPr="00D139C5" w:rsidRDefault="00772F8E" w:rsidP="00B211F6">
      <w:pPr>
        <w:rPr>
          <w:sz w:val="22"/>
          <w:szCs w:val="22"/>
        </w:rPr>
      </w:pPr>
      <w:r w:rsidRPr="00D139C5">
        <w:rPr>
          <w:sz w:val="22"/>
          <w:szCs w:val="22"/>
        </w:rPr>
        <w:t>№ 9- «Определение основных экономических партнеров России»</w:t>
      </w:r>
    </w:p>
    <w:p w:rsidR="00772F8E" w:rsidRDefault="00772F8E" w:rsidP="00B211F6">
      <w:pPr>
        <w:rPr>
          <w:b/>
          <w:i/>
          <w:sz w:val="22"/>
          <w:szCs w:val="22"/>
        </w:rPr>
      </w:pPr>
    </w:p>
    <w:p w:rsidR="00451A97" w:rsidRPr="00853F52" w:rsidRDefault="00853F52" w:rsidP="00B211F6">
      <w:pPr>
        <w:rPr>
          <w:sz w:val="22"/>
          <w:szCs w:val="22"/>
        </w:rPr>
      </w:pPr>
      <w:r w:rsidRPr="00853F52">
        <w:rPr>
          <w:b/>
          <w:i/>
          <w:sz w:val="22"/>
          <w:szCs w:val="22"/>
        </w:rPr>
        <w:t>У</w:t>
      </w:r>
      <w:r w:rsidR="004157A5" w:rsidRPr="00E42D5A">
        <w:rPr>
          <w:b/>
          <w:i/>
          <w:color w:val="000000" w:themeColor="text1"/>
          <w:sz w:val="22"/>
          <w:szCs w:val="22"/>
        </w:rPr>
        <w:t xml:space="preserve">МК: </w:t>
      </w:r>
    </w:p>
    <w:p w:rsidR="00254FA9" w:rsidRPr="00E42D5A" w:rsidRDefault="00254FA9" w:rsidP="00254FA9">
      <w:pPr>
        <w:pStyle w:val="a3"/>
        <w:numPr>
          <w:ilvl w:val="0"/>
          <w:numId w:val="20"/>
        </w:numPr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</w:pPr>
      <w:r w:rsidRPr="00E42D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В.П. Максаковский. География. 10-11 классы: учеб. для общеобразовательных организаций: базовый уровень / В.П. Максаковский.- 30-е изд.,.- М.: Просвещение, 2020. </w:t>
      </w:r>
    </w:p>
    <w:p w:rsidR="009D33BA" w:rsidRPr="00E42D5A" w:rsidRDefault="009D33BA" w:rsidP="00254FA9">
      <w:pPr>
        <w:pStyle w:val="a4"/>
        <w:numPr>
          <w:ilvl w:val="0"/>
          <w:numId w:val="20"/>
        </w:numPr>
        <w:rPr>
          <w:color w:val="000000" w:themeColor="text1"/>
          <w:sz w:val="22"/>
          <w:szCs w:val="22"/>
        </w:rPr>
      </w:pPr>
      <w:r w:rsidRPr="00E42D5A">
        <w:rPr>
          <w:color w:val="000000" w:themeColor="text1"/>
          <w:sz w:val="22"/>
          <w:szCs w:val="22"/>
        </w:rPr>
        <w:t xml:space="preserve">Географический атлас. </w:t>
      </w:r>
      <w:r w:rsidR="000669D4" w:rsidRPr="00E42D5A">
        <w:rPr>
          <w:color w:val="000000" w:themeColor="text1"/>
          <w:sz w:val="22"/>
          <w:szCs w:val="22"/>
        </w:rPr>
        <w:t>10</w:t>
      </w:r>
      <w:r w:rsidRPr="00E42D5A">
        <w:rPr>
          <w:color w:val="000000" w:themeColor="text1"/>
          <w:sz w:val="22"/>
          <w:szCs w:val="22"/>
        </w:rPr>
        <w:t xml:space="preserve"> класс. - М.: Дрофа, 20</w:t>
      </w:r>
      <w:r w:rsidR="000669D4" w:rsidRPr="00E42D5A">
        <w:rPr>
          <w:color w:val="000000" w:themeColor="text1"/>
          <w:sz w:val="22"/>
          <w:szCs w:val="22"/>
        </w:rPr>
        <w:t>10</w:t>
      </w:r>
    </w:p>
    <w:p w:rsidR="009D33BA" w:rsidRPr="00E42D5A" w:rsidRDefault="009D33BA" w:rsidP="004157A5">
      <w:pPr>
        <w:pStyle w:val="a4"/>
        <w:numPr>
          <w:ilvl w:val="0"/>
          <w:numId w:val="20"/>
        </w:numPr>
        <w:rPr>
          <w:color w:val="000000" w:themeColor="text1"/>
          <w:sz w:val="22"/>
          <w:szCs w:val="22"/>
        </w:rPr>
      </w:pPr>
      <w:r w:rsidRPr="00E42D5A">
        <w:rPr>
          <w:color w:val="000000" w:themeColor="text1"/>
          <w:sz w:val="22"/>
          <w:szCs w:val="22"/>
        </w:rPr>
        <w:t xml:space="preserve">Контурные карты. </w:t>
      </w:r>
      <w:r w:rsidR="000669D4" w:rsidRPr="00E42D5A">
        <w:rPr>
          <w:color w:val="000000" w:themeColor="text1"/>
          <w:sz w:val="22"/>
          <w:szCs w:val="22"/>
        </w:rPr>
        <w:t>10</w:t>
      </w:r>
      <w:r w:rsidRPr="00E42D5A">
        <w:rPr>
          <w:color w:val="000000" w:themeColor="text1"/>
          <w:sz w:val="22"/>
          <w:szCs w:val="22"/>
        </w:rPr>
        <w:t xml:space="preserve"> класс.- М.: Дрофа, 2010</w:t>
      </w:r>
    </w:p>
    <w:p w:rsidR="004E23A6" w:rsidRPr="00E42D5A" w:rsidRDefault="004E23A6" w:rsidP="004157A5">
      <w:pPr>
        <w:pStyle w:val="a4"/>
        <w:numPr>
          <w:ilvl w:val="0"/>
          <w:numId w:val="20"/>
        </w:numPr>
        <w:rPr>
          <w:color w:val="000000" w:themeColor="text1"/>
          <w:sz w:val="22"/>
          <w:szCs w:val="22"/>
        </w:rPr>
      </w:pPr>
      <w:r w:rsidRPr="00E42D5A">
        <w:rPr>
          <w:color w:val="000000" w:themeColor="text1"/>
          <w:sz w:val="22"/>
          <w:szCs w:val="22"/>
        </w:rPr>
        <w:t>Рабочая тетрадь по географии к учебнику Е.М. Домогацких и Н.И. Алексеевского</w:t>
      </w:r>
      <w:r w:rsidR="00B76996" w:rsidRPr="00E42D5A">
        <w:rPr>
          <w:color w:val="000000" w:themeColor="text1"/>
          <w:sz w:val="22"/>
          <w:szCs w:val="22"/>
        </w:rPr>
        <w:t xml:space="preserve"> </w:t>
      </w:r>
      <w:r w:rsidRPr="00E42D5A">
        <w:rPr>
          <w:color w:val="000000" w:themeColor="text1"/>
          <w:sz w:val="22"/>
          <w:szCs w:val="22"/>
        </w:rPr>
        <w:t xml:space="preserve"> «География. </w:t>
      </w:r>
      <w:r w:rsidR="00B76996" w:rsidRPr="00E42D5A">
        <w:rPr>
          <w:color w:val="000000" w:themeColor="text1"/>
          <w:sz w:val="22"/>
          <w:szCs w:val="22"/>
        </w:rPr>
        <w:t>Экономическая и социальная география мира</w:t>
      </w:r>
      <w:r w:rsidRPr="00E42D5A">
        <w:rPr>
          <w:color w:val="000000" w:themeColor="text1"/>
          <w:sz w:val="22"/>
          <w:szCs w:val="22"/>
        </w:rPr>
        <w:t xml:space="preserve">». </w:t>
      </w:r>
      <w:r w:rsidR="00B76996" w:rsidRPr="00E42D5A">
        <w:rPr>
          <w:color w:val="000000" w:themeColor="text1"/>
          <w:sz w:val="22"/>
          <w:szCs w:val="22"/>
        </w:rPr>
        <w:t xml:space="preserve">10-11 </w:t>
      </w:r>
      <w:r w:rsidRPr="00E42D5A">
        <w:rPr>
          <w:color w:val="000000" w:themeColor="text1"/>
          <w:sz w:val="22"/>
          <w:szCs w:val="22"/>
        </w:rPr>
        <w:t>класс</w:t>
      </w:r>
      <w:r w:rsidR="00B76996" w:rsidRPr="00E42D5A">
        <w:rPr>
          <w:color w:val="000000" w:themeColor="text1"/>
          <w:sz w:val="22"/>
          <w:szCs w:val="22"/>
        </w:rPr>
        <w:t xml:space="preserve">ы: в 2 ч. Ч.1 </w:t>
      </w:r>
      <w:r w:rsidRPr="00E42D5A">
        <w:rPr>
          <w:color w:val="000000" w:themeColor="text1"/>
          <w:sz w:val="22"/>
          <w:szCs w:val="22"/>
        </w:rPr>
        <w:t xml:space="preserve"> / Е.М. Домогацких, Е.Е. Домогацких. – 2-е изд. – М.: ООО «</w:t>
      </w:r>
      <w:r w:rsidR="00B76996" w:rsidRPr="00E42D5A">
        <w:rPr>
          <w:color w:val="000000" w:themeColor="text1"/>
          <w:sz w:val="22"/>
          <w:szCs w:val="22"/>
        </w:rPr>
        <w:t>ТИД «</w:t>
      </w:r>
      <w:r w:rsidRPr="00E42D5A">
        <w:rPr>
          <w:color w:val="000000" w:themeColor="text1"/>
          <w:sz w:val="22"/>
          <w:szCs w:val="22"/>
        </w:rPr>
        <w:t xml:space="preserve">Русское слово - </w:t>
      </w:r>
      <w:r w:rsidR="00B76996" w:rsidRPr="00E42D5A">
        <w:rPr>
          <w:color w:val="000000" w:themeColor="text1"/>
          <w:sz w:val="22"/>
          <w:szCs w:val="22"/>
        </w:rPr>
        <w:t>РС</w:t>
      </w:r>
      <w:r w:rsidRPr="00E42D5A">
        <w:rPr>
          <w:color w:val="000000" w:themeColor="text1"/>
          <w:sz w:val="22"/>
          <w:szCs w:val="22"/>
        </w:rPr>
        <w:t>», 201</w:t>
      </w:r>
      <w:r w:rsidR="00B76996" w:rsidRPr="00E42D5A">
        <w:rPr>
          <w:color w:val="000000" w:themeColor="text1"/>
          <w:sz w:val="22"/>
          <w:szCs w:val="22"/>
        </w:rPr>
        <w:t>0</w:t>
      </w:r>
      <w:r w:rsidRPr="00E42D5A">
        <w:rPr>
          <w:color w:val="000000" w:themeColor="text1"/>
          <w:sz w:val="22"/>
          <w:szCs w:val="22"/>
        </w:rPr>
        <w:t xml:space="preserve">. – </w:t>
      </w:r>
      <w:r w:rsidR="00B76996" w:rsidRPr="00E42D5A">
        <w:rPr>
          <w:color w:val="000000" w:themeColor="text1"/>
          <w:sz w:val="22"/>
          <w:szCs w:val="22"/>
        </w:rPr>
        <w:t>96</w:t>
      </w:r>
      <w:r w:rsidRPr="00E42D5A">
        <w:rPr>
          <w:color w:val="000000" w:themeColor="text1"/>
          <w:sz w:val="22"/>
          <w:szCs w:val="22"/>
        </w:rPr>
        <w:t xml:space="preserve"> с.</w:t>
      </w:r>
    </w:p>
    <w:p w:rsidR="00B76996" w:rsidRPr="00E42D5A" w:rsidRDefault="00B76996" w:rsidP="004157A5">
      <w:pPr>
        <w:pStyle w:val="a4"/>
        <w:numPr>
          <w:ilvl w:val="0"/>
          <w:numId w:val="20"/>
        </w:numPr>
        <w:rPr>
          <w:color w:val="000000" w:themeColor="text1"/>
          <w:sz w:val="22"/>
          <w:szCs w:val="22"/>
        </w:rPr>
      </w:pPr>
      <w:r w:rsidRPr="00E42D5A">
        <w:rPr>
          <w:color w:val="000000" w:themeColor="text1"/>
          <w:sz w:val="22"/>
          <w:szCs w:val="22"/>
        </w:rPr>
        <w:t>Рабочая тетрадь по географии к учебнику Е.М. Домогацких и Н.И. Алексеевского  «География. Экономическая и социальная география мира». 10-11 классы: в 2 ч. Ч.2  / Е.М. Домогацких, Е.Е. Домогацких. – 2-е изд. – М.: ООО «ТИД «Русское слово - РС», 2010. – 80 с.</w:t>
      </w:r>
    </w:p>
    <w:p w:rsidR="009D33BA" w:rsidRPr="00E42D5A" w:rsidRDefault="00006FE1" w:rsidP="004157A5">
      <w:pPr>
        <w:pStyle w:val="a4"/>
        <w:numPr>
          <w:ilvl w:val="0"/>
          <w:numId w:val="20"/>
        </w:numPr>
        <w:rPr>
          <w:color w:val="000000" w:themeColor="text1"/>
          <w:sz w:val="22"/>
          <w:szCs w:val="22"/>
        </w:rPr>
      </w:pPr>
      <w:r w:rsidRPr="00E42D5A">
        <w:rPr>
          <w:color w:val="000000" w:themeColor="text1"/>
          <w:sz w:val="22"/>
          <w:szCs w:val="22"/>
        </w:rPr>
        <w:t>П</w:t>
      </w:r>
      <w:r w:rsidR="009D33BA" w:rsidRPr="00E42D5A">
        <w:rPr>
          <w:color w:val="000000" w:themeColor="text1"/>
          <w:sz w:val="22"/>
          <w:szCs w:val="22"/>
        </w:rPr>
        <w:t>оурочн</w:t>
      </w:r>
      <w:r w:rsidRPr="00E42D5A">
        <w:rPr>
          <w:color w:val="000000" w:themeColor="text1"/>
          <w:sz w:val="22"/>
          <w:szCs w:val="22"/>
        </w:rPr>
        <w:t>ые</w:t>
      </w:r>
      <w:r w:rsidR="009D33BA" w:rsidRPr="00E42D5A">
        <w:rPr>
          <w:color w:val="000000" w:themeColor="text1"/>
          <w:sz w:val="22"/>
          <w:szCs w:val="22"/>
        </w:rPr>
        <w:t xml:space="preserve"> план</w:t>
      </w:r>
      <w:r w:rsidRPr="00E42D5A">
        <w:rPr>
          <w:color w:val="000000" w:themeColor="text1"/>
          <w:sz w:val="22"/>
          <w:szCs w:val="22"/>
        </w:rPr>
        <w:t>ы</w:t>
      </w:r>
      <w:r w:rsidR="009D33BA" w:rsidRPr="00E42D5A">
        <w:rPr>
          <w:color w:val="000000" w:themeColor="text1"/>
          <w:sz w:val="22"/>
          <w:szCs w:val="22"/>
        </w:rPr>
        <w:t xml:space="preserve"> по </w:t>
      </w:r>
      <w:r w:rsidRPr="00E42D5A">
        <w:rPr>
          <w:color w:val="000000" w:themeColor="text1"/>
          <w:sz w:val="22"/>
          <w:szCs w:val="22"/>
        </w:rPr>
        <w:t>экономической и социальной географии на основе учебника В.П. Максаковского</w:t>
      </w:r>
      <w:r w:rsidR="009D33BA" w:rsidRPr="00E42D5A">
        <w:rPr>
          <w:color w:val="000000" w:themeColor="text1"/>
          <w:sz w:val="22"/>
          <w:szCs w:val="22"/>
        </w:rPr>
        <w:t xml:space="preserve">. </w:t>
      </w:r>
      <w:r w:rsidRPr="00E42D5A">
        <w:rPr>
          <w:color w:val="000000" w:themeColor="text1"/>
          <w:sz w:val="22"/>
          <w:szCs w:val="22"/>
        </w:rPr>
        <w:t>10</w:t>
      </w:r>
      <w:r w:rsidR="009D33BA" w:rsidRPr="00E42D5A">
        <w:rPr>
          <w:color w:val="000000" w:themeColor="text1"/>
          <w:sz w:val="22"/>
          <w:szCs w:val="22"/>
        </w:rPr>
        <w:t xml:space="preserve"> класс.</w:t>
      </w:r>
      <w:r w:rsidRPr="00E42D5A">
        <w:rPr>
          <w:color w:val="000000" w:themeColor="text1"/>
          <w:sz w:val="22"/>
          <w:szCs w:val="22"/>
        </w:rPr>
        <w:t xml:space="preserve"> Часть 1</w:t>
      </w:r>
      <w:r w:rsidR="009D33BA" w:rsidRPr="00E42D5A">
        <w:rPr>
          <w:color w:val="000000" w:themeColor="text1"/>
          <w:sz w:val="22"/>
          <w:szCs w:val="22"/>
        </w:rPr>
        <w:t xml:space="preserve"> </w:t>
      </w:r>
      <w:r w:rsidRPr="00E42D5A">
        <w:rPr>
          <w:color w:val="000000" w:themeColor="text1"/>
          <w:sz w:val="22"/>
          <w:szCs w:val="22"/>
        </w:rPr>
        <w:t xml:space="preserve"> – Волгоград</w:t>
      </w:r>
      <w:r w:rsidR="009D33BA" w:rsidRPr="00E42D5A">
        <w:rPr>
          <w:color w:val="000000" w:themeColor="text1"/>
          <w:sz w:val="22"/>
          <w:szCs w:val="22"/>
        </w:rPr>
        <w:t xml:space="preserve">.: </w:t>
      </w:r>
      <w:r w:rsidRPr="00E42D5A">
        <w:rPr>
          <w:color w:val="000000" w:themeColor="text1"/>
          <w:sz w:val="22"/>
          <w:szCs w:val="22"/>
        </w:rPr>
        <w:t>Учитель</w:t>
      </w:r>
      <w:r w:rsidR="009D33BA" w:rsidRPr="00E42D5A">
        <w:rPr>
          <w:color w:val="000000" w:themeColor="text1"/>
          <w:sz w:val="22"/>
          <w:szCs w:val="22"/>
        </w:rPr>
        <w:t>, 2006</w:t>
      </w:r>
    </w:p>
    <w:p w:rsidR="00006FE1" w:rsidRPr="00E42D5A" w:rsidRDefault="00006FE1" w:rsidP="009D33BA">
      <w:pPr>
        <w:rPr>
          <w:b/>
          <w:i/>
          <w:color w:val="000000" w:themeColor="text1"/>
          <w:sz w:val="22"/>
          <w:szCs w:val="22"/>
        </w:rPr>
      </w:pPr>
    </w:p>
    <w:p w:rsidR="009D33BA" w:rsidRPr="00E42D5A" w:rsidRDefault="009D33BA" w:rsidP="009D33BA">
      <w:pPr>
        <w:rPr>
          <w:b/>
          <w:i/>
          <w:color w:val="000000" w:themeColor="text1"/>
          <w:sz w:val="22"/>
          <w:szCs w:val="22"/>
        </w:rPr>
      </w:pPr>
      <w:r w:rsidRPr="00E42D5A">
        <w:rPr>
          <w:b/>
          <w:i/>
          <w:color w:val="000000" w:themeColor="text1"/>
          <w:sz w:val="22"/>
          <w:szCs w:val="22"/>
        </w:rPr>
        <w:t>Дополнительная литература:</w:t>
      </w:r>
    </w:p>
    <w:p w:rsidR="00254FA9" w:rsidRPr="00E42D5A" w:rsidRDefault="00254FA9" w:rsidP="00254FA9">
      <w:pPr>
        <w:pStyle w:val="a4"/>
        <w:numPr>
          <w:ilvl w:val="0"/>
          <w:numId w:val="8"/>
        </w:numPr>
        <w:rPr>
          <w:color w:val="000000" w:themeColor="text1"/>
          <w:sz w:val="22"/>
          <w:szCs w:val="22"/>
        </w:rPr>
      </w:pPr>
      <w:r w:rsidRPr="00E42D5A">
        <w:rPr>
          <w:color w:val="000000" w:themeColor="text1"/>
          <w:sz w:val="22"/>
          <w:szCs w:val="22"/>
        </w:rPr>
        <w:t>Учебник-География: Экономическая и социальная география мира: в 2 ч. Ч.1. Общая характеристика мира: учебник для 10-11 классов общеобразовательных учреждений / Е.М. Домогацких, Н.И. Алексеевский. – 5-е изд. – М.: ООО «ТИД «Русское слово - РС», 2011. – 232 с.: ил.</w:t>
      </w:r>
    </w:p>
    <w:p w:rsidR="00254FA9" w:rsidRPr="00E42D5A" w:rsidRDefault="00254FA9" w:rsidP="00254FA9">
      <w:pPr>
        <w:pStyle w:val="a4"/>
        <w:numPr>
          <w:ilvl w:val="0"/>
          <w:numId w:val="8"/>
        </w:numPr>
        <w:rPr>
          <w:color w:val="000000" w:themeColor="text1"/>
          <w:sz w:val="22"/>
          <w:szCs w:val="22"/>
        </w:rPr>
      </w:pPr>
      <w:r w:rsidRPr="00E42D5A">
        <w:rPr>
          <w:color w:val="000000" w:themeColor="text1"/>
          <w:sz w:val="22"/>
          <w:szCs w:val="22"/>
        </w:rPr>
        <w:t>Учебник-География: Экономическая и социальная география мира: в 2 ч. Ч.2. Региональная характеристика мира: учебник для 10-11 классов общеобразовательных учреждений / Е.М. Домогацких, Н.И. Алексеевский. – 5-е изд. – М.: ООО «ТИД «Русское слово - РС», 2011. – 232 с.: ил.</w:t>
      </w:r>
    </w:p>
    <w:p w:rsidR="009C665C" w:rsidRPr="00E42D5A" w:rsidRDefault="009C665C" w:rsidP="009C665C">
      <w:pPr>
        <w:pStyle w:val="a4"/>
        <w:numPr>
          <w:ilvl w:val="0"/>
          <w:numId w:val="8"/>
        </w:numPr>
        <w:rPr>
          <w:color w:val="000000" w:themeColor="text1"/>
          <w:sz w:val="22"/>
          <w:szCs w:val="22"/>
        </w:rPr>
      </w:pPr>
      <w:r w:rsidRPr="00E42D5A">
        <w:rPr>
          <w:color w:val="000000" w:themeColor="text1"/>
          <w:sz w:val="22"/>
          <w:szCs w:val="22"/>
        </w:rPr>
        <w:t>Уроки географии с применением ИКТ.10-11 классы. Методическое пособие с электронным приложением/авт.-сост.: С.В. Долгорукова, И.А. Кугут.- 2изд., стереотип.-М.: Издательство «Глобус», 2010</w:t>
      </w:r>
    </w:p>
    <w:p w:rsidR="009D33BA" w:rsidRPr="00E42D5A" w:rsidRDefault="009D33BA" w:rsidP="009C665C">
      <w:pPr>
        <w:pStyle w:val="a4"/>
        <w:numPr>
          <w:ilvl w:val="0"/>
          <w:numId w:val="8"/>
        </w:numPr>
        <w:rPr>
          <w:color w:val="000000" w:themeColor="text1"/>
          <w:sz w:val="22"/>
          <w:szCs w:val="22"/>
        </w:rPr>
      </w:pPr>
      <w:r w:rsidRPr="00E42D5A">
        <w:rPr>
          <w:color w:val="000000" w:themeColor="text1"/>
          <w:sz w:val="22"/>
          <w:szCs w:val="22"/>
        </w:rPr>
        <w:t>В.Г. Чернова. География в таблицах и схемах.- СПб.: ООО «Полиграфуслуги»,  2006</w:t>
      </w:r>
    </w:p>
    <w:p w:rsidR="009D33BA" w:rsidRPr="00E42D5A" w:rsidRDefault="009D33BA" w:rsidP="009D33BA">
      <w:pPr>
        <w:pStyle w:val="a4"/>
        <w:numPr>
          <w:ilvl w:val="0"/>
          <w:numId w:val="8"/>
        </w:numPr>
        <w:rPr>
          <w:color w:val="000000" w:themeColor="text1"/>
          <w:sz w:val="22"/>
          <w:szCs w:val="22"/>
        </w:rPr>
      </w:pPr>
      <w:r w:rsidRPr="00E42D5A">
        <w:rPr>
          <w:color w:val="000000" w:themeColor="text1"/>
          <w:sz w:val="22"/>
          <w:szCs w:val="22"/>
        </w:rPr>
        <w:t>География в цифрах. 6-10 классы.: Справочное пособие/Авт.- сост. В.В. Климанов, О.А. Климанова.- М.: Дрофа, 2002</w:t>
      </w:r>
    </w:p>
    <w:p w:rsidR="009D33BA" w:rsidRPr="00E42D5A" w:rsidRDefault="009D33BA" w:rsidP="009D33BA">
      <w:pPr>
        <w:pStyle w:val="a4"/>
        <w:numPr>
          <w:ilvl w:val="0"/>
          <w:numId w:val="8"/>
        </w:numPr>
        <w:rPr>
          <w:color w:val="000000" w:themeColor="text1"/>
          <w:sz w:val="22"/>
          <w:szCs w:val="22"/>
        </w:rPr>
      </w:pPr>
      <w:r w:rsidRPr="00E42D5A">
        <w:rPr>
          <w:color w:val="000000" w:themeColor="text1"/>
          <w:sz w:val="22"/>
          <w:szCs w:val="22"/>
        </w:rPr>
        <w:t>Планета Земля. Энциклопедия.- М. : ООО «Росмэн», 2000</w:t>
      </w:r>
    </w:p>
    <w:p w:rsidR="009D33BA" w:rsidRPr="00E42D5A" w:rsidRDefault="009D33BA" w:rsidP="009D33BA">
      <w:pPr>
        <w:pStyle w:val="a4"/>
        <w:numPr>
          <w:ilvl w:val="0"/>
          <w:numId w:val="8"/>
        </w:numPr>
        <w:rPr>
          <w:color w:val="000000" w:themeColor="text1"/>
          <w:sz w:val="22"/>
          <w:szCs w:val="22"/>
        </w:rPr>
      </w:pPr>
      <w:r w:rsidRPr="00E42D5A">
        <w:rPr>
          <w:color w:val="000000" w:themeColor="text1"/>
          <w:sz w:val="22"/>
          <w:szCs w:val="22"/>
        </w:rPr>
        <w:t>Большой справочник школьника. 5-11 классы.-М.: Дрофа, 2009</w:t>
      </w:r>
    </w:p>
    <w:p w:rsidR="009D33BA" w:rsidRPr="00E42D5A" w:rsidRDefault="009D33BA" w:rsidP="009D33BA">
      <w:pPr>
        <w:pStyle w:val="a4"/>
        <w:numPr>
          <w:ilvl w:val="0"/>
          <w:numId w:val="8"/>
        </w:numPr>
        <w:rPr>
          <w:color w:val="000000" w:themeColor="text1"/>
          <w:sz w:val="22"/>
          <w:szCs w:val="22"/>
        </w:rPr>
      </w:pPr>
      <w:r w:rsidRPr="00E42D5A">
        <w:rPr>
          <w:color w:val="000000" w:themeColor="text1"/>
          <w:sz w:val="22"/>
          <w:szCs w:val="22"/>
        </w:rPr>
        <w:t>Большая Оксфордская энциклопедия.-М.: «Росмэн», 2008</w:t>
      </w:r>
    </w:p>
    <w:p w:rsidR="008A33F3" w:rsidRDefault="009D33BA" w:rsidP="008A33F3">
      <w:pPr>
        <w:pStyle w:val="a4"/>
        <w:numPr>
          <w:ilvl w:val="0"/>
          <w:numId w:val="8"/>
        </w:numPr>
        <w:rPr>
          <w:color w:val="000000" w:themeColor="text1"/>
          <w:sz w:val="22"/>
          <w:szCs w:val="22"/>
        </w:rPr>
      </w:pPr>
      <w:r w:rsidRPr="00E42D5A">
        <w:rPr>
          <w:color w:val="000000" w:themeColor="text1"/>
          <w:sz w:val="22"/>
          <w:szCs w:val="22"/>
        </w:rPr>
        <w:t>Интернет- ресурсы</w:t>
      </w:r>
    </w:p>
    <w:p w:rsidR="007E1714" w:rsidRPr="008A33F3" w:rsidRDefault="007E1714" w:rsidP="008A33F3">
      <w:pPr>
        <w:pStyle w:val="a4"/>
        <w:jc w:val="center"/>
        <w:rPr>
          <w:color w:val="000000" w:themeColor="text1"/>
          <w:sz w:val="22"/>
          <w:szCs w:val="22"/>
        </w:rPr>
      </w:pPr>
      <w:r w:rsidRPr="008A33F3">
        <w:rPr>
          <w:b/>
          <w:i/>
          <w:color w:val="000000" w:themeColor="text1"/>
          <w:sz w:val="22"/>
          <w:szCs w:val="22"/>
        </w:rPr>
        <w:lastRenderedPageBreak/>
        <w:t xml:space="preserve">Тематическое планирование по </w:t>
      </w:r>
      <w:r w:rsidR="000F7630" w:rsidRPr="008A33F3">
        <w:rPr>
          <w:b/>
          <w:i/>
          <w:color w:val="000000" w:themeColor="text1"/>
          <w:sz w:val="22"/>
          <w:szCs w:val="22"/>
        </w:rPr>
        <w:t xml:space="preserve">курсу </w:t>
      </w:r>
      <w:r w:rsidR="000F7630" w:rsidRPr="008A33F3">
        <w:rPr>
          <w:b/>
          <w:color w:val="000000" w:themeColor="text1"/>
        </w:rPr>
        <w:t>«</w:t>
      </w:r>
      <w:r w:rsidR="00853F52" w:rsidRPr="008A33F3">
        <w:rPr>
          <w:b/>
          <w:i/>
          <w:color w:val="000000" w:themeColor="text1"/>
        </w:rPr>
        <w:t>География</w:t>
      </w:r>
      <w:r w:rsidRPr="008A33F3">
        <w:rPr>
          <w:b/>
          <w:i/>
          <w:color w:val="000000" w:themeColor="text1"/>
        </w:rPr>
        <w:t xml:space="preserve">» </w:t>
      </w:r>
      <w:r w:rsidRPr="008A33F3">
        <w:rPr>
          <w:b/>
          <w:i/>
          <w:color w:val="000000" w:themeColor="text1"/>
          <w:sz w:val="22"/>
          <w:szCs w:val="22"/>
        </w:rPr>
        <w:t xml:space="preserve">- </w:t>
      </w:r>
      <w:r w:rsidRPr="008A33F3">
        <w:rPr>
          <w:b/>
          <w:i/>
          <w:color w:val="000000" w:themeColor="text1"/>
          <w:sz w:val="28"/>
          <w:szCs w:val="28"/>
        </w:rPr>
        <w:t>10 класс</w:t>
      </w:r>
    </w:p>
    <w:p w:rsidR="007E1714" w:rsidRPr="00853F52" w:rsidRDefault="000F7630" w:rsidP="007E1714">
      <w:pPr>
        <w:jc w:val="center"/>
        <w:rPr>
          <w:b/>
          <w:color w:val="000000" w:themeColor="text1"/>
          <w:sz w:val="20"/>
          <w:szCs w:val="20"/>
        </w:rPr>
      </w:pPr>
      <w:r w:rsidRPr="00853F52">
        <w:rPr>
          <w:color w:val="000000" w:themeColor="text1"/>
          <w:sz w:val="20"/>
          <w:szCs w:val="20"/>
        </w:rPr>
        <w:t>ЧАСТЬ 1</w:t>
      </w:r>
      <w:r w:rsidR="007E1714" w:rsidRPr="00853F52">
        <w:rPr>
          <w:color w:val="000000" w:themeColor="text1"/>
          <w:sz w:val="20"/>
          <w:szCs w:val="20"/>
        </w:rPr>
        <w:t xml:space="preserve">. </w:t>
      </w:r>
      <w:r w:rsidR="007E1714" w:rsidRPr="00853F52">
        <w:rPr>
          <w:b/>
          <w:color w:val="000000" w:themeColor="text1"/>
          <w:sz w:val="20"/>
          <w:szCs w:val="20"/>
        </w:rPr>
        <w:t>ОБЩАЯ ХАРАКТЕРИСТИКА МИРА</w:t>
      </w:r>
    </w:p>
    <w:p w:rsidR="007E1714" w:rsidRDefault="007E1714" w:rsidP="007E1714">
      <w:pPr>
        <w:pStyle w:val="a3"/>
        <w:rPr>
          <w:rFonts w:ascii="Times New Roman" w:hAnsi="Times New Roman" w:cs="Times New Roman"/>
          <w:color w:val="FF0000"/>
        </w:rPr>
      </w:pPr>
    </w:p>
    <w:tbl>
      <w:tblPr>
        <w:tblStyle w:val="a6"/>
        <w:tblW w:w="15591" w:type="dxa"/>
        <w:jc w:val="center"/>
        <w:tblLook w:val="04A0" w:firstRow="1" w:lastRow="0" w:firstColumn="1" w:lastColumn="0" w:noHBand="0" w:noVBand="1"/>
      </w:tblPr>
      <w:tblGrid>
        <w:gridCol w:w="558"/>
        <w:gridCol w:w="2749"/>
        <w:gridCol w:w="1574"/>
        <w:gridCol w:w="2434"/>
        <w:gridCol w:w="2464"/>
        <w:gridCol w:w="2299"/>
        <w:gridCol w:w="2142"/>
        <w:gridCol w:w="1348"/>
        <w:gridCol w:w="23"/>
      </w:tblGrid>
      <w:tr w:rsidR="00853F52" w:rsidRPr="00853F52" w:rsidTr="00FD50AB">
        <w:trPr>
          <w:gridAfter w:val="1"/>
          <w:wAfter w:w="23" w:type="dxa"/>
          <w:trHeight w:val="567"/>
          <w:jc w:val="center"/>
        </w:trPr>
        <w:tc>
          <w:tcPr>
            <w:tcW w:w="558" w:type="dxa"/>
            <w:vMerge w:val="restart"/>
            <w:vAlign w:val="center"/>
          </w:tcPr>
          <w:p w:rsidR="00853F52" w:rsidRPr="00853F52" w:rsidRDefault="00853F52" w:rsidP="00BA7500">
            <w:pPr>
              <w:jc w:val="center"/>
              <w:rPr>
                <w:b/>
                <w:sz w:val="22"/>
                <w:szCs w:val="22"/>
              </w:rPr>
            </w:pPr>
            <w:r w:rsidRPr="00853F52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2749" w:type="dxa"/>
            <w:vMerge w:val="restart"/>
            <w:vAlign w:val="center"/>
          </w:tcPr>
          <w:p w:rsidR="00853F52" w:rsidRPr="00853F52" w:rsidRDefault="00853F52" w:rsidP="00BA7500">
            <w:pPr>
              <w:jc w:val="center"/>
              <w:rPr>
                <w:b/>
                <w:sz w:val="22"/>
                <w:szCs w:val="22"/>
              </w:rPr>
            </w:pPr>
            <w:r w:rsidRPr="00853F52">
              <w:rPr>
                <w:b/>
                <w:sz w:val="22"/>
                <w:szCs w:val="22"/>
              </w:rPr>
              <w:t>Тема урока</w:t>
            </w:r>
          </w:p>
        </w:tc>
        <w:tc>
          <w:tcPr>
            <w:tcW w:w="1574" w:type="dxa"/>
            <w:vMerge w:val="restart"/>
            <w:vAlign w:val="center"/>
          </w:tcPr>
          <w:p w:rsidR="00853F52" w:rsidRPr="00853F52" w:rsidRDefault="00853F52" w:rsidP="00BA7500">
            <w:pPr>
              <w:jc w:val="center"/>
              <w:rPr>
                <w:b/>
                <w:sz w:val="22"/>
                <w:szCs w:val="22"/>
              </w:rPr>
            </w:pPr>
            <w:r w:rsidRPr="00853F52">
              <w:rPr>
                <w:b/>
                <w:sz w:val="22"/>
                <w:szCs w:val="22"/>
              </w:rPr>
              <w:t>Календарные сроки</w:t>
            </w:r>
          </w:p>
        </w:tc>
        <w:tc>
          <w:tcPr>
            <w:tcW w:w="2434" w:type="dxa"/>
            <w:vMerge w:val="restart"/>
            <w:vAlign w:val="center"/>
          </w:tcPr>
          <w:p w:rsidR="00853F52" w:rsidRPr="00853F52" w:rsidRDefault="00853F52" w:rsidP="00BA7500">
            <w:pPr>
              <w:jc w:val="center"/>
              <w:rPr>
                <w:b/>
                <w:sz w:val="22"/>
                <w:szCs w:val="22"/>
              </w:rPr>
            </w:pPr>
            <w:r w:rsidRPr="00853F52">
              <w:rPr>
                <w:b/>
                <w:sz w:val="22"/>
                <w:szCs w:val="22"/>
              </w:rPr>
              <w:t>Практические работы</w:t>
            </w:r>
          </w:p>
        </w:tc>
        <w:tc>
          <w:tcPr>
            <w:tcW w:w="6905" w:type="dxa"/>
            <w:gridSpan w:val="3"/>
            <w:vAlign w:val="center"/>
          </w:tcPr>
          <w:p w:rsidR="00853F52" w:rsidRPr="00853F52" w:rsidRDefault="00853F52" w:rsidP="00BA7500">
            <w:pPr>
              <w:jc w:val="center"/>
              <w:rPr>
                <w:b/>
                <w:sz w:val="22"/>
                <w:szCs w:val="22"/>
              </w:rPr>
            </w:pPr>
            <w:r w:rsidRPr="00853F52">
              <w:rPr>
                <w:b/>
                <w:sz w:val="22"/>
                <w:szCs w:val="22"/>
              </w:rPr>
              <w:t>Результаты</w:t>
            </w:r>
          </w:p>
        </w:tc>
        <w:tc>
          <w:tcPr>
            <w:tcW w:w="1348" w:type="dxa"/>
            <w:vMerge w:val="restart"/>
            <w:vAlign w:val="center"/>
          </w:tcPr>
          <w:p w:rsidR="00853F52" w:rsidRPr="00853F52" w:rsidRDefault="00853F52" w:rsidP="00BA7500">
            <w:pPr>
              <w:jc w:val="center"/>
              <w:rPr>
                <w:b/>
                <w:sz w:val="22"/>
                <w:szCs w:val="22"/>
              </w:rPr>
            </w:pPr>
            <w:r w:rsidRPr="00853F52">
              <w:rPr>
                <w:b/>
                <w:sz w:val="22"/>
                <w:szCs w:val="22"/>
              </w:rPr>
              <w:t>Домашнее</w:t>
            </w:r>
          </w:p>
          <w:p w:rsidR="00853F52" w:rsidRPr="00853F52" w:rsidRDefault="00853F52" w:rsidP="00BA7500">
            <w:pPr>
              <w:jc w:val="center"/>
              <w:rPr>
                <w:b/>
                <w:sz w:val="22"/>
                <w:szCs w:val="22"/>
              </w:rPr>
            </w:pPr>
            <w:r w:rsidRPr="00853F52">
              <w:rPr>
                <w:b/>
                <w:sz w:val="22"/>
                <w:szCs w:val="22"/>
              </w:rPr>
              <w:t>задание</w:t>
            </w:r>
          </w:p>
        </w:tc>
      </w:tr>
      <w:tr w:rsidR="00853F52" w:rsidRPr="00853F52" w:rsidTr="00FD50AB">
        <w:trPr>
          <w:gridAfter w:val="1"/>
          <w:wAfter w:w="23" w:type="dxa"/>
          <w:trHeight w:val="397"/>
          <w:jc w:val="center"/>
        </w:trPr>
        <w:tc>
          <w:tcPr>
            <w:tcW w:w="558" w:type="dxa"/>
            <w:vMerge/>
            <w:vAlign w:val="center"/>
          </w:tcPr>
          <w:p w:rsidR="00853F52" w:rsidRPr="00853F52" w:rsidRDefault="00853F52" w:rsidP="00BA750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749" w:type="dxa"/>
            <w:vMerge/>
            <w:vAlign w:val="center"/>
          </w:tcPr>
          <w:p w:rsidR="00853F52" w:rsidRPr="00853F52" w:rsidRDefault="00853F52" w:rsidP="00BA750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74" w:type="dxa"/>
            <w:vMerge/>
            <w:vAlign w:val="center"/>
          </w:tcPr>
          <w:p w:rsidR="00853F52" w:rsidRPr="00853F52" w:rsidRDefault="00853F52" w:rsidP="00BA750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34" w:type="dxa"/>
            <w:vMerge/>
            <w:vAlign w:val="center"/>
          </w:tcPr>
          <w:p w:rsidR="00853F52" w:rsidRPr="00853F52" w:rsidRDefault="00853F52" w:rsidP="00BA750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64" w:type="dxa"/>
            <w:vAlign w:val="center"/>
          </w:tcPr>
          <w:p w:rsidR="00853F52" w:rsidRPr="00853F52" w:rsidRDefault="00853F52" w:rsidP="00BA7500">
            <w:pPr>
              <w:jc w:val="center"/>
              <w:rPr>
                <w:b/>
                <w:sz w:val="22"/>
                <w:szCs w:val="22"/>
              </w:rPr>
            </w:pPr>
            <w:r w:rsidRPr="00853F52">
              <w:rPr>
                <w:b/>
                <w:sz w:val="22"/>
                <w:szCs w:val="22"/>
              </w:rPr>
              <w:t>Предметные</w:t>
            </w:r>
          </w:p>
        </w:tc>
        <w:tc>
          <w:tcPr>
            <w:tcW w:w="2299" w:type="dxa"/>
            <w:vAlign w:val="center"/>
          </w:tcPr>
          <w:p w:rsidR="00853F52" w:rsidRPr="00853F52" w:rsidRDefault="00853F52" w:rsidP="00BA7500">
            <w:pPr>
              <w:jc w:val="center"/>
              <w:rPr>
                <w:b/>
                <w:sz w:val="22"/>
                <w:szCs w:val="22"/>
              </w:rPr>
            </w:pPr>
            <w:r w:rsidRPr="00853F52">
              <w:rPr>
                <w:b/>
                <w:sz w:val="22"/>
                <w:szCs w:val="22"/>
              </w:rPr>
              <w:t>Личностные</w:t>
            </w:r>
          </w:p>
        </w:tc>
        <w:tc>
          <w:tcPr>
            <w:tcW w:w="2142" w:type="dxa"/>
            <w:vAlign w:val="center"/>
          </w:tcPr>
          <w:p w:rsidR="00853F52" w:rsidRPr="00853F52" w:rsidRDefault="00853F52" w:rsidP="00BA7500">
            <w:pPr>
              <w:jc w:val="center"/>
              <w:rPr>
                <w:b/>
                <w:sz w:val="22"/>
                <w:szCs w:val="22"/>
              </w:rPr>
            </w:pPr>
            <w:r w:rsidRPr="00853F52">
              <w:rPr>
                <w:b/>
                <w:sz w:val="22"/>
                <w:szCs w:val="22"/>
              </w:rPr>
              <w:t>Метапредметные</w:t>
            </w:r>
          </w:p>
        </w:tc>
        <w:tc>
          <w:tcPr>
            <w:tcW w:w="1348" w:type="dxa"/>
            <w:vMerge/>
            <w:vAlign w:val="center"/>
          </w:tcPr>
          <w:p w:rsidR="00853F52" w:rsidRPr="00853F52" w:rsidRDefault="00853F52" w:rsidP="00BA7500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853F52" w:rsidRPr="00853F52" w:rsidTr="00BA7500">
        <w:trPr>
          <w:trHeight w:val="510"/>
          <w:jc w:val="center"/>
        </w:trPr>
        <w:tc>
          <w:tcPr>
            <w:tcW w:w="15591" w:type="dxa"/>
            <w:gridSpan w:val="9"/>
            <w:shd w:val="clear" w:color="auto" w:fill="D9D9D9" w:themeFill="background1" w:themeFillShade="D9"/>
            <w:vAlign w:val="center"/>
          </w:tcPr>
          <w:p w:rsidR="00853F52" w:rsidRPr="00853F52" w:rsidRDefault="00853F52" w:rsidP="00FF407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СОВРЕМЕННАЯ </w:t>
            </w:r>
            <w:r w:rsidRPr="00853F52">
              <w:rPr>
                <w:b/>
                <w:sz w:val="22"/>
                <w:szCs w:val="22"/>
              </w:rPr>
              <w:t xml:space="preserve">ПОЛИТИЧЕСКАЯ КАРТА МИРА (7 </w:t>
            </w:r>
            <w:r w:rsidR="00FF4077" w:rsidRPr="00853F52">
              <w:rPr>
                <w:b/>
                <w:sz w:val="22"/>
                <w:szCs w:val="22"/>
              </w:rPr>
              <w:t>часов</w:t>
            </w:r>
            <w:r w:rsidRPr="00853F52">
              <w:rPr>
                <w:b/>
                <w:sz w:val="22"/>
                <w:szCs w:val="22"/>
              </w:rPr>
              <w:t>)</w:t>
            </w:r>
          </w:p>
        </w:tc>
      </w:tr>
      <w:tr w:rsidR="00853F52" w:rsidRPr="00853F52" w:rsidTr="00FD50AB">
        <w:trPr>
          <w:gridAfter w:val="1"/>
          <w:wAfter w:w="23" w:type="dxa"/>
          <w:trHeight w:val="737"/>
          <w:jc w:val="center"/>
        </w:trPr>
        <w:tc>
          <w:tcPr>
            <w:tcW w:w="558" w:type="dxa"/>
            <w:vAlign w:val="center"/>
          </w:tcPr>
          <w:p w:rsidR="00853F52" w:rsidRPr="00853F52" w:rsidRDefault="00853F52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1</w:t>
            </w:r>
          </w:p>
        </w:tc>
        <w:tc>
          <w:tcPr>
            <w:tcW w:w="2749" w:type="dxa"/>
            <w:vAlign w:val="center"/>
          </w:tcPr>
          <w:p w:rsidR="00853F52" w:rsidRPr="00853F52" w:rsidRDefault="00853F52" w:rsidP="00FD50AB">
            <w:pPr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Многообразие стран современного мира.</w:t>
            </w:r>
          </w:p>
        </w:tc>
        <w:tc>
          <w:tcPr>
            <w:tcW w:w="1574" w:type="dxa"/>
            <w:vAlign w:val="center"/>
          </w:tcPr>
          <w:p w:rsidR="00853F52" w:rsidRPr="00853F52" w:rsidRDefault="00853F52" w:rsidP="00BA750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34" w:type="dxa"/>
            <w:vAlign w:val="center"/>
          </w:tcPr>
          <w:p w:rsidR="00853F52" w:rsidRPr="00853F52" w:rsidRDefault="00853F52" w:rsidP="00BA75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64" w:type="dxa"/>
            <w:vAlign w:val="center"/>
          </w:tcPr>
          <w:p w:rsidR="00853F52" w:rsidRPr="00853F52" w:rsidRDefault="00853F52" w:rsidP="00BA7500">
            <w:pPr>
              <w:pStyle w:val="c10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53F52">
              <w:rPr>
                <w:color w:val="000000"/>
                <w:sz w:val="22"/>
                <w:szCs w:val="22"/>
              </w:rPr>
              <w:t>Объяснять изменения, происходящие на политической карте мира.</w:t>
            </w:r>
          </w:p>
        </w:tc>
        <w:tc>
          <w:tcPr>
            <w:tcW w:w="2299" w:type="dxa"/>
            <w:vAlign w:val="center"/>
          </w:tcPr>
          <w:p w:rsidR="00853F52" w:rsidRPr="00853F52" w:rsidRDefault="00853F52" w:rsidP="00BA7500">
            <w:pPr>
              <w:pStyle w:val="c10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Готовность к образованию, в том числе самообразованию.</w:t>
            </w:r>
          </w:p>
        </w:tc>
        <w:tc>
          <w:tcPr>
            <w:tcW w:w="2142" w:type="dxa"/>
            <w:vAlign w:val="center"/>
          </w:tcPr>
          <w:p w:rsidR="00853F52" w:rsidRPr="00853F52" w:rsidRDefault="00853F52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Ставить учебные задачи, вносить изменения в содержание учебной задачи.</w:t>
            </w:r>
          </w:p>
        </w:tc>
        <w:tc>
          <w:tcPr>
            <w:tcW w:w="1348" w:type="dxa"/>
            <w:vAlign w:val="center"/>
          </w:tcPr>
          <w:p w:rsidR="00853F52" w:rsidRPr="00853F52" w:rsidRDefault="00853F52" w:rsidP="00D97FCD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Стр.</w:t>
            </w:r>
            <w:r w:rsidR="00D97FCD">
              <w:rPr>
                <w:sz w:val="22"/>
                <w:szCs w:val="22"/>
              </w:rPr>
              <w:t>11-13</w:t>
            </w:r>
            <w:r w:rsidRPr="00853F52">
              <w:rPr>
                <w:sz w:val="22"/>
                <w:szCs w:val="22"/>
              </w:rPr>
              <w:t xml:space="preserve"> </w:t>
            </w:r>
          </w:p>
        </w:tc>
      </w:tr>
      <w:tr w:rsidR="00853F52" w:rsidRPr="00853F52" w:rsidTr="00FD50AB">
        <w:trPr>
          <w:gridAfter w:val="1"/>
          <w:wAfter w:w="23" w:type="dxa"/>
          <w:trHeight w:val="567"/>
          <w:jc w:val="center"/>
        </w:trPr>
        <w:tc>
          <w:tcPr>
            <w:tcW w:w="558" w:type="dxa"/>
            <w:vAlign w:val="center"/>
          </w:tcPr>
          <w:p w:rsidR="00853F52" w:rsidRPr="00853F52" w:rsidRDefault="00853F52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2</w:t>
            </w:r>
          </w:p>
        </w:tc>
        <w:tc>
          <w:tcPr>
            <w:tcW w:w="2749" w:type="dxa"/>
            <w:vAlign w:val="center"/>
          </w:tcPr>
          <w:p w:rsidR="00853F52" w:rsidRPr="00853F52" w:rsidRDefault="00853F52" w:rsidP="00FD50AB">
            <w:pPr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Экономические группировки стран.</w:t>
            </w:r>
          </w:p>
        </w:tc>
        <w:tc>
          <w:tcPr>
            <w:tcW w:w="1574" w:type="dxa"/>
            <w:vAlign w:val="center"/>
          </w:tcPr>
          <w:p w:rsidR="00853F52" w:rsidRPr="00853F52" w:rsidRDefault="00853F52" w:rsidP="00BA750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34" w:type="dxa"/>
            <w:vAlign w:val="center"/>
          </w:tcPr>
          <w:p w:rsidR="00853F52" w:rsidRPr="00853F52" w:rsidRDefault="00853F52" w:rsidP="00BA7500">
            <w:pPr>
              <w:jc w:val="center"/>
              <w:rPr>
                <w:b/>
                <w:i/>
                <w:sz w:val="22"/>
                <w:szCs w:val="22"/>
              </w:rPr>
            </w:pPr>
            <w:r w:rsidRPr="00853F52">
              <w:rPr>
                <w:b/>
                <w:i/>
                <w:sz w:val="22"/>
                <w:szCs w:val="22"/>
              </w:rPr>
              <w:t>Практическая</w:t>
            </w:r>
          </w:p>
          <w:p w:rsidR="00853F52" w:rsidRPr="00853F52" w:rsidRDefault="00853F52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b/>
                <w:i/>
                <w:sz w:val="22"/>
                <w:szCs w:val="22"/>
              </w:rPr>
              <w:t>работа №1:</w:t>
            </w:r>
            <w:r w:rsidRPr="00853F52">
              <w:rPr>
                <w:sz w:val="22"/>
                <w:szCs w:val="22"/>
              </w:rPr>
              <w:t xml:space="preserve"> </w:t>
            </w:r>
          </w:p>
          <w:p w:rsidR="00853F52" w:rsidRPr="00853F52" w:rsidRDefault="00853F52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i/>
                <w:sz w:val="22"/>
                <w:szCs w:val="22"/>
              </w:rPr>
              <w:t>«Экономические группировки стран мира»</w:t>
            </w:r>
          </w:p>
        </w:tc>
        <w:tc>
          <w:tcPr>
            <w:tcW w:w="2464" w:type="dxa"/>
            <w:vAlign w:val="center"/>
          </w:tcPr>
          <w:p w:rsidR="00853F52" w:rsidRPr="00853F52" w:rsidRDefault="00853F52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 xml:space="preserve">Показывать на карте и называть основные экономические группировки стран. </w:t>
            </w:r>
          </w:p>
        </w:tc>
        <w:tc>
          <w:tcPr>
            <w:tcW w:w="2299" w:type="dxa"/>
            <w:vAlign w:val="center"/>
          </w:tcPr>
          <w:p w:rsidR="00853F52" w:rsidRPr="00853F52" w:rsidRDefault="00853F52" w:rsidP="00BA7500">
            <w:pPr>
              <w:pStyle w:val="c10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Готовность к образованию, в том числе самообразованию.</w:t>
            </w:r>
          </w:p>
        </w:tc>
        <w:tc>
          <w:tcPr>
            <w:tcW w:w="2142" w:type="dxa"/>
            <w:vAlign w:val="center"/>
          </w:tcPr>
          <w:p w:rsidR="00853F52" w:rsidRPr="00853F52" w:rsidRDefault="00853F52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Классифицировать в соответствии с выбранными признаками, систематизировать и структурировать информацию.</w:t>
            </w:r>
          </w:p>
        </w:tc>
        <w:tc>
          <w:tcPr>
            <w:tcW w:w="1348" w:type="dxa"/>
            <w:vAlign w:val="center"/>
          </w:tcPr>
          <w:p w:rsidR="00853F52" w:rsidRPr="00853F52" w:rsidRDefault="00853F52" w:rsidP="00D97FCD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Стр.</w:t>
            </w:r>
            <w:r w:rsidR="00D97FCD">
              <w:rPr>
                <w:sz w:val="22"/>
                <w:szCs w:val="22"/>
              </w:rPr>
              <w:t>13-17</w:t>
            </w:r>
          </w:p>
        </w:tc>
      </w:tr>
      <w:tr w:rsidR="00853F52" w:rsidRPr="00853F52" w:rsidTr="00FD50AB">
        <w:trPr>
          <w:gridAfter w:val="1"/>
          <w:wAfter w:w="23" w:type="dxa"/>
          <w:trHeight w:val="2154"/>
          <w:jc w:val="center"/>
        </w:trPr>
        <w:tc>
          <w:tcPr>
            <w:tcW w:w="558" w:type="dxa"/>
            <w:vAlign w:val="center"/>
          </w:tcPr>
          <w:p w:rsidR="00853F52" w:rsidRPr="00853F52" w:rsidRDefault="00853F52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3</w:t>
            </w:r>
          </w:p>
        </w:tc>
        <w:tc>
          <w:tcPr>
            <w:tcW w:w="2749" w:type="dxa"/>
            <w:vAlign w:val="center"/>
          </w:tcPr>
          <w:p w:rsidR="00853F52" w:rsidRPr="00853F52" w:rsidRDefault="00853F52" w:rsidP="00FD50AB">
            <w:pPr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Влияние международных отношений на политическую карту мира.</w:t>
            </w:r>
          </w:p>
        </w:tc>
        <w:tc>
          <w:tcPr>
            <w:tcW w:w="1574" w:type="dxa"/>
            <w:vAlign w:val="center"/>
          </w:tcPr>
          <w:p w:rsidR="00853F52" w:rsidRPr="00853F52" w:rsidRDefault="00853F52" w:rsidP="00BA750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34" w:type="dxa"/>
            <w:vAlign w:val="center"/>
          </w:tcPr>
          <w:p w:rsidR="00853F52" w:rsidRPr="00853F52" w:rsidRDefault="00853F52" w:rsidP="00BA75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64" w:type="dxa"/>
            <w:vAlign w:val="center"/>
          </w:tcPr>
          <w:p w:rsidR="00853F52" w:rsidRPr="00853F52" w:rsidRDefault="00853F52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Объяснять значение международных отношений в современном мире.</w:t>
            </w:r>
          </w:p>
        </w:tc>
        <w:tc>
          <w:tcPr>
            <w:tcW w:w="2299" w:type="dxa"/>
            <w:vAlign w:val="center"/>
          </w:tcPr>
          <w:p w:rsidR="00853F52" w:rsidRPr="00853F52" w:rsidRDefault="00853F52" w:rsidP="00BA7500">
            <w:pPr>
              <w:pStyle w:val="c10"/>
              <w:shd w:val="clear" w:color="auto" w:fill="FFFFFF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Мировоззрение, соответствующее современному уровню развития науки и общественной практики, основанным на диалоге культур.</w:t>
            </w:r>
          </w:p>
        </w:tc>
        <w:tc>
          <w:tcPr>
            <w:tcW w:w="2142" w:type="dxa"/>
            <w:vAlign w:val="center"/>
          </w:tcPr>
          <w:p w:rsidR="00853F52" w:rsidRPr="00853F52" w:rsidRDefault="00853F52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Пользоваться навыками анализа и синтеза.</w:t>
            </w:r>
          </w:p>
        </w:tc>
        <w:tc>
          <w:tcPr>
            <w:tcW w:w="1348" w:type="dxa"/>
            <w:vAlign w:val="center"/>
          </w:tcPr>
          <w:p w:rsidR="00853F52" w:rsidRPr="00853F52" w:rsidRDefault="00853F52" w:rsidP="00D97FCD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Стр.</w:t>
            </w:r>
            <w:r w:rsidR="00D97FCD">
              <w:rPr>
                <w:sz w:val="22"/>
                <w:szCs w:val="22"/>
              </w:rPr>
              <w:t>17-20</w:t>
            </w:r>
          </w:p>
        </w:tc>
      </w:tr>
      <w:tr w:rsidR="00853F52" w:rsidRPr="00853F52" w:rsidTr="00FD50AB">
        <w:trPr>
          <w:gridAfter w:val="1"/>
          <w:wAfter w:w="23" w:type="dxa"/>
          <w:trHeight w:val="1474"/>
          <w:jc w:val="center"/>
        </w:trPr>
        <w:tc>
          <w:tcPr>
            <w:tcW w:w="558" w:type="dxa"/>
            <w:vAlign w:val="center"/>
          </w:tcPr>
          <w:p w:rsidR="00853F52" w:rsidRPr="00853F52" w:rsidRDefault="00853F52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4</w:t>
            </w:r>
          </w:p>
        </w:tc>
        <w:tc>
          <w:tcPr>
            <w:tcW w:w="2749" w:type="dxa"/>
            <w:vAlign w:val="center"/>
          </w:tcPr>
          <w:p w:rsidR="00853F52" w:rsidRPr="00853F52" w:rsidRDefault="00853F52" w:rsidP="00FD50AB">
            <w:pPr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Государственный строй стран мира.</w:t>
            </w:r>
          </w:p>
        </w:tc>
        <w:tc>
          <w:tcPr>
            <w:tcW w:w="1574" w:type="dxa"/>
            <w:vAlign w:val="center"/>
          </w:tcPr>
          <w:p w:rsidR="00853F52" w:rsidRPr="00853F52" w:rsidRDefault="00853F52" w:rsidP="00BA750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34" w:type="dxa"/>
            <w:vAlign w:val="center"/>
          </w:tcPr>
          <w:p w:rsidR="00853F52" w:rsidRPr="00853F52" w:rsidRDefault="00853F52" w:rsidP="00BA7500">
            <w:pPr>
              <w:jc w:val="center"/>
              <w:rPr>
                <w:b/>
                <w:i/>
                <w:sz w:val="22"/>
                <w:szCs w:val="22"/>
              </w:rPr>
            </w:pPr>
            <w:r w:rsidRPr="00853F52">
              <w:rPr>
                <w:b/>
                <w:i/>
                <w:sz w:val="22"/>
                <w:szCs w:val="22"/>
              </w:rPr>
              <w:t>Практическая</w:t>
            </w:r>
          </w:p>
          <w:p w:rsidR="00853F52" w:rsidRPr="00853F52" w:rsidRDefault="00853F52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b/>
                <w:i/>
                <w:sz w:val="22"/>
                <w:szCs w:val="22"/>
              </w:rPr>
              <w:t>работа №2:</w:t>
            </w:r>
            <w:r w:rsidRPr="00853F52">
              <w:rPr>
                <w:sz w:val="22"/>
                <w:szCs w:val="22"/>
              </w:rPr>
              <w:t xml:space="preserve"> </w:t>
            </w:r>
          </w:p>
          <w:p w:rsidR="00853F52" w:rsidRPr="00853F52" w:rsidRDefault="00853F52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i/>
                <w:sz w:val="22"/>
                <w:szCs w:val="22"/>
              </w:rPr>
              <w:t>«Государственный строй стран»</w:t>
            </w:r>
          </w:p>
        </w:tc>
        <w:tc>
          <w:tcPr>
            <w:tcW w:w="2464" w:type="dxa"/>
            <w:vAlign w:val="center"/>
          </w:tcPr>
          <w:p w:rsidR="00853F52" w:rsidRPr="00853F52" w:rsidRDefault="00853F52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Показывать на карте и называть страны с различным типом государственного устройства.</w:t>
            </w:r>
          </w:p>
        </w:tc>
        <w:tc>
          <w:tcPr>
            <w:tcW w:w="2299" w:type="dxa"/>
            <w:vAlign w:val="center"/>
          </w:tcPr>
          <w:p w:rsidR="00853F52" w:rsidRPr="00853F52" w:rsidRDefault="00853F52" w:rsidP="00BA7500">
            <w:pPr>
              <w:pStyle w:val="c10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Готовность к образованию, в том числе самообразованию.</w:t>
            </w:r>
          </w:p>
        </w:tc>
        <w:tc>
          <w:tcPr>
            <w:tcW w:w="2142" w:type="dxa"/>
            <w:vAlign w:val="center"/>
          </w:tcPr>
          <w:p w:rsidR="00853F52" w:rsidRPr="00853F52" w:rsidRDefault="00853F52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Искать и отбирать необходимые источники информации.</w:t>
            </w:r>
          </w:p>
        </w:tc>
        <w:tc>
          <w:tcPr>
            <w:tcW w:w="1348" w:type="dxa"/>
            <w:vAlign w:val="center"/>
          </w:tcPr>
          <w:p w:rsidR="00853F52" w:rsidRPr="00853F52" w:rsidRDefault="00853F52" w:rsidP="00D97FCD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Стр.</w:t>
            </w:r>
            <w:r w:rsidR="00D97FCD">
              <w:rPr>
                <w:sz w:val="22"/>
                <w:szCs w:val="22"/>
              </w:rPr>
              <w:t>20-22</w:t>
            </w:r>
          </w:p>
        </w:tc>
      </w:tr>
      <w:tr w:rsidR="00853F52" w:rsidRPr="00853F52" w:rsidTr="00FD50AB">
        <w:trPr>
          <w:gridAfter w:val="1"/>
          <w:wAfter w:w="23" w:type="dxa"/>
          <w:trHeight w:val="567"/>
          <w:jc w:val="center"/>
        </w:trPr>
        <w:tc>
          <w:tcPr>
            <w:tcW w:w="558" w:type="dxa"/>
            <w:vAlign w:val="center"/>
          </w:tcPr>
          <w:p w:rsidR="00853F52" w:rsidRPr="00853F52" w:rsidRDefault="00853F52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2749" w:type="dxa"/>
            <w:vAlign w:val="center"/>
          </w:tcPr>
          <w:p w:rsidR="00853F52" w:rsidRPr="00853F52" w:rsidRDefault="00853F52" w:rsidP="00FD50AB">
            <w:pPr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Международная интеграция.</w:t>
            </w:r>
          </w:p>
        </w:tc>
        <w:tc>
          <w:tcPr>
            <w:tcW w:w="1574" w:type="dxa"/>
            <w:vAlign w:val="center"/>
          </w:tcPr>
          <w:p w:rsidR="00853F52" w:rsidRPr="00853F52" w:rsidRDefault="00853F52" w:rsidP="00BA750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34" w:type="dxa"/>
            <w:vAlign w:val="center"/>
          </w:tcPr>
          <w:p w:rsidR="00853F52" w:rsidRPr="00853F52" w:rsidRDefault="00853F52" w:rsidP="00BA75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64" w:type="dxa"/>
            <w:vAlign w:val="center"/>
          </w:tcPr>
          <w:p w:rsidR="00853F52" w:rsidRPr="00853F52" w:rsidRDefault="00853F52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Объяснять причины и значения международной интеграции.</w:t>
            </w:r>
          </w:p>
        </w:tc>
        <w:tc>
          <w:tcPr>
            <w:tcW w:w="2299" w:type="dxa"/>
            <w:vAlign w:val="center"/>
          </w:tcPr>
          <w:p w:rsidR="00853F52" w:rsidRPr="00853F52" w:rsidRDefault="00853F52" w:rsidP="00BA7500">
            <w:pPr>
              <w:pStyle w:val="c10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Готовность к образованию, в том числе самообразованию.</w:t>
            </w:r>
          </w:p>
        </w:tc>
        <w:tc>
          <w:tcPr>
            <w:tcW w:w="2142" w:type="dxa"/>
            <w:vAlign w:val="center"/>
          </w:tcPr>
          <w:p w:rsidR="00853F52" w:rsidRPr="00853F52" w:rsidRDefault="00853F52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Переводить информацию из одного вида в другой.</w:t>
            </w:r>
          </w:p>
        </w:tc>
        <w:tc>
          <w:tcPr>
            <w:tcW w:w="1348" w:type="dxa"/>
            <w:vAlign w:val="center"/>
          </w:tcPr>
          <w:p w:rsidR="00853F52" w:rsidRPr="00853F52" w:rsidRDefault="00853F52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Записи в тетради</w:t>
            </w:r>
          </w:p>
        </w:tc>
      </w:tr>
      <w:tr w:rsidR="00853F52" w:rsidRPr="00853F52" w:rsidTr="00FD50AB">
        <w:trPr>
          <w:gridAfter w:val="1"/>
          <w:wAfter w:w="23" w:type="dxa"/>
          <w:trHeight w:val="567"/>
          <w:jc w:val="center"/>
        </w:trPr>
        <w:tc>
          <w:tcPr>
            <w:tcW w:w="558" w:type="dxa"/>
            <w:vAlign w:val="center"/>
          </w:tcPr>
          <w:p w:rsidR="00853F52" w:rsidRPr="00853F52" w:rsidRDefault="00853F52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6</w:t>
            </w:r>
          </w:p>
        </w:tc>
        <w:tc>
          <w:tcPr>
            <w:tcW w:w="2749" w:type="dxa"/>
            <w:vAlign w:val="center"/>
          </w:tcPr>
          <w:p w:rsidR="00853F52" w:rsidRPr="00853F52" w:rsidRDefault="00853F52" w:rsidP="00FD50AB">
            <w:pPr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Политическая география.</w:t>
            </w:r>
          </w:p>
        </w:tc>
        <w:tc>
          <w:tcPr>
            <w:tcW w:w="1574" w:type="dxa"/>
            <w:vAlign w:val="center"/>
          </w:tcPr>
          <w:p w:rsidR="00853F52" w:rsidRPr="00853F52" w:rsidRDefault="00853F52" w:rsidP="00BA750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34" w:type="dxa"/>
            <w:vAlign w:val="center"/>
          </w:tcPr>
          <w:p w:rsidR="00853F52" w:rsidRPr="00853F52" w:rsidRDefault="00853F52" w:rsidP="00BA7500">
            <w:pPr>
              <w:rPr>
                <w:b/>
                <w:sz w:val="22"/>
                <w:szCs w:val="22"/>
              </w:rPr>
            </w:pPr>
          </w:p>
        </w:tc>
        <w:tc>
          <w:tcPr>
            <w:tcW w:w="2464" w:type="dxa"/>
            <w:vAlign w:val="center"/>
          </w:tcPr>
          <w:p w:rsidR="00853F52" w:rsidRPr="00853F52" w:rsidRDefault="00853F52" w:rsidP="00BA7500">
            <w:pPr>
              <w:pStyle w:val="c10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53F52">
              <w:rPr>
                <w:color w:val="000000"/>
                <w:sz w:val="22"/>
                <w:szCs w:val="22"/>
              </w:rPr>
              <w:t>Доказывать связь географии с другими науками.</w:t>
            </w:r>
          </w:p>
        </w:tc>
        <w:tc>
          <w:tcPr>
            <w:tcW w:w="2299" w:type="dxa"/>
            <w:vAlign w:val="center"/>
          </w:tcPr>
          <w:p w:rsidR="00853F52" w:rsidRPr="00853F52" w:rsidRDefault="00853F52" w:rsidP="00BA7500">
            <w:pPr>
              <w:pStyle w:val="c10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Мировоззрение, соответствующее современному уровню развития науки и общественной практики.</w:t>
            </w:r>
          </w:p>
        </w:tc>
        <w:tc>
          <w:tcPr>
            <w:tcW w:w="2142" w:type="dxa"/>
            <w:vAlign w:val="center"/>
          </w:tcPr>
          <w:p w:rsidR="00853F52" w:rsidRPr="00853F52" w:rsidRDefault="00853F52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Искать и отбирать необходимые источники информации.</w:t>
            </w:r>
          </w:p>
        </w:tc>
        <w:tc>
          <w:tcPr>
            <w:tcW w:w="1348" w:type="dxa"/>
            <w:vAlign w:val="center"/>
          </w:tcPr>
          <w:p w:rsidR="00853F52" w:rsidRPr="00853F52" w:rsidRDefault="00853F52" w:rsidP="00D97FCD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Стр.</w:t>
            </w:r>
            <w:r w:rsidR="00D97FCD">
              <w:rPr>
                <w:sz w:val="22"/>
                <w:szCs w:val="22"/>
              </w:rPr>
              <w:t>22-23</w:t>
            </w:r>
          </w:p>
        </w:tc>
      </w:tr>
      <w:tr w:rsidR="00853F52" w:rsidRPr="00853F52" w:rsidTr="00FD50AB">
        <w:trPr>
          <w:gridAfter w:val="1"/>
          <w:wAfter w:w="23" w:type="dxa"/>
          <w:trHeight w:val="567"/>
          <w:jc w:val="center"/>
        </w:trPr>
        <w:tc>
          <w:tcPr>
            <w:tcW w:w="558" w:type="dxa"/>
            <w:vAlign w:val="center"/>
          </w:tcPr>
          <w:p w:rsidR="00853F52" w:rsidRPr="00853F52" w:rsidRDefault="00853F52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7</w:t>
            </w:r>
          </w:p>
        </w:tc>
        <w:tc>
          <w:tcPr>
            <w:tcW w:w="2749" w:type="dxa"/>
            <w:vAlign w:val="center"/>
          </w:tcPr>
          <w:p w:rsidR="00853F52" w:rsidRPr="00853F52" w:rsidRDefault="00853F52" w:rsidP="00FD50AB">
            <w:pPr>
              <w:rPr>
                <w:i/>
                <w:sz w:val="22"/>
                <w:szCs w:val="22"/>
              </w:rPr>
            </w:pPr>
            <w:r w:rsidRPr="00853F52">
              <w:rPr>
                <w:b/>
                <w:i/>
                <w:sz w:val="22"/>
                <w:szCs w:val="22"/>
              </w:rPr>
              <w:t xml:space="preserve">Контрольная работа по теме: </w:t>
            </w:r>
            <w:r w:rsidRPr="00853F52">
              <w:rPr>
                <w:i/>
                <w:sz w:val="22"/>
                <w:szCs w:val="22"/>
              </w:rPr>
              <w:t>«Политическая карта мира»</w:t>
            </w:r>
          </w:p>
        </w:tc>
        <w:tc>
          <w:tcPr>
            <w:tcW w:w="1574" w:type="dxa"/>
            <w:vAlign w:val="center"/>
          </w:tcPr>
          <w:p w:rsidR="00853F52" w:rsidRPr="00853F52" w:rsidRDefault="00853F52" w:rsidP="00BA750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34" w:type="dxa"/>
            <w:vAlign w:val="center"/>
          </w:tcPr>
          <w:p w:rsidR="00853F52" w:rsidRPr="00853F52" w:rsidRDefault="00853F52" w:rsidP="00BA7500">
            <w:pPr>
              <w:rPr>
                <w:b/>
                <w:sz w:val="22"/>
                <w:szCs w:val="22"/>
              </w:rPr>
            </w:pPr>
          </w:p>
        </w:tc>
        <w:tc>
          <w:tcPr>
            <w:tcW w:w="2464" w:type="dxa"/>
            <w:vAlign w:val="center"/>
          </w:tcPr>
          <w:p w:rsidR="00853F52" w:rsidRPr="00853F52" w:rsidRDefault="00853F52" w:rsidP="00BA75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99" w:type="dxa"/>
            <w:vAlign w:val="center"/>
          </w:tcPr>
          <w:p w:rsidR="00853F52" w:rsidRPr="00853F52" w:rsidRDefault="00853F52" w:rsidP="00BA7500">
            <w:pPr>
              <w:pStyle w:val="c10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142" w:type="dxa"/>
            <w:vAlign w:val="center"/>
          </w:tcPr>
          <w:p w:rsidR="00853F52" w:rsidRPr="00853F52" w:rsidRDefault="00853F52" w:rsidP="00BA75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8" w:type="dxa"/>
            <w:vAlign w:val="center"/>
          </w:tcPr>
          <w:p w:rsidR="00853F52" w:rsidRPr="00853F52" w:rsidRDefault="00853F52" w:rsidP="00BA7500">
            <w:pPr>
              <w:jc w:val="center"/>
              <w:rPr>
                <w:sz w:val="22"/>
                <w:szCs w:val="22"/>
              </w:rPr>
            </w:pPr>
          </w:p>
        </w:tc>
      </w:tr>
      <w:tr w:rsidR="00853F52" w:rsidRPr="00853F52" w:rsidTr="00BA7500">
        <w:trPr>
          <w:trHeight w:val="510"/>
          <w:jc w:val="center"/>
        </w:trPr>
        <w:tc>
          <w:tcPr>
            <w:tcW w:w="15591" w:type="dxa"/>
            <w:gridSpan w:val="9"/>
            <w:shd w:val="clear" w:color="auto" w:fill="D9D9D9" w:themeFill="background1" w:themeFillShade="D9"/>
            <w:vAlign w:val="center"/>
          </w:tcPr>
          <w:p w:rsidR="00853F52" w:rsidRPr="00853F52" w:rsidRDefault="00853F52" w:rsidP="00FF4077">
            <w:pPr>
              <w:jc w:val="center"/>
              <w:rPr>
                <w:b/>
                <w:sz w:val="22"/>
                <w:szCs w:val="22"/>
              </w:rPr>
            </w:pPr>
            <w:r w:rsidRPr="00853F52">
              <w:rPr>
                <w:b/>
                <w:sz w:val="22"/>
                <w:szCs w:val="22"/>
              </w:rPr>
              <w:t>ПРИРОДА И ЧЕЛОВЕК (</w:t>
            </w:r>
            <w:r w:rsidR="008061D6">
              <w:rPr>
                <w:b/>
                <w:sz w:val="22"/>
                <w:szCs w:val="22"/>
              </w:rPr>
              <w:t>6</w:t>
            </w:r>
            <w:r w:rsidRPr="00853F52">
              <w:rPr>
                <w:b/>
                <w:sz w:val="22"/>
                <w:szCs w:val="22"/>
              </w:rPr>
              <w:t xml:space="preserve"> </w:t>
            </w:r>
            <w:r w:rsidR="00FF4077" w:rsidRPr="00853F52">
              <w:rPr>
                <w:b/>
                <w:sz w:val="22"/>
                <w:szCs w:val="22"/>
              </w:rPr>
              <w:t>часов</w:t>
            </w:r>
            <w:r w:rsidRPr="00853F52">
              <w:rPr>
                <w:b/>
                <w:sz w:val="22"/>
                <w:szCs w:val="22"/>
              </w:rPr>
              <w:t>)</w:t>
            </w:r>
          </w:p>
        </w:tc>
      </w:tr>
      <w:tr w:rsidR="00853F52" w:rsidRPr="00853F52" w:rsidTr="00FD50AB">
        <w:trPr>
          <w:gridAfter w:val="1"/>
          <w:wAfter w:w="23" w:type="dxa"/>
          <w:trHeight w:val="567"/>
          <w:jc w:val="center"/>
        </w:trPr>
        <w:tc>
          <w:tcPr>
            <w:tcW w:w="558" w:type="dxa"/>
            <w:vAlign w:val="center"/>
          </w:tcPr>
          <w:p w:rsidR="00853F52" w:rsidRPr="00853F52" w:rsidRDefault="00853F52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8</w:t>
            </w:r>
          </w:p>
        </w:tc>
        <w:tc>
          <w:tcPr>
            <w:tcW w:w="2749" w:type="dxa"/>
            <w:vAlign w:val="center"/>
          </w:tcPr>
          <w:p w:rsidR="00853F52" w:rsidRPr="00853F52" w:rsidRDefault="00853F52" w:rsidP="00FD50AB">
            <w:pPr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Взаимодействие общества и природы</w:t>
            </w:r>
          </w:p>
        </w:tc>
        <w:tc>
          <w:tcPr>
            <w:tcW w:w="1574" w:type="dxa"/>
            <w:vAlign w:val="center"/>
          </w:tcPr>
          <w:p w:rsidR="00853F52" w:rsidRPr="00853F52" w:rsidRDefault="00853F52" w:rsidP="00BA75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34" w:type="dxa"/>
            <w:vAlign w:val="center"/>
          </w:tcPr>
          <w:p w:rsidR="00853F52" w:rsidRPr="00853F52" w:rsidRDefault="00853F52" w:rsidP="00BA75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64" w:type="dxa"/>
            <w:vAlign w:val="center"/>
          </w:tcPr>
          <w:p w:rsidR="00853F52" w:rsidRPr="00853F52" w:rsidRDefault="00853F52" w:rsidP="00BA7500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Приводить примеры положительных и отрицательных последствий взаимодействия человека и окружающей среды.</w:t>
            </w:r>
          </w:p>
        </w:tc>
        <w:tc>
          <w:tcPr>
            <w:tcW w:w="2299" w:type="dxa"/>
            <w:vAlign w:val="center"/>
          </w:tcPr>
          <w:p w:rsidR="00853F52" w:rsidRPr="00853F52" w:rsidRDefault="00853F52" w:rsidP="00BA7500">
            <w:pPr>
              <w:pStyle w:val="c10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Готовность к образованию, в том числе самообразованию.</w:t>
            </w:r>
          </w:p>
        </w:tc>
        <w:tc>
          <w:tcPr>
            <w:tcW w:w="2142" w:type="dxa"/>
            <w:vAlign w:val="center"/>
          </w:tcPr>
          <w:p w:rsidR="00853F52" w:rsidRPr="00853F52" w:rsidRDefault="00853F52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Переводить информацию из одного вида в другой.</w:t>
            </w:r>
          </w:p>
        </w:tc>
        <w:tc>
          <w:tcPr>
            <w:tcW w:w="1348" w:type="dxa"/>
            <w:vAlign w:val="center"/>
          </w:tcPr>
          <w:p w:rsidR="00853F52" w:rsidRPr="00853F52" w:rsidRDefault="00853F52" w:rsidP="00956747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Стр.</w:t>
            </w:r>
            <w:r w:rsidR="00956747">
              <w:rPr>
                <w:sz w:val="22"/>
                <w:szCs w:val="22"/>
              </w:rPr>
              <w:t>29-31</w:t>
            </w:r>
          </w:p>
        </w:tc>
      </w:tr>
      <w:tr w:rsidR="00853F52" w:rsidRPr="00853F52" w:rsidTr="00FD50AB">
        <w:trPr>
          <w:gridAfter w:val="1"/>
          <w:wAfter w:w="23" w:type="dxa"/>
          <w:trHeight w:val="567"/>
          <w:jc w:val="center"/>
        </w:trPr>
        <w:tc>
          <w:tcPr>
            <w:tcW w:w="558" w:type="dxa"/>
            <w:vAlign w:val="center"/>
          </w:tcPr>
          <w:p w:rsidR="00853F52" w:rsidRPr="00853F52" w:rsidRDefault="00853F52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9</w:t>
            </w:r>
          </w:p>
        </w:tc>
        <w:tc>
          <w:tcPr>
            <w:tcW w:w="2749" w:type="dxa"/>
            <w:vAlign w:val="center"/>
          </w:tcPr>
          <w:p w:rsidR="00853F52" w:rsidRPr="00853F52" w:rsidRDefault="00853F52" w:rsidP="00FD50AB">
            <w:pPr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Мировые природные ресурсы (</w:t>
            </w:r>
            <w:r w:rsidRPr="00853F52">
              <w:rPr>
                <w:i/>
                <w:sz w:val="22"/>
                <w:szCs w:val="22"/>
              </w:rPr>
              <w:t>минеральные, земельные</w:t>
            </w:r>
            <w:r w:rsidRPr="00853F52">
              <w:rPr>
                <w:sz w:val="22"/>
                <w:szCs w:val="22"/>
              </w:rPr>
              <w:t>)</w:t>
            </w:r>
          </w:p>
        </w:tc>
        <w:tc>
          <w:tcPr>
            <w:tcW w:w="1574" w:type="dxa"/>
            <w:vAlign w:val="center"/>
          </w:tcPr>
          <w:p w:rsidR="00853F52" w:rsidRPr="00853F52" w:rsidRDefault="00853F52" w:rsidP="00BA75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34" w:type="dxa"/>
            <w:vAlign w:val="center"/>
          </w:tcPr>
          <w:p w:rsidR="00853F52" w:rsidRPr="00853F52" w:rsidRDefault="00853F52" w:rsidP="00BA7500">
            <w:pPr>
              <w:jc w:val="center"/>
              <w:rPr>
                <w:b/>
                <w:i/>
                <w:sz w:val="22"/>
                <w:szCs w:val="22"/>
              </w:rPr>
            </w:pPr>
            <w:r w:rsidRPr="00853F52">
              <w:rPr>
                <w:b/>
                <w:i/>
                <w:sz w:val="22"/>
                <w:szCs w:val="22"/>
              </w:rPr>
              <w:t>Практическая</w:t>
            </w:r>
          </w:p>
          <w:p w:rsidR="00853F52" w:rsidRPr="00853F52" w:rsidRDefault="00853F52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b/>
                <w:i/>
                <w:sz w:val="22"/>
                <w:szCs w:val="22"/>
              </w:rPr>
              <w:t>работа №3:</w:t>
            </w:r>
            <w:r w:rsidRPr="00853F52">
              <w:rPr>
                <w:sz w:val="22"/>
                <w:szCs w:val="22"/>
              </w:rPr>
              <w:t xml:space="preserve"> </w:t>
            </w:r>
          </w:p>
          <w:p w:rsidR="00853F52" w:rsidRPr="00853F52" w:rsidRDefault="00853F52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i/>
                <w:sz w:val="22"/>
                <w:szCs w:val="22"/>
              </w:rPr>
              <w:t>«Оценка ресурсо- обеспеченности стран мира»</w:t>
            </w:r>
          </w:p>
        </w:tc>
        <w:tc>
          <w:tcPr>
            <w:tcW w:w="2464" w:type="dxa"/>
            <w:vMerge w:val="restart"/>
            <w:vAlign w:val="center"/>
          </w:tcPr>
          <w:p w:rsidR="00853F52" w:rsidRPr="00853F52" w:rsidRDefault="00853F52" w:rsidP="00BA7500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 xml:space="preserve">Называть основные группы природных ресурсов, их применение, основные меры по их охране и природопользованию. </w:t>
            </w:r>
          </w:p>
        </w:tc>
        <w:tc>
          <w:tcPr>
            <w:tcW w:w="2299" w:type="dxa"/>
            <w:vMerge w:val="restart"/>
            <w:vAlign w:val="center"/>
          </w:tcPr>
          <w:p w:rsidR="00853F52" w:rsidRPr="00853F52" w:rsidRDefault="00853F52" w:rsidP="00BA7500">
            <w:pPr>
              <w:pStyle w:val="c10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Готовность к образованию, в том числе самообразованию.</w:t>
            </w:r>
          </w:p>
        </w:tc>
        <w:tc>
          <w:tcPr>
            <w:tcW w:w="2142" w:type="dxa"/>
            <w:vMerge w:val="restart"/>
            <w:vAlign w:val="center"/>
          </w:tcPr>
          <w:p w:rsidR="00853F52" w:rsidRPr="00853F52" w:rsidRDefault="00853F52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Классифицировать в соответствии с выбранными признаками, систематизировать и структурировать информацию.</w:t>
            </w:r>
          </w:p>
        </w:tc>
        <w:tc>
          <w:tcPr>
            <w:tcW w:w="1348" w:type="dxa"/>
            <w:vAlign w:val="center"/>
          </w:tcPr>
          <w:p w:rsidR="00853F52" w:rsidRPr="00853F52" w:rsidRDefault="00853F52" w:rsidP="00956747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Стр.</w:t>
            </w:r>
            <w:r w:rsidR="00956747">
              <w:rPr>
                <w:sz w:val="22"/>
                <w:szCs w:val="22"/>
              </w:rPr>
              <w:t>31-38</w:t>
            </w:r>
          </w:p>
        </w:tc>
      </w:tr>
      <w:tr w:rsidR="00853F52" w:rsidRPr="00853F52" w:rsidTr="00FD50AB">
        <w:trPr>
          <w:gridAfter w:val="1"/>
          <w:wAfter w:w="23" w:type="dxa"/>
          <w:trHeight w:val="794"/>
          <w:jc w:val="center"/>
        </w:trPr>
        <w:tc>
          <w:tcPr>
            <w:tcW w:w="558" w:type="dxa"/>
            <w:vAlign w:val="center"/>
          </w:tcPr>
          <w:p w:rsidR="00853F52" w:rsidRPr="00853F52" w:rsidRDefault="00853F52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10</w:t>
            </w:r>
          </w:p>
        </w:tc>
        <w:tc>
          <w:tcPr>
            <w:tcW w:w="2749" w:type="dxa"/>
            <w:vAlign w:val="center"/>
          </w:tcPr>
          <w:p w:rsidR="00853F52" w:rsidRPr="00853F52" w:rsidRDefault="00853F52" w:rsidP="00FD50AB">
            <w:pPr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Мировые природные ресурсы (</w:t>
            </w:r>
            <w:r w:rsidRPr="00853F52">
              <w:rPr>
                <w:i/>
                <w:sz w:val="22"/>
                <w:szCs w:val="22"/>
              </w:rPr>
              <w:t>водные, климатические и др.</w:t>
            </w:r>
            <w:r w:rsidRPr="00853F52">
              <w:rPr>
                <w:sz w:val="22"/>
                <w:szCs w:val="22"/>
              </w:rPr>
              <w:t>)</w:t>
            </w:r>
          </w:p>
        </w:tc>
        <w:tc>
          <w:tcPr>
            <w:tcW w:w="1574" w:type="dxa"/>
            <w:vAlign w:val="center"/>
          </w:tcPr>
          <w:p w:rsidR="00853F52" w:rsidRPr="00853F52" w:rsidRDefault="00853F52" w:rsidP="00BA75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34" w:type="dxa"/>
            <w:vAlign w:val="center"/>
          </w:tcPr>
          <w:p w:rsidR="00853F52" w:rsidRPr="00853F52" w:rsidRDefault="00853F52" w:rsidP="00BA75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64" w:type="dxa"/>
            <w:vMerge/>
            <w:vAlign w:val="center"/>
          </w:tcPr>
          <w:p w:rsidR="00853F52" w:rsidRPr="00853F52" w:rsidRDefault="00853F52" w:rsidP="00BA7500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299" w:type="dxa"/>
            <w:vMerge/>
            <w:vAlign w:val="center"/>
          </w:tcPr>
          <w:p w:rsidR="00853F52" w:rsidRPr="00853F52" w:rsidRDefault="00853F52" w:rsidP="00BA75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  <w:vAlign w:val="center"/>
          </w:tcPr>
          <w:p w:rsidR="00853F52" w:rsidRPr="00853F52" w:rsidRDefault="00853F52" w:rsidP="00BA75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8" w:type="dxa"/>
            <w:vAlign w:val="center"/>
          </w:tcPr>
          <w:p w:rsidR="00853F52" w:rsidRPr="00853F52" w:rsidRDefault="00853F52" w:rsidP="00956747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Стр.</w:t>
            </w:r>
            <w:r w:rsidR="00956747">
              <w:rPr>
                <w:sz w:val="22"/>
                <w:szCs w:val="22"/>
              </w:rPr>
              <w:t>38-45</w:t>
            </w:r>
          </w:p>
        </w:tc>
      </w:tr>
      <w:tr w:rsidR="00FD50AB" w:rsidRPr="00853F52" w:rsidTr="00FD50AB">
        <w:trPr>
          <w:gridAfter w:val="1"/>
          <w:wAfter w:w="23" w:type="dxa"/>
          <w:trHeight w:val="567"/>
          <w:jc w:val="center"/>
        </w:trPr>
        <w:tc>
          <w:tcPr>
            <w:tcW w:w="558" w:type="dxa"/>
            <w:vAlign w:val="center"/>
          </w:tcPr>
          <w:p w:rsidR="00FD50AB" w:rsidRPr="00853F52" w:rsidRDefault="00FD50AB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11</w:t>
            </w:r>
          </w:p>
        </w:tc>
        <w:tc>
          <w:tcPr>
            <w:tcW w:w="2749" w:type="dxa"/>
            <w:vAlign w:val="center"/>
          </w:tcPr>
          <w:p w:rsidR="00FD50AB" w:rsidRPr="00853F52" w:rsidRDefault="00FD50AB" w:rsidP="00FD50AB">
            <w:pPr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Загрязнение окружающей среды.</w:t>
            </w:r>
          </w:p>
        </w:tc>
        <w:tc>
          <w:tcPr>
            <w:tcW w:w="1574" w:type="dxa"/>
            <w:vAlign w:val="center"/>
          </w:tcPr>
          <w:p w:rsidR="00FD50AB" w:rsidRPr="00853F52" w:rsidRDefault="00FD50AB" w:rsidP="00BA75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34" w:type="dxa"/>
            <w:vAlign w:val="center"/>
          </w:tcPr>
          <w:p w:rsidR="00FD50AB" w:rsidRPr="00853F52" w:rsidRDefault="00FD50AB" w:rsidP="00BA75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64" w:type="dxa"/>
            <w:vMerge w:val="restart"/>
            <w:vAlign w:val="center"/>
          </w:tcPr>
          <w:p w:rsidR="00FD50AB" w:rsidRPr="00853F52" w:rsidRDefault="00FD50AB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Обосновывать необходимость рационального природопользования.</w:t>
            </w:r>
          </w:p>
        </w:tc>
        <w:tc>
          <w:tcPr>
            <w:tcW w:w="2299" w:type="dxa"/>
            <w:vMerge w:val="restart"/>
            <w:vAlign w:val="center"/>
          </w:tcPr>
          <w:p w:rsidR="00FD50AB" w:rsidRPr="00853F52" w:rsidRDefault="00FD50AB" w:rsidP="00BA7500">
            <w:pPr>
              <w:pStyle w:val="c10"/>
              <w:shd w:val="clear" w:color="auto" w:fill="FFFFFF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 xml:space="preserve">Мировоззрение, соответствующее современному уровню развития науки и </w:t>
            </w:r>
            <w:r w:rsidRPr="00853F52">
              <w:rPr>
                <w:sz w:val="22"/>
                <w:szCs w:val="22"/>
              </w:rPr>
              <w:lastRenderedPageBreak/>
              <w:t>общественной практики.</w:t>
            </w:r>
          </w:p>
        </w:tc>
        <w:tc>
          <w:tcPr>
            <w:tcW w:w="2142" w:type="dxa"/>
            <w:vMerge w:val="restart"/>
            <w:vAlign w:val="center"/>
          </w:tcPr>
          <w:p w:rsidR="00FD50AB" w:rsidRPr="00853F52" w:rsidRDefault="00FD50AB" w:rsidP="00BA7500">
            <w:pPr>
              <w:jc w:val="center"/>
              <w:rPr>
                <w:b/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lastRenderedPageBreak/>
              <w:t>Искать и отбирать необходимые источники информации.</w:t>
            </w:r>
          </w:p>
        </w:tc>
        <w:tc>
          <w:tcPr>
            <w:tcW w:w="1348" w:type="dxa"/>
            <w:vAlign w:val="center"/>
          </w:tcPr>
          <w:p w:rsidR="00FD50AB" w:rsidRPr="00853F52" w:rsidRDefault="00FD50AB" w:rsidP="00956747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Стр.</w:t>
            </w:r>
            <w:r>
              <w:rPr>
                <w:sz w:val="22"/>
                <w:szCs w:val="22"/>
              </w:rPr>
              <w:t>45-50</w:t>
            </w:r>
          </w:p>
        </w:tc>
      </w:tr>
      <w:tr w:rsidR="00FD50AB" w:rsidRPr="00853F52" w:rsidTr="00FD50AB">
        <w:trPr>
          <w:gridAfter w:val="1"/>
          <w:wAfter w:w="23" w:type="dxa"/>
          <w:trHeight w:val="567"/>
          <w:jc w:val="center"/>
        </w:trPr>
        <w:tc>
          <w:tcPr>
            <w:tcW w:w="558" w:type="dxa"/>
            <w:vAlign w:val="center"/>
          </w:tcPr>
          <w:p w:rsidR="00FD50AB" w:rsidRPr="00853F52" w:rsidRDefault="00FD50AB" w:rsidP="00BA75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2749" w:type="dxa"/>
            <w:vAlign w:val="center"/>
          </w:tcPr>
          <w:p w:rsidR="00FD50AB" w:rsidRPr="00FD50AB" w:rsidRDefault="00FD50AB" w:rsidP="00FD50AB">
            <w:pPr>
              <w:rPr>
                <w:sz w:val="22"/>
                <w:szCs w:val="22"/>
              </w:rPr>
            </w:pPr>
            <w:r w:rsidRPr="00FD50AB">
              <w:rPr>
                <w:sz w:val="22"/>
                <w:szCs w:val="22"/>
              </w:rPr>
              <w:t>Географическое ресурсоведение и геоэкология</w:t>
            </w:r>
          </w:p>
        </w:tc>
        <w:tc>
          <w:tcPr>
            <w:tcW w:w="1574" w:type="dxa"/>
            <w:vAlign w:val="center"/>
          </w:tcPr>
          <w:p w:rsidR="00FD50AB" w:rsidRPr="00853F52" w:rsidRDefault="00FD50AB" w:rsidP="00BA75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34" w:type="dxa"/>
            <w:vAlign w:val="center"/>
          </w:tcPr>
          <w:p w:rsidR="00FD50AB" w:rsidRPr="00853F52" w:rsidRDefault="00FD50AB" w:rsidP="00BA75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64" w:type="dxa"/>
            <w:vMerge/>
            <w:vAlign w:val="center"/>
          </w:tcPr>
          <w:p w:rsidR="00FD50AB" w:rsidRPr="00853F52" w:rsidRDefault="00FD50AB" w:rsidP="00BA75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99" w:type="dxa"/>
            <w:vMerge/>
            <w:vAlign w:val="center"/>
          </w:tcPr>
          <w:p w:rsidR="00FD50AB" w:rsidRPr="00853F52" w:rsidRDefault="00FD50AB" w:rsidP="00BA75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  <w:vAlign w:val="center"/>
          </w:tcPr>
          <w:p w:rsidR="00FD50AB" w:rsidRPr="00853F52" w:rsidRDefault="00FD50AB" w:rsidP="00BA75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8" w:type="dxa"/>
            <w:vAlign w:val="center"/>
          </w:tcPr>
          <w:p w:rsidR="00FD50AB" w:rsidRPr="00853F52" w:rsidRDefault="00FD50AB" w:rsidP="00FD50AB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Стр.</w:t>
            </w:r>
            <w:r>
              <w:rPr>
                <w:sz w:val="22"/>
                <w:szCs w:val="22"/>
              </w:rPr>
              <w:t>51-53</w:t>
            </w:r>
          </w:p>
        </w:tc>
      </w:tr>
      <w:tr w:rsidR="00853F52" w:rsidRPr="00853F52" w:rsidTr="00FD50AB">
        <w:trPr>
          <w:gridAfter w:val="1"/>
          <w:wAfter w:w="23" w:type="dxa"/>
          <w:trHeight w:val="567"/>
          <w:jc w:val="center"/>
        </w:trPr>
        <w:tc>
          <w:tcPr>
            <w:tcW w:w="558" w:type="dxa"/>
            <w:vAlign w:val="center"/>
          </w:tcPr>
          <w:p w:rsidR="00853F52" w:rsidRPr="00853F52" w:rsidRDefault="00853F52" w:rsidP="00956747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lastRenderedPageBreak/>
              <w:t>1</w:t>
            </w:r>
            <w:r w:rsidR="00956747">
              <w:rPr>
                <w:sz w:val="22"/>
                <w:szCs w:val="22"/>
              </w:rPr>
              <w:t>3</w:t>
            </w:r>
          </w:p>
        </w:tc>
        <w:tc>
          <w:tcPr>
            <w:tcW w:w="2749" w:type="dxa"/>
            <w:vAlign w:val="center"/>
          </w:tcPr>
          <w:p w:rsidR="00853F52" w:rsidRPr="00853F52" w:rsidRDefault="00853F52" w:rsidP="00FD50AB">
            <w:pPr>
              <w:rPr>
                <w:sz w:val="22"/>
                <w:szCs w:val="22"/>
              </w:rPr>
            </w:pPr>
            <w:r w:rsidRPr="00853F52">
              <w:rPr>
                <w:b/>
                <w:i/>
                <w:sz w:val="22"/>
                <w:szCs w:val="22"/>
              </w:rPr>
              <w:t xml:space="preserve">Контрольная работа по теме: </w:t>
            </w:r>
            <w:r w:rsidRPr="00853F52">
              <w:rPr>
                <w:i/>
                <w:sz w:val="22"/>
                <w:szCs w:val="22"/>
              </w:rPr>
              <w:t>«Природа и человек»</w:t>
            </w:r>
          </w:p>
        </w:tc>
        <w:tc>
          <w:tcPr>
            <w:tcW w:w="1574" w:type="dxa"/>
            <w:vAlign w:val="center"/>
          </w:tcPr>
          <w:p w:rsidR="00853F52" w:rsidRPr="00853F52" w:rsidRDefault="00853F52" w:rsidP="00BA75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34" w:type="dxa"/>
            <w:vAlign w:val="center"/>
          </w:tcPr>
          <w:p w:rsidR="00853F52" w:rsidRPr="00853F52" w:rsidRDefault="00853F52" w:rsidP="00BA75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64" w:type="dxa"/>
            <w:vAlign w:val="center"/>
          </w:tcPr>
          <w:p w:rsidR="00853F52" w:rsidRPr="00853F52" w:rsidRDefault="00853F52" w:rsidP="00BA75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99" w:type="dxa"/>
            <w:vAlign w:val="center"/>
          </w:tcPr>
          <w:p w:rsidR="00853F52" w:rsidRPr="00853F52" w:rsidRDefault="00853F52" w:rsidP="00BA75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42" w:type="dxa"/>
            <w:vAlign w:val="center"/>
          </w:tcPr>
          <w:p w:rsidR="00853F52" w:rsidRPr="00853F52" w:rsidRDefault="00853F52" w:rsidP="00BA75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8" w:type="dxa"/>
            <w:vAlign w:val="center"/>
          </w:tcPr>
          <w:p w:rsidR="00853F52" w:rsidRPr="00853F52" w:rsidRDefault="00853F52" w:rsidP="00BA7500">
            <w:pPr>
              <w:jc w:val="center"/>
              <w:rPr>
                <w:sz w:val="22"/>
                <w:szCs w:val="22"/>
              </w:rPr>
            </w:pPr>
          </w:p>
        </w:tc>
      </w:tr>
      <w:tr w:rsidR="00853F52" w:rsidRPr="00853F52" w:rsidTr="00BA7500">
        <w:trPr>
          <w:trHeight w:val="510"/>
          <w:jc w:val="center"/>
        </w:trPr>
        <w:tc>
          <w:tcPr>
            <w:tcW w:w="15591" w:type="dxa"/>
            <w:gridSpan w:val="9"/>
            <w:shd w:val="clear" w:color="auto" w:fill="D9D9D9" w:themeFill="background1" w:themeFillShade="D9"/>
            <w:vAlign w:val="center"/>
          </w:tcPr>
          <w:p w:rsidR="00853F52" w:rsidRPr="00853F52" w:rsidRDefault="00853F52" w:rsidP="00FF4077">
            <w:pPr>
              <w:jc w:val="center"/>
              <w:rPr>
                <w:b/>
                <w:sz w:val="22"/>
                <w:szCs w:val="22"/>
              </w:rPr>
            </w:pPr>
            <w:r w:rsidRPr="00853F52">
              <w:rPr>
                <w:b/>
                <w:sz w:val="22"/>
                <w:szCs w:val="22"/>
              </w:rPr>
              <w:t xml:space="preserve">ГЕОГРАФИЯ НАСЕЛЕНИЯ МИРА (7 </w:t>
            </w:r>
            <w:r w:rsidR="00FF4077" w:rsidRPr="00853F52">
              <w:rPr>
                <w:b/>
                <w:sz w:val="22"/>
                <w:szCs w:val="22"/>
              </w:rPr>
              <w:t>часов</w:t>
            </w:r>
            <w:r w:rsidRPr="00853F52">
              <w:rPr>
                <w:b/>
                <w:sz w:val="22"/>
                <w:szCs w:val="22"/>
              </w:rPr>
              <w:t>)</w:t>
            </w:r>
          </w:p>
        </w:tc>
      </w:tr>
      <w:tr w:rsidR="00FB2DFB" w:rsidRPr="00853F52" w:rsidTr="00FD50AB">
        <w:trPr>
          <w:gridAfter w:val="1"/>
          <w:wAfter w:w="23" w:type="dxa"/>
          <w:trHeight w:val="1191"/>
          <w:jc w:val="center"/>
        </w:trPr>
        <w:tc>
          <w:tcPr>
            <w:tcW w:w="558" w:type="dxa"/>
            <w:vAlign w:val="center"/>
          </w:tcPr>
          <w:p w:rsidR="00FB2DFB" w:rsidRPr="00FB2DFB" w:rsidRDefault="00FB2DFB" w:rsidP="00FB2DF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FB2DFB">
              <w:rPr>
                <w:color w:val="000000" w:themeColor="text1"/>
                <w:sz w:val="22"/>
                <w:szCs w:val="22"/>
              </w:rPr>
              <w:t>14</w:t>
            </w:r>
          </w:p>
        </w:tc>
        <w:tc>
          <w:tcPr>
            <w:tcW w:w="2749" w:type="dxa"/>
            <w:vAlign w:val="center"/>
          </w:tcPr>
          <w:p w:rsidR="00FB2DFB" w:rsidRPr="00853F52" w:rsidRDefault="00FB2DFB" w:rsidP="00FB2DFB">
            <w:pPr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Численность и воспроизводство населения.</w:t>
            </w:r>
          </w:p>
        </w:tc>
        <w:tc>
          <w:tcPr>
            <w:tcW w:w="1574" w:type="dxa"/>
            <w:vAlign w:val="center"/>
          </w:tcPr>
          <w:p w:rsidR="00FB2DFB" w:rsidRPr="00853F52" w:rsidRDefault="00FB2DFB" w:rsidP="00FB2DF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34" w:type="dxa"/>
            <w:vAlign w:val="center"/>
          </w:tcPr>
          <w:p w:rsidR="00FB2DFB" w:rsidRPr="00853F52" w:rsidRDefault="00FB2DFB" w:rsidP="00FB2D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64" w:type="dxa"/>
            <w:vAlign w:val="center"/>
          </w:tcPr>
          <w:p w:rsidR="00FB2DFB" w:rsidRPr="00853F52" w:rsidRDefault="00FB2DFB" w:rsidP="00FB2DFB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Сравнивать разные страны по уровню и качеству жизни населения.</w:t>
            </w:r>
          </w:p>
        </w:tc>
        <w:tc>
          <w:tcPr>
            <w:tcW w:w="2299" w:type="dxa"/>
            <w:vAlign w:val="center"/>
          </w:tcPr>
          <w:p w:rsidR="00FB2DFB" w:rsidRPr="00853F52" w:rsidRDefault="00FB2DFB" w:rsidP="00FB2DFB">
            <w:pPr>
              <w:pStyle w:val="c10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Готовность к образованию, в том числе самообразованию.</w:t>
            </w:r>
          </w:p>
        </w:tc>
        <w:tc>
          <w:tcPr>
            <w:tcW w:w="2142" w:type="dxa"/>
            <w:vAlign w:val="center"/>
          </w:tcPr>
          <w:p w:rsidR="00FB2DFB" w:rsidRPr="00853F52" w:rsidRDefault="00FB2DFB" w:rsidP="00FB2DFB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Переводить информацию из одного вида в другой.</w:t>
            </w:r>
          </w:p>
        </w:tc>
        <w:tc>
          <w:tcPr>
            <w:tcW w:w="1348" w:type="dxa"/>
            <w:vAlign w:val="center"/>
          </w:tcPr>
          <w:p w:rsidR="00FB2DFB" w:rsidRPr="00853F52" w:rsidRDefault="00FB2DFB" w:rsidP="00FB2DFB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Стр.</w:t>
            </w:r>
            <w:r>
              <w:rPr>
                <w:sz w:val="22"/>
                <w:szCs w:val="22"/>
              </w:rPr>
              <w:t>61-71</w:t>
            </w:r>
          </w:p>
        </w:tc>
      </w:tr>
      <w:tr w:rsidR="00FB2DFB" w:rsidRPr="00853F52" w:rsidTr="00FD50AB">
        <w:trPr>
          <w:gridAfter w:val="1"/>
          <w:wAfter w:w="23" w:type="dxa"/>
          <w:trHeight w:val="1191"/>
          <w:jc w:val="center"/>
        </w:trPr>
        <w:tc>
          <w:tcPr>
            <w:tcW w:w="558" w:type="dxa"/>
            <w:vAlign w:val="center"/>
          </w:tcPr>
          <w:p w:rsidR="00FB2DFB" w:rsidRPr="00853F52" w:rsidRDefault="00FB2DFB" w:rsidP="00FB2DFB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15</w:t>
            </w:r>
          </w:p>
        </w:tc>
        <w:tc>
          <w:tcPr>
            <w:tcW w:w="2749" w:type="dxa"/>
            <w:vAlign w:val="center"/>
          </w:tcPr>
          <w:p w:rsidR="00FB2DFB" w:rsidRPr="00853F52" w:rsidRDefault="00FB2DFB" w:rsidP="00FB2DF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Pr="00853F52">
              <w:rPr>
                <w:sz w:val="22"/>
                <w:szCs w:val="22"/>
              </w:rPr>
              <w:t xml:space="preserve">остав </w:t>
            </w:r>
            <w:r>
              <w:rPr>
                <w:sz w:val="22"/>
                <w:szCs w:val="22"/>
              </w:rPr>
              <w:t xml:space="preserve">(структура) </w:t>
            </w:r>
            <w:r w:rsidRPr="00853F52">
              <w:rPr>
                <w:sz w:val="22"/>
                <w:szCs w:val="22"/>
              </w:rPr>
              <w:t xml:space="preserve">населения </w:t>
            </w:r>
          </w:p>
        </w:tc>
        <w:tc>
          <w:tcPr>
            <w:tcW w:w="1574" w:type="dxa"/>
            <w:vAlign w:val="center"/>
          </w:tcPr>
          <w:p w:rsidR="00FB2DFB" w:rsidRPr="00853F52" w:rsidRDefault="00FB2DFB" w:rsidP="00FB2DF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34" w:type="dxa"/>
            <w:vAlign w:val="center"/>
          </w:tcPr>
          <w:p w:rsidR="00FB2DFB" w:rsidRPr="00853F52" w:rsidRDefault="00FB2DFB" w:rsidP="00FB2DFB">
            <w:pPr>
              <w:jc w:val="center"/>
              <w:rPr>
                <w:b/>
                <w:i/>
                <w:sz w:val="22"/>
                <w:szCs w:val="22"/>
              </w:rPr>
            </w:pPr>
            <w:r w:rsidRPr="00853F52">
              <w:rPr>
                <w:b/>
                <w:i/>
                <w:sz w:val="22"/>
                <w:szCs w:val="22"/>
              </w:rPr>
              <w:t>Практическая</w:t>
            </w:r>
          </w:p>
          <w:p w:rsidR="00FB2DFB" w:rsidRPr="00853F52" w:rsidRDefault="00FB2DFB" w:rsidP="00FB2DFB">
            <w:pPr>
              <w:jc w:val="center"/>
              <w:rPr>
                <w:sz w:val="22"/>
                <w:szCs w:val="22"/>
              </w:rPr>
            </w:pPr>
            <w:r w:rsidRPr="00853F52">
              <w:rPr>
                <w:b/>
                <w:i/>
                <w:sz w:val="22"/>
                <w:szCs w:val="22"/>
              </w:rPr>
              <w:t>работа №4:</w:t>
            </w:r>
            <w:r w:rsidRPr="00853F52">
              <w:rPr>
                <w:sz w:val="22"/>
                <w:szCs w:val="22"/>
              </w:rPr>
              <w:t xml:space="preserve"> </w:t>
            </w:r>
          </w:p>
          <w:p w:rsidR="00FB2DFB" w:rsidRPr="00853F52" w:rsidRDefault="00FB2DFB" w:rsidP="00FB2DFB">
            <w:pPr>
              <w:jc w:val="center"/>
              <w:rPr>
                <w:i/>
                <w:sz w:val="22"/>
                <w:szCs w:val="22"/>
              </w:rPr>
            </w:pPr>
            <w:r w:rsidRPr="00853F52">
              <w:rPr>
                <w:i/>
                <w:sz w:val="22"/>
                <w:szCs w:val="22"/>
              </w:rPr>
              <w:t>«Анализ половозрастных пирамид»</w:t>
            </w:r>
          </w:p>
        </w:tc>
        <w:tc>
          <w:tcPr>
            <w:tcW w:w="2464" w:type="dxa"/>
            <w:vAlign w:val="center"/>
          </w:tcPr>
          <w:p w:rsidR="00FB2DFB" w:rsidRPr="00853F52" w:rsidRDefault="00FB2DFB" w:rsidP="00FB2DFB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Анализировать и сравнивать данные половозрастных пирамид.</w:t>
            </w:r>
          </w:p>
        </w:tc>
        <w:tc>
          <w:tcPr>
            <w:tcW w:w="2299" w:type="dxa"/>
            <w:vAlign w:val="center"/>
          </w:tcPr>
          <w:p w:rsidR="00FB2DFB" w:rsidRPr="00853F52" w:rsidRDefault="00FB2DFB" w:rsidP="00FB2DFB">
            <w:pPr>
              <w:pStyle w:val="c10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Готовность к образованию, в том числе самообразованию.</w:t>
            </w:r>
          </w:p>
        </w:tc>
        <w:tc>
          <w:tcPr>
            <w:tcW w:w="2142" w:type="dxa"/>
            <w:vAlign w:val="center"/>
          </w:tcPr>
          <w:p w:rsidR="00FB2DFB" w:rsidRPr="00853F52" w:rsidRDefault="00FB2DFB" w:rsidP="00FB2DFB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Переводить информацию из одного вида в другой.</w:t>
            </w:r>
          </w:p>
        </w:tc>
        <w:tc>
          <w:tcPr>
            <w:tcW w:w="1348" w:type="dxa"/>
            <w:vAlign w:val="center"/>
          </w:tcPr>
          <w:p w:rsidR="00FB2DFB" w:rsidRPr="00853F52" w:rsidRDefault="00FB2DFB" w:rsidP="00FB2DFB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Стр.</w:t>
            </w:r>
            <w:r>
              <w:rPr>
                <w:sz w:val="22"/>
                <w:szCs w:val="22"/>
              </w:rPr>
              <w:t>71-73</w:t>
            </w:r>
          </w:p>
        </w:tc>
      </w:tr>
      <w:tr w:rsidR="00FB2DFB" w:rsidRPr="00853F52" w:rsidTr="00FD50AB">
        <w:trPr>
          <w:gridAfter w:val="1"/>
          <w:wAfter w:w="23" w:type="dxa"/>
          <w:trHeight w:val="510"/>
          <w:jc w:val="center"/>
        </w:trPr>
        <w:tc>
          <w:tcPr>
            <w:tcW w:w="558" w:type="dxa"/>
            <w:vAlign w:val="center"/>
          </w:tcPr>
          <w:p w:rsidR="00FB2DFB" w:rsidRPr="00853F52" w:rsidRDefault="00FB2DFB" w:rsidP="00FB2DFB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16</w:t>
            </w:r>
          </w:p>
        </w:tc>
        <w:tc>
          <w:tcPr>
            <w:tcW w:w="2749" w:type="dxa"/>
            <w:vAlign w:val="center"/>
          </w:tcPr>
          <w:p w:rsidR="00FB2DFB" w:rsidRPr="00853F52" w:rsidRDefault="00FB2DFB" w:rsidP="00FB2DFB">
            <w:pPr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Языковые семьи и группы.</w:t>
            </w:r>
          </w:p>
        </w:tc>
        <w:tc>
          <w:tcPr>
            <w:tcW w:w="1574" w:type="dxa"/>
            <w:vAlign w:val="center"/>
          </w:tcPr>
          <w:p w:rsidR="00FB2DFB" w:rsidRPr="00853F52" w:rsidRDefault="00FB2DFB" w:rsidP="00FB2DF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34" w:type="dxa"/>
            <w:vAlign w:val="center"/>
          </w:tcPr>
          <w:p w:rsidR="00FB2DFB" w:rsidRPr="00853F52" w:rsidRDefault="00FB2DFB" w:rsidP="00FB2DFB">
            <w:pPr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2464" w:type="dxa"/>
            <w:vAlign w:val="center"/>
          </w:tcPr>
          <w:p w:rsidR="00FB2DFB" w:rsidRPr="00853F52" w:rsidRDefault="00FB2DFB" w:rsidP="00FB2DFB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Приводить аргументированные доказательства влияния этнического состава населения на особенности социально-экономической жизни страны.</w:t>
            </w:r>
          </w:p>
        </w:tc>
        <w:tc>
          <w:tcPr>
            <w:tcW w:w="2299" w:type="dxa"/>
            <w:vAlign w:val="center"/>
          </w:tcPr>
          <w:p w:rsidR="00FB2DFB" w:rsidRPr="00853F52" w:rsidRDefault="00FB2DFB" w:rsidP="00FB2DFB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Готовность к жизни в поликультурном мире.</w:t>
            </w:r>
          </w:p>
        </w:tc>
        <w:tc>
          <w:tcPr>
            <w:tcW w:w="2142" w:type="dxa"/>
            <w:vAlign w:val="center"/>
          </w:tcPr>
          <w:p w:rsidR="00FB2DFB" w:rsidRPr="00853F52" w:rsidRDefault="00FB2DFB" w:rsidP="00FB2DFB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Искать и отбирать необходимые источники информации.</w:t>
            </w:r>
          </w:p>
        </w:tc>
        <w:tc>
          <w:tcPr>
            <w:tcW w:w="1348" w:type="dxa"/>
            <w:vAlign w:val="center"/>
          </w:tcPr>
          <w:p w:rsidR="00FB2DFB" w:rsidRPr="00853F52" w:rsidRDefault="00FB2DFB" w:rsidP="00FB2DFB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Стр.</w:t>
            </w:r>
            <w:r>
              <w:rPr>
                <w:sz w:val="22"/>
                <w:szCs w:val="22"/>
              </w:rPr>
              <w:t>73-75</w:t>
            </w:r>
          </w:p>
        </w:tc>
      </w:tr>
      <w:tr w:rsidR="00FB2DFB" w:rsidRPr="00853F52" w:rsidTr="00FD50AB">
        <w:trPr>
          <w:gridAfter w:val="1"/>
          <w:wAfter w:w="23" w:type="dxa"/>
          <w:trHeight w:val="510"/>
          <w:jc w:val="center"/>
        </w:trPr>
        <w:tc>
          <w:tcPr>
            <w:tcW w:w="558" w:type="dxa"/>
            <w:vAlign w:val="center"/>
          </w:tcPr>
          <w:p w:rsidR="00FB2DFB" w:rsidRPr="00853F52" w:rsidRDefault="00FB2DFB" w:rsidP="00FB2DFB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17</w:t>
            </w:r>
          </w:p>
        </w:tc>
        <w:tc>
          <w:tcPr>
            <w:tcW w:w="2749" w:type="dxa"/>
            <w:vAlign w:val="center"/>
          </w:tcPr>
          <w:p w:rsidR="00FB2DFB" w:rsidRPr="00853F52" w:rsidRDefault="00FB2DFB" w:rsidP="00FB2DFB">
            <w:pPr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Религии мира.</w:t>
            </w:r>
          </w:p>
        </w:tc>
        <w:tc>
          <w:tcPr>
            <w:tcW w:w="1574" w:type="dxa"/>
            <w:vAlign w:val="center"/>
          </w:tcPr>
          <w:p w:rsidR="00FB2DFB" w:rsidRPr="00853F52" w:rsidRDefault="00FB2DFB" w:rsidP="00FB2DF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34" w:type="dxa"/>
            <w:vAlign w:val="center"/>
          </w:tcPr>
          <w:p w:rsidR="00FB2DFB" w:rsidRPr="00853F52" w:rsidRDefault="00FB2DFB" w:rsidP="00FB2DFB">
            <w:pPr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2464" w:type="dxa"/>
            <w:vAlign w:val="center"/>
          </w:tcPr>
          <w:p w:rsidR="00FB2DFB" w:rsidRPr="00853F52" w:rsidRDefault="00FB2DFB" w:rsidP="00FB2DFB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Приводить аргументированные доказательства влияния религиозного состава населения на особенности социально-экономической жизни страны.</w:t>
            </w:r>
          </w:p>
        </w:tc>
        <w:tc>
          <w:tcPr>
            <w:tcW w:w="2299" w:type="dxa"/>
            <w:vAlign w:val="center"/>
          </w:tcPr>
          <w:p w:rsidR="00FB2DFB" w:rsidRPr="00853F52" w:rsidRDefault="00FB2DFB" w:rsidP="00FB2DFB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Готовность к жизни в поликультурном мире.</w:t>
            </w:r>
          </w:p>
        </w:tc>
        <w:tc>
          <w:tcPr>
            <w:tcW w:w="2142" w:type="dxa"/>
            <w:vAlign w:val="center"/>
          </w:tcPr>
          <w:p w:rsidR="00FB2DFB" w:rsidRPr="00853F52" w:rsidRDefault="00FB2DFB" w:rsidP="00FB2DFB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Искать и отбирать необходимые источники информации.</w:t>
            </w:r>
          </w:p>
        </w:tc>
        <w:tc>
          <w:tcPr>
            <w:tcW w:w="1348" w:type="dxa"/>
            <w:vAlign w:val="center"/>
          </w:tcPr>
          <w:p w:rsidR="00FB2DFB" w:rsidRPr="00853F52" w:rsidRDefault="00FB2DFB" w:rsidP="00FB2DFB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Стр.</w:t>
            </w:r>
            <w:r>
              <w:rPr>
                <w:sz w:val="22"/>
                <w:szCs w:val="22"/>
              </w:rPr>
              <w:t>75-76</w:t>
            </w:r>
            <w:r w:rsidRPr="00853F52">
              <w:rPr>
                <w:sz w:val="22"/>
                <w:szCs w:val="22"/>
              </w:rPr>
              <w:t xml:space="preserve"> </w:t>
            </w:r>
          </w:p>
        </w:tc>
      </w:tr>
      <w:tr w:rsidR="00FB2DFB" w:rsidRPr="00853F52" w:rsidTr="00FD50AB">
        <w:trPr>
          <w:gridAfter w:val="1"/>
          <w:wAfter w:w="23" w:type="dxa"/>
          <w:trHeight w:val="1474"/>
          <w:jc w:val="center"/>
        </w:trPr>
        <w:tc>
          <w:tcPr>
            <w:tcW w:w="558" w:type="dxa"/>
            <w:vAlign w:val="center"/>
          </w:tcPr>
          <w:p w:rsidR="00FB2DFB" w:rsidRPr="00853F52" w:rsidRDefault="00FB2DFB" w:rsidP="00FB2DFB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lastRenderedPageBreak/>
              <w:t>18</w:t>
            </w:r>
          </w:p>
        </w:tc>
        <w:tc>
          <w:tcPr>
            <w:tcW w:w="2749" w:type="dxa"/>
            <w:vAlign w:val="center"/>
          </w:tcPr>
          <w:p w:rsidR="00FB2DFB" w:rsidRPr="00853F52" w:rsidRDefault="00FB2DFB" w:rsidP="00FB2DFB">
            <w:pPr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Размещение и миграции населения.</w:t>
            </w:r>
          </w:p>
        </w:tc>
        <w:tc>
          <w:tcPr>
            <w:tcW w:w="1574" w:type="dxa"/>
            <w:vAlign w:val="center"/>
          </w:tcPr>
          <w:p w:rsidR="00FB2DFB" w:rsidRPr="00853F52" w:rsidRDefault="00FB2DFB" w:rsidP="00FB2DF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34" w:type="dxa"/>
            <w:vAlign w:val="center"/>
          </w:tcPr>
          <w:p w:rsidR="00FB2DFB" w:rsidRPr="00853F52" w:rsidRDefault="00FB2DFB" w:rsidP="00FB2DFB">
            <w:pPr>
              <w:jc w:val="center"/>
              <w:rPr>
                <w:b/>
                <w:i/>
                <w:sz w:val="22"/>
                <w:szCs w:val="22"/>
              </w:rPr>
            </w:pPr>
            <w:r w:rsidRPr="00853F52">
              <w:rPr>
                <w:b/>
                <w:i/>
                <w:sz w:val="22"/>
                <w:szCs w:val="22"/>
              </w:rPr>
              <w:t>Практическая</w:t>
            </w:r>
          </w:p>
          <w:p w:rsidR="00FB2DFB" w:rsidRPr="00853F52" w:rsidRDefault="00FB2DFB" w:rsidP="00FB2DFB">
            <w:pPr>
              <w:jc w:val="center"/>
              <w:rPr>
                <w:sz w:val="22"/>
                <w:szCs w:val="22"/>
              </w:rPr>
            </w:pPr>
            <w:r w:rsidRPr="00853F52">
              <w:rPr>
                <w:b/>
                <w:i/>
                <w:sz w:val="22"/>
                <w:szCs w:val="22"/>
              </w:rPr>
              <w:t>работа №5:</w:t>
            </w:r>
            <w:r w:rsidRPr="00853F52">
              <w:rPr>
                <w:sz w:val="22"/>
                <w:szCs w:val="22"/>
              </w:rPr>
              <w:t xml:space="preserve"> </w:t>
            </w:r>
          </w:p>
          <w:p w:rsidR="00FB2DFB" w:rsidRPr="00853F52" w:rsidRDefault="00FB2DFB" w:rsidP="00FB2DFB">
            <w:pPr>
              <w:jc w:val="center"/>
              <w:rPr>
                <w:i/>
                <w:sz w:val="22"/>
                <w:szCs w:val="22"/>
              </w:rPr>
            </w:pPr>
            <w:r w:rsidRPr="00853F52">
              <w:rPr>
                <w:i/>
                <w:sz w:val="22"/>
                <w:szCs w:val="22"/>
              </w:rPr>
              <w:t>«Главные районы трудовой миграции»</w:t>
            </w:r>
          </w:p>
        </w:tc>
        <w:tc>
          <w:tcPr>
            <w:tcW w:w="2464" w:type="dxa"/>
            <w:vAlign w:val="center"/>
          </w:tcPr>
          <w:p w:rsidR="00FB2DFB" w:rsidRPr="00853F52" w:rsidRDefault="00FB2DFB" w:rsidP="00FB2DFB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Использовать данные тематических карт как источник аргументов в пользу того или иного суждения.</w:t>
            </w:r>
          </w:p>
        </w:tc>
        <w:tc>
          <w:tcPr>
            <w:tcW w:w="2299" w:type="dxa"/>
            <w:vAlign w:val="center"/>
          </w:tcPr>
          <w:p w:rsidR="00FB2DFB" w:rsidRPr="00853F52" w:rsidRDefault="00FB2DFB" w:rsidP="00FB2DFB">
            <w:pPr>
              <w:pStyle w:val="c10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Готовность к образованию, в том числе самообразованию.</w:t>
            </w:r>
          </w:p>
        </w:tc>
        <w:tc>
          <w:tcPr>
            <w:tcW w:w="2142" w:type="dxa"/>
            <w:vAlign w:val="center"/>
          </w:tcPr>
          <w:p w:rsidR="00FB2DFB" w:rsidRPr="00853F52" w:rsidRDefault="00FB2DFB" w:rsidP="00FB2DFB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Переводить информацию из одного вида в другой.</w:t>
            </w:r>
          </w:p>
        </w:tc>
        <w:tc>
          <w:tcPr>
            <w:tcW w:w="1348" w:type="dxa"/>
            <w:vAlign w:val="center"/>
          </w:tcPr>
          <w:p w:rsidR="00FB2DFB" w:rsidRPr="00853F52" w:rsidRDefault="00FB2DFB" w:rsidP="00FB2DFB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Стр.</w:t>
            </w:r>
            <w:r>
              <w:rPr>
                <w:sz w:val="22"/>
                <w:szCs w:val="22"/>
              </w:rPr>
              <w:t>76-80</w:t>
            </w:r>
          </w:p>
        </w:tc>
      </w:tr>
      <w:tr w:rsidR="00FB2DFB" w:rsidRPr="00853F52" w:rsidTr="00FD50AB">
        <w:trPr>
          <w:gridAfter w:val="1"/>
          <w:wAfter w:w="23" w:type="dxa"/>
          <w:trHeight w:val="1247"/>
          <w:jc w:val="center"/>
        </w:trPr>
        <w:tc>
          <w:tcPr>
            <w:tcW w:w="558" w:type="dxa"/>
            <w:vAlign w:val="center"/>
          </w:tcPr>
          <w:p w:rsidR="00FB2DFB" w:rsidRPr="00853F52" w:rsidRDefault="00FB2DFB" w:rsidP="00FB2DFB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19</w:t>
            </w:r>
          </w:p>
        </w:tc>
        <w:tc>
          <w:tcPr>
            <w:tcW w:w="2749" w:type="dxa"/>
            <w:vAlign w:val="center"/>
          </w:tcPr>
          <w:p w:rsidR="00FB2DFB" w:rsidRPr="00853F52" w:rsidRDefault="00FB2DFB" w:rsidP="00FB2DFB">
            <w:pPr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Городское и сельское население.</w:t>
            </w:r>
          </w:p>
        </w:tc>
        <w:tc>
          <w:tcPr>
            <w:tcW w:w="1574" w:type="dxa"/>
            <w:vAlign w:val="center"/>
          </w:tcPr>
          <w:p w:rsidR="00FB2DFB" w:rsidRPr="00853F52" w:rsidRDefault="00FB2DFB" w:rsidP="00FB2DF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34" w:type="dxa"/>
            <w:vAlign w:val="center"/>
          </w:tcPr>
          <w:p w:rsidR="00FB2DFB" w:rsidRPr="00853F52" w:rsidRDefault="00FB2DFB" w:rsidP="00FB2DFB">
            <w:pPr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2464" w:type="dxa"/>
            <w:vAlign w:val="center"/>
          </w:tcPr>
          <w:p w:rsidR="00FB2DFB" w:rsidRPr="00853F52" w:rsidRDefault="00FB2DFB" w:rsidP="00FB2DFB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Сравнивать разные страны по уровню и качеству жизни населения.</w:t>
            </w:r>
          </w:p>
        </w:tc>
        <w:tc>
          <w:tcPr>
            <w:tcW w:w="2299" w:type="dxa"/>
            <w:vAlign w:val="center"/>
          </w:tcPr>
          <w:p w:rsidR="00FB2DFB" w:rsidRPr="00853F52" w:rsidRDefault="00FB2DFB" w:rsidP="00FB2DFB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Готовность к образованию, в том числе самообразованию.</w:t>
            </w:r>
          </w:p>
        </w:tc>
        <w:tc>
          <w:tcPr>
            <w:tcW w:w="2142" w:type="dxa"/>
            <w:vAlign w:val="center"/>
          </w:tcPr>
          <w:p w:rsidR="00FB2DFB" w:rsidRPr="00853F52" w:rsidRDefault="00FB2DFB" w:rsidP="00FB2DFB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Искать и отбирать необходимые источники информации.</w:t>
            </w:r>
          </w:p>
        </w:tc>
        <w:tc>
          <w:tcPr>
            <w:tcW w:w="1348" w:type="dxa"/>
            <w:vAlign w:val="center"/>
          </w:tcPr>
          <w:p w:rsidR="00FB2DFB" w:rsidRPr="00853F52" w:rsidRDefault="00FB2DFB" w:rsidP="00FB2DFB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Стр.</w:t>
            </w:r>
            <w:r>
              <w:rPr>
                <w:sz w:val="22"/>
                <w:szCs w:val="22"/>
              </w:rPr>
              <w:t>80-87</w:t>
            </w:r>
          </w:p>
        </w:tc>
      </w:tr>
      <w:tr w:rsidR="00FB2DFB" w:rsidRPr="00853F52" w:rsidTr="00FD50AB">
        <w:trPr>
          <w:gridAfter w:val="1"/>
          <w:wAfter w:w="23" w:type="dxa"/>
          <w:trHeight w:val="510"/>
          <w:jc w:val="center"/>
        </w:trPr>
        <w:tc>
          <w:tcPr>
            <w:tcW w:w="558" w:type="dxa"/>
            <w:vAlign w:val="center"/>
          </w:tcPr>
          <w:p w:rsidR="00FB2DFB" w:rsidRPr="00853F52" w:rsidRDefault="00FB2DFB" w:rsidP="00FB2D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2749" w:type="dxa"/>
            <w:vAlign w:val="center"/>
          </w:tcPr>
          <w:p w:rsidR="00FB2DFB" w:rsidRPr="00853F52" w:rsidRDefault="00FB2DFB" w:rsidP="00FB2DFB">
            <w:pPr>
              <w:rPr>
                <w:sz w:val="22"/>
                <w:szCs w:val="22"/>
              </w:rPr>
            </w:pPr>
            <w:r w:rsidRPr="00853F52">
              <w:rPr>
                <w:b/>
                <w:i/>
                <w:sz w:val="22"/>
                <w:szCs w:val="22"/>
              </w:rPr>
              <w:t xml:space="preserve">Контрольная работа по теме: </w:t>
            </w:r>
            <w:r w:rsidRPr="00853F52">
              <w:rPr>
                <w:i/>
                <w:sz w:val="22"/>
                <w:szCs w:val="22"/>
              </w:rPr>
              <w:t>«География населения мира»</w:t>
            </w:r>
          </w:p>
        </w:tc>
        <w:tc>
          <w:tcPr>
            <w:tcW w:w="1574" w:type="dxa"/>
            <w:vAlign w:val="center"/>
          </w:tcPr>
          <w:p w:rsidR="00FB2DFB" w:rsidRPr="00853F52" w:rsidRDefault="00FB2DFB" w:rsidP="00FB2DF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34" w:type="dxa"/>
            <w:vAlign w:val="center"/>
          </w:tcPr>
          <w:p w:rsidR="00FB2DFB" w:rsidRPr="00853F52" w:rsidRDefault="00FB2DFB" w:rsidP="00FB2DFB">
            <w:pPr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2464" w:type="dxa"/>
            <w:vAlign w:val="center"/>
          </w:tcPr>
          <w:p w:rsidR="00FB2DFB" w:rsidRPr="00853F52" w:rsidRDefault="00FB2DFB" w:rsidP="00FB2D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99" w:type="dxa"/>
            <w:vAlign w:val="center"/>
          </w:tcPr>
          <w:p w:rsidR="00FB2DFB" w:rsidRPr="00853F52" w:rsidRDefault="00FB2DFB" w:rsidP="00FB2D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42" w:type="dxa"/>
            <w:vAlign w:val="center"/>
          </w:tcPr>
          <w:p w:rsidR="00FB2DFB" w:rsidRPr="00853F52" w:rsidRDefault="00FB2DFB" w:rsidP="00FB2D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8" w:type="dxa"/>
            <w:vAlign w:val="center"/>
          </w:tcPr>
          <w:p w:rsidR="00FB2DFB" w:rsidRPr="00853F52" w:rsidRDefault="00FB2DFB" w:rsidP="00FB2DFB">
            <w:pPr>
              <w:jc w:val="center"/>
              <w:rPr>
                <w:sz w:val="22"/>
                <w:szCs w:val="22"/>
              </w:rPr>
            </w:pPr>
          </w:p>
        </w:tc>
      </w:tr>
      <w:tr w:rsidR="00FB2DFB" w:rsidRPr="00853F52" w:rsidTr="00BA7500">
        <w:trPr>
          <w:trHeight w:val="510"/>
          <w:jc w:val="center"/>
        </w:trPr>
        <w:tc>
          <w:tcPr>
            <w:tcW w:w="15591" w:type="dxa"/>
            <w:gridSpan w:val="9"/>
            <w:shd w:val="clear" w:color="auto" w:fill="D9D9D9" w:themeFill="background1" w:themeFillShade="D9"/>
            <w:vAlign w:val="center"/>
          </w:tcPr>
          <w:p w:rsidR="00FB2DFB" w:rsidRPr="00853F52" w:rsidRDefault="00FB2DFB" w:rsidP="00686DF5">
            <w:pPr>
              <w:jc w:val="center"/>
              <w:rPr>
                <w:b/>
                <w:sz w:val="22"/>
                <w:szCs w:val="22"/>
              </w:rPr>
            </w:pPr>
            <w:r w:rsidRPr="00853F52">
              <w:rPr>
                <w:b/>
                <w:sz w:val="22"/>
                <w:szCs w:val="22"/>
              </w:rPr>
              <w:t>НАУЧНО-ТЕХНИЧЕСКАЯ РЕВОЛЮЦИЯ И МИРОВОЕ ХОЗЯЙСТВО (</w:t>
            </w:r>
            <w:r w:rsidR="00D63315">
              <w:rPr>
                <w:b/>
                <w:sz w:val="22"/>
                <w:szCs w:val="22"/>
              </w:rPr>
              <w:t>6</w:t>
            </w:r>
            <w:r w:rsidRPr="00853F52">
              <w:rPr>
                <w:b/>
                <w:sz w:val="22"/>
                <w:szCs w:val="22"/>
              </w:rPr>
              <w:t xml:space="preserve"> </w:t>
            </w:r>
            <w:r w:rsidR="00686DF5" w:rsidRPr="00853F52">
              <w:rPr>
                <w:b/>
                <w:sz w:val="22"/>
                <w:szCs w:val="22"/>
              </w:rPr>
              <w:t>часов</w:t>
            </w:r>
            <w:r w:rsidRPr="00853F52">
              <w:rPr>
                <w:b/>
                <w:sz w:val="22"/>
                <w:szCs w:val="22"/>
              </w:rPr>
              <w:t>)</w:t>
            </w:r>
          </w:p>
        </w:tc>
      </w:tr>
      <w:tr w:rsidR="00536E30" w:rsidRPr="00853F52" w:rsidTr="00FD50AB">
        <w:trPr>
          <w:gridAfter w:val="1"/>
          <w:wAfter w:w="23" w:type="dxa"/>
          <w:trHeight w:val="1361"/>
          <w:jc w:val="center"/>
        </w:trPr>
        <w:tc>
          <w:tcPr>
            <w:tcW w:w="558" w:type="dxa"/>
            <w:vAlign w:val="center"/>
          </w:tcPr>
          <w:p w:rsidR="00536E30" w:rsidRPr="00FB2DFB" w:rsidRDefault="00536E30" w:rsidP="00536E30">
            <w:pPr>
              <w:jc w:val="center"/>
              <w:rPr>
                <w:color w:val="FF0000"/>
                <w:sz w:val="22"/>
                <w:szCs w:val="22"/>
              </w:rPr>
            </w:pPr>
            <w:r w:rsidRPr="00536E30">
              <w:rPr>
                <w:color w:val="000000" w:themeColor="text1"/>
                <w:sz w:val="22"/>
                <w:szCs w:val="22"/>
              </w:rPr>
              <w:t>21</w:t>
            </w:r>
          </w:p>
        </w:tc>
        <w:tc>
          <w:tcPr>
            <w:tcW w:w="2749" w:type="dxa"/>
            <w:vAlign w:val="center"/>
          </w:tcPr>
          <w:p w:rsidR="00536E30" w:rsidRPr="00853F52" w:rsidRDefault="00536E30" w:rsidP="00536E30">
            <w:pPr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Научно-техническая революция.</w:t>
            </w:r>
          </w:p>
        </w:tc>
        <w:tc>
          <w:tcPr>
            <w:tcW w:w="1574" w:type="dxa"/>
            <w:vAlign w:val="center"/>
          </w:tcPr>
          <w:p w:rsidR="00536E30" w:rsidRPr="00853F52" w:rsidRDefault="00536E30" w:rsidP="00536E3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34" w:type="dxa"/>
            <w:vAlign w:val="center"/>
          </w:tcPr>
          <w:p w:rsidR="00536E30" w:rsidRPr="00853F52" w:rsidRDefault="00536E30" w:rsidP="00536E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64" w:type="dxa"/>
            <w:vAlign w:val="center"/>
          </w:tcPr>
          <w:p w:rsidR="00536E30" w:rsidRPr="00853F52" w:rsidRDefault="00536E30" w:rsidP="00536E3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Давать характеристику основных этапов развития мирового хозяйства.</w:t>
            </w:r>
          </w:p>
        </w:tc>
        <w:tc>
          <w:tcPr>
            <w:tcW w:w="2299" w:type="dxa"/>
            <w:vAlign w:val="center"/>
          </w:tcPr>
          <w:p w:rsidR="00536E30" w:rsidRPr="00853F52" w:rsidRDefault="00536E30" w:rsidP="00536E3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Готовность к образованию, в том числе самообразованию.</w:t>
            </w:r>
          </w:p>
        </w:tc>
        <w:tc>
          <w:tcPr>
            <w:tcW w:w="2142" w:type="dxa"/>
            <w:vAlign w:val="center"/>
          </w:tcPr>
          <w:p w:rsidR="00536E30" w:rsidRPr="00853F52" w:rsidRDefault="00536E30" w:rsidP="00536E3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Искать и отбирать необходимые источники информации.</w:t>
            </w:r>
          </w:p>
        </w:tc>
        <w:tc>
          <w:tcPr>
            <w:tcW w:w="1348" w:type="dxa"/>
            <w:vAlign w:val="center"/>
          </w:tcPr>
          <w:p w:rsidR="00536E30" w:rsidRPr="00853F52" w:rsidRDefault="00536E30" w:rsidP="00536E3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Стр.</w:t>
            </w:r>
            <w:r>
              <w:rPr>
                <w:sz w:val="22"/>
                <w:szCs w:val="22"/>
              </w:rPr>
              <w:t>99-106</w:t>
            </w:r>
            <w:r w:rsidRPr="00853F52">
              <w:rPr>
                <w:sz w:val="22"/>
                <w:szCs w:val="22"/>
              </w:rPr>
              <w:t xml:space="preserve"> </w:t>
            </w:r>
          </w:p>
        </w:tc>
      </w:tr>
      <w:tr w:rsidR="00536E30" w:rsidRPr="00853F52" w:rsidTr="00FD50AB">
        <w:trPr>
          <w:gridAfter w:val="1"/>
          <w:wAfter w:w="23" w:type="dxa"/>
          <w:trHeight w:val="1361"/>
          <w:jc w:val="center"/>
        </w:trPr>
        <w:tc>
          <w:tcPr>
            <w:tcW w:w="558" w:type="dxa"/>
            <w:vAlign w:val="center"/>
          </w:tcPr>
          <w:p w:rsidR="00536E30" w:rsidRPr="00853F52" w:rsidRDefault="00536E30" w:rsidP="00536E3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22</w:t>
            </w:r>
          </w:p>
        </w:tc>
        <w:tc>
          <w:tcPr>
            <w:tcW w:w="2749" w:type="dxa"/>
            <w:vAlign w:val="center"/>
          </w:tcPr>
          <w:p w:rsidR="00536E30" w:rsidRPr="00853F52" w:rsidRDefault="00536E30" w:rsidP="00536E30">
            <w:pPr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Мировое хозяйство.</w:t>
            </w:r>
          </w:p>
        </w:tc>
        <w:tc>
          <w:tcPr>
            <w:tcW w:w="1574" w:type="dxa"/>
            <w:vAlign w:val="center"/>
          </w:tcPr>
          <w:p w:rsidR="00536E30" w:rsidRPr="00853F52" w:rsidRDefault="00536E30" w:rsidP="00536E3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34" w:type="dxa"/>
            <w:vAlign w:val="center"/>
          </w:tcPr>
          <w:p w:rsidR="00536E30" w:rsidRPr="00853F52" w:rsidRDefault="00536E30" w:rsidP="00536E30">
            <w:pPr>
              <w:jc w:val="center"/>
              <w:rPr>
                <w:b/>
                <w:i/>
                <w:sz w:val="22"/>
                <w:szCs w:val="22"/>
              </w:rPr>
            </w:pPr>
            <w:r w:rsidRPr="00853F52">
              <w:rPr>
                <w:b/>
                <w:i/>
                <w:sz w:val="22"/>
                <w:szCs w:val="22"/>
              </w:rPr>
              <w:t>Практическая</w:t>
            </w:r>
          </w:p>
          <w:p w:rsidR="00536E30" w:rsidRPr="00853F52" w:rsidRDefault="00536E30" w:rsidP="00536E30">
            <w:pPr>
              <w:jc w:val="center"/>
              <w:rPr>
                <w:sz w:val="22"/>
                <w:szCs w:val="22"/>
              </w:rPr>
            </w:pPr>
            <w:r w:rsidRPr="00853F52">
              <w:rPr>
                <w:b/>
                <w:i/>
                <w:sz w:val="22"/>
                <w:szCs w:val="22"/>
              </w:rPr>
              <w:t>работа №6:</w:t>
            </w:r>
            <w:r w:rsidRPr="00853F52">
              <w:rPr>
                <w:sz w:val="22"/>
                <w:szCs w:val="22"/>
              </w:rPr>
              <w:t xml:space="preserve"> </w:t>
            </w:r>
          </w:p>
          <w:p w:rsidR="00536E30" w:rsidRPr="00853F52" w:rsidRDefault="00536E30" w:rsidP="00536E30">
            <w:pPr>
              <w:jc w:val="center"/>
              <w:rPr>
                <w:sz w:val="22"/>
                <w:szCs w:val="22"/>
              </w:rPr>
            </w:pPr>
            <w:r w:rsidRPr="00853F52">
              <w:rPr>
                <w:i/>
                <w:sz w:val="22"/>
                <w:szCs w:val="22"/>
              </w:rPr>
              <w:t>«Центры мирового хозяйства»</w:t>
            </w:r>
          </w:p>
        </w:tc>
        <w:tc>
          <w:tcPr>
            <w:tcW w:w="2464" w:type="dxa"/>
            <w:vAlign w:val="center"/>
          </w:tcPr>
          <w:p w:rsidR="00536E30" w:rsidRPr="00853F52" w:rsidRDefault="00536E30" w:rsidP="00536E3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Приводить примеры влияния НТР на развитие мирового хозяйства.</w:t>
            </w:r>
          </w:p>
        </w:tc>
        <w:tc>
          <w:tcPr>
            <w:tcW w:w="2299" w:type="dxa"/>
            <w:vAlign w:val="center"/>
          </w:tcPr>
          <w:p w:rsidR="00536E30" w:rsidRPr="00853F52" w:rsidRDefault="00536E30" w:rsidP="00536E30">
            <w:pPr>
              <w:pStyle w:val="c10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Готовность к образованию, в том числе самообразованию.</w:t>
            </w:r>
          </w:p>
        </w:tc>
        <w:tc>
          <w:tcPr>
            <w:tcW w:w="2142" w:type="dxa"/>
            <w:vAlign w:val="center"/>
          </w:tcPr>
          <w:p w:rsidR="00536E30" w:rsidRPr="00853F52" w:rsidRDefault="00536E30" w:rsidP="00536E3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Переводить информацию из одного вида в другой.</w:t>
            </w:r>
          </w:p>
        </w:tc>
        <w:tc>
          <w:tcPr>
            <w:tcW w:w="1348" w:type="dxa"/>
            <w:vAlign w:val="center"/>
          </w:tcPr>
          <w:p w:rsidR="00536E30" w:rsidRPr="00853F52" w:rsidRDefault="00536E30" w:rsidP="00536E3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Стр.</w:t>
            </w:r>
            <w:r>
              <w:rPr>
                <w:sz w:val="22"/>
                <w:szCs w:val="22"/>
              </w:rPr>
              <w:t>106-111</w:t>
            </w:r>
          </w:p>
        </w:tc>
      </w:tr>
      <w:tr w:rsidR="00536E30" w:rsidRPr="00853F52" w:rsidTr="00FD50AB">
        <w:trPr>
          <w:gridAfter w:val="1"/>
          <w:wAfter w:w="23" w:type="dxa"/>
          <w:trHeight w:val="1361"/>
          <w:jc w:val="center"/>
        </w:trPr>
        <w:tc>
          <w:tcPr>
            <w:tcW w:w="558" w:type="dxa"/>
            <w:vAlign w:val="center"/>
          </w:tcPr>
          <w:p w:rsidR="00536E30" w:rsidRPr="00853F52" w:rsidRDefault="00536E30" w:rsidP="00536E3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2749" w:type="dxa"/>
            <w:vAlign w:val="center"/>
          </w:tcPr>
          <w:p w:rsidR="00536E30" w:rsidRPr="00853F52" w:rsidRDefault="00536E30" w:rsidP="00536E30">
            <w:pPr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Отраслевая и территориальная структура хозяйства.</w:t>
            </w:r>
          </w:p>
        </w:tc>
        <w:tc>
          <w:tcPr>
            <w:tcW w:w="1574" w:type="dxa"/>
            <w:vAlign w:val="center"/>
          </w:tcPr>
          <w:p w:rsidR="00536E30" w:rsidRPr="00853F52" w:rsidRDefault="00536E30" w:rsidP="00536E3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34" w:type="dxa"/>
            <w:vAlign w:val="center"/>
          </w:tcPr>
          <w:p w:rsidR="00536E30" w:rsidRPr="00853F52" w:rsidRDefault="00536E30" w:rsidP="00536E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64" w:type="dxa"/>
            <w:vAlign w:val="center"/>
          </w:tcPr>
          <w:p w:rsidR="00536E30" w:rsidRPr="00853F52" w:rsidRDefault="00536E30" w:rsidP="00536E3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Приводить примеры транснационализации и экономической интеграции в мировом хозяйстве.</w:t>
            </w:r>
          </w:p>
        </w:tc>
        <w:tc>
          <w:tcPr>
            <w:tcW w:w="2299" w:type="dxa"/>
            <w:vAlign w:val="center"/>
          </w:tcPr>
          <w:p w:rsidR="00536E30" w:rsidRPr="00853F52" w:rsidRDefault="00536E30" w:rsidP="00536E3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Готовность к образованию, в том числе самообразованию.</w:t>
            </w:r>
          </w:p>
        </w:tc>
        <w:tc>
          <w:tcPr>
            <w:tcW w:w="2142" w:type="dxa"/>
            <w:vAlign w:val="center"/>
          </w:tcPr>
          <w:p w:rsidR="00536E30" w:rsidRPr="00853F52" w:rsidRDefault="00536E30" w:rsidP="00536E3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Искать и отбирать необходимые источники информации.</w:t>
            </w:r>
          </w:p>
        </w:tc>
        <w:tc>
          <w:tcPr>
            <w:tcW w:w="1348" w:type="dxa"/>
            <w:vAlign w:val="center"/>
          </w:tcPr>
          <w:p w:rsidR="00536E30" w:rsidRPr="00853F52" w:rsidRDefault="00536E30" w:rsidP="00536E3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Стр.</w:t>
            </w:r>
            <w:r>
              <w:rPr>
                <w:sz w:val="22"/>
                <w:szCs w:val="22"/>
              </w:rPr>
              <w:t>111- 118</w:t>
            </w:r>
          </w:p>
        </w:tc>
      </w:tr>
      <w:tr w:rsidR="00536E30" w:rsidRPr="00853F52" w:rsidTr="00FD50AB">
        <w:trPr>
          <w:gridAfter w:val="1"/>
          <w:wAfter w:w="23" w:type="dxa"/>
          <w:trHeight w:val="1361"/>
          <w:jc w:val="center"/>
        </w:trPr>
        <w:tc>
          <w:tcPr>
            <w:tcW w:w="558" w:type="dxa"/>
            <w:vAlign w:val="center"/>
          </w:tcPr>
          <w:p w:rsidR="00536E30" w:rsidRPr="00853F52" w:rsidRDefault="00536E30" w:rsidP="00536E3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24</w:t>
            </w:r>
          </w:p>
        </w:tc>
        <w:tc>
          <w:tcPr>
            <w:tcW w:w="2749" w:type="dxa"/>
            <w:vAlign w:val="center"/>
          </w:tcPr>
          <w:p w:rsidR="00536E30" w:rsidRPr="00853F52" w:rsidRDefault="00536E30" w:rsidP="00536E30">
            <w:pPr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Факторы размещения хозяйства</w:t>
            </w:r>
          </w:p>
        </w:tc>
        <w:tc>
          <w:tcPr>
            <w:tcW w:w="1574" w:type="dxa"/>
            <w:vAlign w:val="center"/>
          </w:tcPr>
          <w:p w:rsidR="00536E30" w:rsidRPr="00853F52" w:rsidRDefault="00536E30" w:rsidP="00536E3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34" w:type="dxa"/>
            <w:vAlign w:val="center"/>
          </w:tcPr>
          <w:p w:rsidR="00536E30" w:rsidRPr="00853F52" w:rsidRDefault="00536E30" w:rsidP="00536E30">
            <w:pPr>
              <w:rPr>
                <w:sz w:val="22"/>
                <w:szCs w:val="22"/>
              </w:rPr>
            </w:pPr>
          </w:p>
        </w:tc>
        <w:tc>
          <w:tcPr>
            <w:tcW w:w="2464" w:type="dxa"/>
            <w:vAlign w:val="center"/>
          </w:tcPr>
          <w:p w:rsidR="00536E30" w:rsidRPr="00853F52" w:rsidRDefault="00536E30" w:rsidP="00536E3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Показывать на конкретных примерах влияние того или иного фактора на размещение хозяйства.</w:t>
            </w:r>
          </w:p>
        </w:tc>
        <w:tc>
          <w:tcPr>
            <w:tcW w:w="2299" w:type="dxa"/>
            <w:vAlign w:val="center"/>
          </w:tcPr>
          <w:p w:rsidR="00536E30" w:rsidRPr="00853F52" w:rsidRDefault="00536E30" w:rsidP="00536E30">
            <w:pPr>
              <w:pStyle w:val="c10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Готовность к образованию, в том числе самообразованию.</w:t>
            </w:r>
          </w:p>
        </w:tc>
        <w:tc>
          <w:tcPr>
            <w:tcW w:w="2142" w:type="dxa"/>
            <w:vAlign w:val="center"/>
          </w:tcPr>
          <w:p w:rsidR="00536E30" w:rsidRPr="00853F52" w:rsidRDefault="00536E30" w:rsidP="00536E3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Переводить информацию из одного вида в другой.</w:t>
            </w:r>
          </w:p>
        </w:tc>
        <w:tc>
          <w:tcPr>
            <w:tcW w:w="1348" w:type="dxa"/>
            <w:vAlign w:val="center"/>
          </w:tcPr>
          <w:p w:rsidR="00536E30" w:rsidRPr="00853F52" w:rsidRDefault="00536E30" w:rsidP="00536E3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Стр.</w:t>
            </w:r>
            <w:r>
              <w:rPr>
                <w:sz w:val="22"/>
                <w:szCs w:val="22"/>
              </w:rPr>
              <w:t>118-123</w:t>
            </w:r>
          </w:p>
        </w:tc>
      </w:tr>
      <w:tr w:rsidR="00536E30" w:rsidRPr="00853F52" w:rsidTr="00FD50AB">
        <w:trPr>
          <w:gridAfter w:val="1"/>
          <w:wAfter w:w="23" w:type="dxa"/>
          <w:trHeight w:val="1247"/>
          <w:jc w:val="center"/>
        </w:trPr>
        <w:tc>
          <w:tcPr>
            <w:tcW w:w="558" w:type="dxa"/>
            <w:vAlign w:val="center"/>
          </w:tcPr>
          <w:p w:rsidR="00536E30" w:rsidRPr="00853F52" w:rsidRDefault="00536E30" w:rsidP="00536E3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2749" w:type="dxa"/>
            <w:vAlign w:val="center"/>
          </w:tcPr>
          <w:p w:rsidR="00536E30" w:rsidRPr="00853F52" w:rsidRDefault="00536E30" w:rsidP="00536E30">
            <w:pPr>
              <w:rPr>
                <w:sz w:val="22"/>
                <w:szCs w:val="22"/>
              </w:rPr>
            </w:pPr>
            <w:r w:rsidRPr="00853F52">
              <w:rPr>
                <w:b/>
                <w:i/>
                <w:sz w:val="22"/>
                <w:szCs w:val="22"/>
              </w:rPr>
              <w:t xml:space="preserve">Контрольная работа по теме: </w:t>
            </w:r>
            <w:r w:rsidRPr="00853F52">
              <w:rPr>
                <w:i/>
                <w:sz w:val="22"/>
                <w:szCs w:val="22"/>
              </w:rPr>
              <w:t>«Научно-техническая революция и мировое хозяйство»</w:t>
            </w:r>
          </w:p>
        </w:tc>
        <w:tc>
          <w:tcPr>
            <w:tcW w:w="1574" w:type="dxa"/>
            <w:vAlign w:val="center"/>
          </w:tcPr>
          <w:p w:rsidR="00536E30" w:rsidRPr="00853F52" w:rsidRDefault="00536E30" w:rsidP="00536E3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34" w:type="dxa"/>
            <w:vAlign w:val="center"/>
          </w:tcPr>
          <w:p w:rsidR="00536E30" w:rsidRPr="00853F52" w:rsidRDefault="00536E30" w:rsidP="00536E30">
            <w:pPr>
              <w:rPr>
                <w:sz w:val="22"/>
                <w:szCs w:val="22"/>
              </w:rPr>
            </w:pPr>
          </w:p>
        </w:tc>
        <w:tc>
          <w:tcPr>
            <w:tcW w:w="2464" w:type="dxa"/>
            <w:vAlign w:val="center"/>
          </w:tcPr>
          <w:p w:rsidR="00536E30" w:rsidRPr="00853F52" w:rsidRDefault="00536E30" w:rsidP="00536E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99" w:type="dxa"/>
            <w:vAlign w:val="center"/>
          </w:tcPr>
          <w:p w:rsidR="00536E30" w:rsidRPr="00853F52" w:rsidRDefault="00536E30" w:rsidP="00536E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42" w:type="dxa"/>
            <w:vAlign w:val="center"/>
          </w:tcPr>
          <w:p w:rsidR="00536E30" w:rsidRPr="00853F52" w:rsidRDefault="00536E30" w:rsidP="00536E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8" w:type="dxa"/>
            <w:vAlign w:val="center"/>
          </w:tcPr>
          <w:p w:rsidR="00536E30" w:rsidRPr="00853F52" w:rsidRDefault="00536E30" w:rsidP="00536E30">
            <w:pPr>
              <w:jc w:val="center"/>
              <w:rPr>
                <w:sz w:val="22"/>
                <w:szCs w:val="22"/>
              </w:rPr>
            </w:pPr>
          </w:p>
        </w:tc>
      </w:tr>
      <w:tr w:rsidR="00536E30" w:rsidRPr="00853F52" w:rsidTr="00BA7500">
        <w:trPr>
          <w:trHeight w:val="510"/>
          <w:jc w:val="center"/>
        </w:trPr>
        <w:tc>
          <w:tcPr>
            <w:tcW w:w="15591" w:type="dxa"/>
            <w:gridSpan w:val="9"/>
            <w:shd w:val="clear" w:color="auto" w:fill="D9D9D9" w:themeFill="background1" w:themeFillShade="D9"/>
            <w:vAlign w:val="center"/>
          </w:tcPr>
          <w:p w:rsidR="00536E30" w:rsidRPr="00853F52" w:rsidRDefault="00536E30" w:rsidP="008B3604">
            <w:pPr>
              <w:jc w:val="center"/>
              <w:rPr>
                <w:b/>
                <w:sz w:val="22"/>
                <w:szCs w:val="22"/>
              </w:rPr>
            </w:pPr>
            <w:r w:rsidRPr="00853F52">
              <w:rPr>
                <w:b/>
                <w:sz w:val="22"/>
                <w:szCs w:val="22"/>
              </w:rPr>
              <w:t>ГЕОГРАФИЯ ОТРАСЛЕЙ МИРОВОГО ХОЗЯЙСТВА (</w:t>
            </w:r>
            <w:r w:rsidR="008B3604">
              <w:rPr>
                <w:b/>
                <w:sz w:val="22"/>
                <w:szCs w:val="22"/>
              </w:rPr>
              <w:t>8</w:t>
            </w:r>
            <w:r w:rsidRPr="00853F52">
              <w:rPr>
                <w:b/>
                <w:sz w:val="22"/>
                <w:szCs w:val="22"/>
              </w:rPr>
              <w:t xml:space="preserve"> </w:t>
            </w:r>
            <w:r w:rsidR="008B3604" w:rsidRPr="00853F52">
              <w:rPr>
                <w:b/>
                <w:sz w:val="22"/>
                <w:szCs w:val="22"/>
              </w:rPr>
              <w:t>часов</w:t>
            </w:r>
            <w:r w:rsidRPr="00853F52">
              <w:rPr>
                <w:b/>
                <w:sz w:val="22"/>
                <w:szCs w:val="22"/>
              </w:rPr>
              <w:t>)</w:t>
            </w:r>
          </w:p>
        </w:tc>
      </w:tr>
      <w:tr w:rsidR="00536E30" w:rsidRPr="00853F52" w:rsidTr="00FD50AB">
        <w:trPr>
          <w:gridAfter w:val="1"/>
          <w:wAfter w:w="23" w:type="dxa"/>
          <w:trHeight w:val="567"/>
          <w:jc w:val="center"/>
        </w:trPr>
        <w:tc>
          <w:tcPr>
            <w:tcW w:w="558" w:type="dxa"/>
            <w:vAlign w:val="center"/>
          </w:tcPr>
          <w:p w:rsidR="00536E30" w:rsidRPr="008B3604" w:rsidRDefault="00BA7500" w:rsidP="00536E30">
            <w:pPr>
              <w:jc w:val="center"/>
              <w:rPr>
                <w:color w:val="FF0000"/>
                <w:sz w:val="22"/>
                <w:szCs w:val="22"/>
              </w:rPr>
            </w:pPr>
            <w:r w:rsidRPr="00BA7500">
              <w:rPr>
                <w:color w:val="000000" w:themeColor="text1"/>
                <w:sz w:val="22"/>
                <w:szCs w:val="22"/>
              </w:rPr>
              <w:t>26</w:t>
            </w:r>
          </w:p>
        </w:tc>
        <w:tc>
          <w:tcPr>
            <w:tcW w:w="2749" w:type="dxa"/>
            <w:vAlign w:val="center"/>
          </w:tcPr>
          <w:p w:rsidR="00536E30" w:rsidRPr="00853F52" w:rsidRDefault="00536E30" w:rsidP="000C4623">
            <w:pPr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География промышленности. Топливно-энергетический комплекс.</w:t>
            </w:r>
          </w:p>
        </w:tc>
        <w:tc>
          <w:tcPr>
            <w:tcW w:w="1574" w:type="dxa"/>
            <w:vAlign w:val="center"/>
          </w:tcPr>
          <w:p w:rsidR="00536E30" w:rsidRPr="00853F52" w:rsidRDefault="00536E30" w:rsidP="00536E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34" w:type="dxa"/>
            <w:vAlign w:val="center"/>
          </w:tcPr>
          <w:p w:rsidR="00536E30" w:rsidRPr="00853F52" w:rsidRDefault="00536E30" w:rsidP="00536E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64" w:type="dxa"/>
            <w:vAlign w:val="center"/>
          </w:tcPr>
          <w:p w:rsidR="00536E30" w:rsidRPr="00853F52" w:rsidRDefault="00536E30" w:rsidP="00536E30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Определять основные промышленные районы мира.</w:t>
            </w:r>
          </w:p>
        </w:tc>
        <w:tc>
          <w:tcPr>
            <w:tcW w:w="2299" w:type="dxa"/>
            <w:vAlign w:val="center"/>
          </w:tcPr>
          <w:p w:rsidR="00536E30" w:rsidRPr="00853F52" w:rsidRDefault="00536E30" w:rsidP="00536E30">
            <w:pPr>
              <w:pStyle w:val="c10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Готовность к образованию, в том числе самообразованию.</w:t>
            </w:r>
          </w:p>
        </w:tc>
        <w:tc>
          <w:tcPr>
            <w:tcW w:w="2142" w:type="dxa"/>
            <w:vAlign w:val="center"/>
          </w:tcPr>
          <w:p w:rsidR="00536E30" w:rsidRPr="00853F52" w:rsidRDefault="00536E30" w:rsidP="00536E3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Переводить информацию из одного вида в другой.</w:t>
            </w:r>
          </w:p>
        </w:tc>
        <w:tc>
          <w:tcPr>
            <w:tcW w:w="1348" w:type="dxa"/>
            <w:vAlign w:val="center"/>
          </w:tcPr>
          <w:p w:rsidR="00536E30" w:rsidRPr="00853F52" w:rsidRDefault="00536E30" w:rsidP="008B3604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Стр.</w:t>
            </w:r>
            <w:r w:rsidR="008B3604">
              <w:rPr>
                <w:sz w:val="22"/>
                <w:szCs w:val="22"/>
              </w:rPr>
              <w:t>131-140</w:t>
            </w:r>
          </w:p>
        </w:tc>
      </w:tr>
      <w:tr w:rsidR="00BA7500" w:rsidRPr="00853F52" w:rsidTr="00FD50AB">
        <w:trPr>
          <w:gridAfter w:val="1"/>
          <w:wAfter w:w="23" w:type="dxa"/>
          <w:trHeight w:val="1531"/>
          <w:jc w:val="center"/>
        </w:trPr>
        <w:tc>
          <w:tcPr>
            <w:tcW w:w="558" w:type="dxa"/>
            <w:vAlign w:val="center"/>
          </w:tcPr>
          <w:p w:rsidR="00BA7500" w:rsidRPr="00853F52" w:rsidRDefault="00BA7500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27</w:t>
            </w:r>
          </w:p>
        </w:tc>
        <w:tc>
          <w:tcPr>
            <w:tcW w:w="2749" w:type="dxa"/>
            <w:vAlign w:val="center"/>
          </w:tcPr>
          <w:p w:rsidR="00BA7500" w:rsidRPr="00853F52" w:rsidRDefault="00BA7500" w:rsidP="000C4623">
            <w:pPr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Горнодобывающая и металлургическая промышленности.</w:t>
            </w:r>
          </w:p>
        </w:tc>
        <w:tc>
          <w:tcPr>
            <w:tcW w:w="1574" w:type="dxa"/>
            <w:vAlign w:val="center"/>
          </w:tcPr>
          <w:p w:rsidR="00BA7500" w:rsidRPr="00853F52" w:rsidRDefault="00BA7500" w:rsidP="00BA75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34" w:type="dxa"/>
            <w:vAlign w:val="center"/>
          </w:tcPr>
          <w:p w:rsidR="00BA7500" w:rsidRPr="00853F52" w:rsidRDefault="00BA7500" w:rsidP="00BA7500">
            <w:pPr>
              <w:jc w:val="center"/>
              <w:rPr>
                <w:b/>
                <w:i/>
                <w:sz w:val="22"/>
                <w:szCs w:val="22"/>
              </w:rPr>
            </w:pPr>
            <w:r w:rsidRPr="00853F52">
              <w:rPr>
                <w:b/>
                <w:i/>
                <w:sz w:val="22"/>
                <w:szCs w:val="22"/>
              </w:rPr>
              <w:t>Практическая</w:t>
            </w:r>
          </w:p>
          <w:p w:rsidR="00BA7500" w:rsidRPr="00853F52" w:rsidRDefault="00BA7500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b/>
                <w:i/>
                <w:sz w:val="22"/>
                <w:szCs w:val="22"/>
              </w:rPr>
              <w:t>работа №7:</w:t>
            </w:r>
            <w:r w:rsidRPr="00853F52">
              <w:rPr>
                <w:sz w:val="22"/>
                <w:szCs w:val="22"/>
              </w:rPr>
              <w:t xml:space="preserve"> </w:t>
            </w:r>
          </w:p>
          <w:p w:rsidR="00BA7500" w:rsidRPr="00853F52" w:rsidRDefault="00BA7500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i/>
                <w:sz w:val="22"/>
                <w:szCs w:val="22"/>
              </w:rPr>
              <w:t>«Характеристика черной металлургии мира»</w:t>
            </w:r>
          </w:p>
        </w:tc>
        <w:tc>
          <w:tcPr>
            <w:tcW w:w="2464" w:type="dxa"/>
            <w:vAlign w:val="center"/>
          </w:tcPr>
          <w:p w:rsidR="00BA7500" w:rsidRPr="00853F52" w:rsidRDefault="00BA7500" w:rsidP="00BA7500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Определять зависимость металлургии в экономики стран.</w:t>
            </w:r>
          </w:p>
        </w:tc>
        <w:tc>
          <w:tcPr>
            <w:tcW w:w="2299" w:type="dxa"/>
            <w:vAlign w:val="center"/>
          </w:tcPr>
          <w:p w:rsidR="00BA7500" w:rsidRPr="00853F52" w:rsidRDefault="00BA7500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Готовность к образованию, в том числе самообразованию.</w:t>
            </w:r>
          </w:p>
        </w:tc>
        <w:tc>
          <w:tcPr>
            <w:tcW w:w="2142" w:type="dxa"/>
            <w:vAlign w:val="center"/>
          </w:tcPr>
          <w:p w:rsidR="00BA7500" w:rsidRPr="00853F52" w:rsidRDefault="00BA7500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Искать и отбирать необходимые источники информации.</w:t>
            </w:r>
          </w:p>
        </w:tc>
        <w:tc>
          <w:tcPr>
            <w:tcW w:w="1348" w:type="dxa"/>
            <w:vAlign w:val="center"/>
          </w:tcPr>
          <w:p w:rsidR="00BA7500" w:rsidRPr="00853F52" w:rsidRDefault="00BA7500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Стр.</w:t>
            </w:r>
            <w:r>
              <w:rPr>
                <w:sz w:val="22"/>
                <w:szCs w:val="22"/>
              </w:rPr>
              <w:t>140-146</w:t>
            </w:r>
          </w:p>
        </w:tc>
      </w:tr>
      <w:tr w:rsidR="00BA7500" w:rsidRPr="00853F52" w:rsidTr="00FD50AB">
        <w:trPr>
          <w:gridAfter w:val="1"/>
          <w:wAfter w:w="23" w:type="dxa"/>
          <w:trHeight w:val="1191"/>
          <w:jc w:val="center"/>
        </w:trPr>
        <w:tc>
          <w:tcPr>
            <w:tcW w:w="558" w:type="dxa"/>
            <w:vAlign w:val="center"/>
          </w:tcPr>
          <w:p w:rsidR="00BA7500" w:rsidRPr="00853F52" w:rsidRDefault="00BA7500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28</w:t>
            </w:r>
          </w:p>
        </w:tc>
        <w:tc>
          <w:tcPr>
            <w:tcW w:w="2749" w:type="dxa"/>
            <w:vAlign w:val="center"/>
          </w:tcPr>
          <w:p w:rsidR="00BA7500" w:rsidRPr="00853F52" w:rsidRDefault="00BA7500" w:rsidP="000C4623">
            <w:pPr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Машиностроение.</w:t>
            </w:r>
          </w:p>
        </w:tc>
        <w:tc>
          <w:tcPr>
            <w:tcW w:w="1574" w:type="dxa"/>
            <w:vAlign w:val="center"/>
          </w:tcPr>
          <w:p w:rsidR="00BA7500" w:rsidRPr="00853F52" w:rsidRDefault="00BA7500" w:rsidP="00BA75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34" w:type="dxa"/>
            <w:vAlign w:val="center"/>
          </w:tcPr>
          <w:p w:rsidR="00BA7500" w:rsidRPr="00853F52" w:rsidRDefault="00BA7500" w:rsidP="00BA75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64" w:type="dxa"/>
            <w:vAlign w:val="center"/>
          </w:tcPr>
          <w:p w:rsidR="00BA7500" w:rsidRPr="00853F52" w:rsidRDefault="00BA7500" w:rsidP="00BA7500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Определять зависимость машиностроения в экономики стран.</w:t>
            </w:r>
          </w:p>
        </w:tc>
        <w:tc>
          <w:tcPr>
            <w:tcW w:w="2299" w:type="dxa"/>
            <w:vAlign w:val="center"/>
          </w:tcPr>
          <w:p w:rsidR="00BA7500" w:rsidRPr="00853F52" w:rsidRDefault="00BA7500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Готовность к образованию, в том числе самообразованию.</w:t>
            </w:r>
          </w:p>
        </w:tc>
        <w:tc>
          <w:tcPr>
            <w:tcW w:w="2142" w:type="dxa"/>
            <w:vAlign w:val="center"/>
          </w:tcPr>
          <w:p w:rsidR="00BA7500" w:rsidRPr="00853F52" w:rsidRDefault="00BA7500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Искать и отбирать необходимые источники информации.</w:t>
            </w:r>
          </w:p>
        </w:tc>
        <w:tc>
          <w:tcPr>
            <w:tcW w:w="1348" w:type="dxa"/>
            <w:vAlign w:val="center"/>
          </w:tcPr>
          <w:p w:rsidR="00BA7500" w:rsidRPr="00853F52" w:rsidRDefault="00BA7500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Стр.</w:t>
            </w:r>
            <w:r>
              <w:rPr>
                <w:sz w:val="22"/>
                <w:szCs w:val="22"/>
              </w:rPr>
              <w:t>146-147</w:t>
            </w:r>
          </w:p>
        </w:tc>
      </w:tr>
      <w:tr w:rsidR="00BA7500" w:rsidRPr="00853F52" w:rsidTr="00FD50AB">
        <w:trPr>
          <w:gridAfter w:val="1"/>
          <w:wAfter w:w="23" w:type="dxa"/>
          <w:trHeight w:val="2098"/>
          <w:jc w:val="center"/>
        </w:trPr>
        <w:tc>
          <w:tcPr>
            <w:tcW w:w="558" w:type="dxa"/>
            <w:vAlign w:val="center"/>
          </w:tcPr>
          <w:p w:rsidR="00BA7500" w:rsidRPr="00853F52" w:rsidRDefault="00BA7500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 xml:space="preserve"> 29</w:t>
            </w:r>
          </w:p>
        </w:tc>
        <w:tc>
          <w:tcPr>
            <w:tcW w:w="2749" w:type="dxa"/>
            <w:vAlign w:val="center"/>
          </w:tcPr>
          <w:p w:rsidR="00BA7500" w:rsidRPr="00853F52" w:rsidRDefault="00BA7500" w:rsidP="000C4623">
            <w:pPr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Химическая, лесная, легкая промышленности.</w:t>
            </w:r>
          </w:p>
        </w:tc>
        <w:tc>
          <w:tcPr>
            <w:tcW w:w="1574" w:type="dxa"/>
            <w:vAlign w:val="center"/>
          </w:tcPr>
          <w:p w:rsidR="00BA7500" w:rsidRPr="00853F52" w:rsidRDefault="00BA7500" w:rsidP="00BA75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34" w:type="dxa"/>
            <w:vAlign w:val="center"/>
          </w:tcPr>
          <w:p w:rsidR="00BA7500" w:rsidRPr="00853F52" w:rsidRDefault="00BA7500" w:rsidP="00BA7500">
            <w:pPr>
              <w:jc w:val="center"/>
              <w:rPr>
                <w:b/>
                <w:i/>
                <w:sz w:val="22"/>
                <w:szCs w:val="22"/>
              </w:rPr>
            </w:pPr>
            <w:r w:rsidRPr="00853F52">
              <w:rPr>
                <w:b/>
                <w:i/>
                <w:sz w:val="22"/>
                <w:szCs w:val="22"/>
              </w:rPr>
              <w:t>Практическая</w:t>
            </w:r>
          </w:p>
          <w:p w:rsidR="00BA7500" w:rsidRPr="00853F52" w:rsidRDefault="00BA7500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b/>
                <w:i/>
                <w:sz w:val="22"/>
                <w:szCs w:val="22"/>
              </w:rPr>
              <w:t>работа №8:</w:t>
            </w:r>
            <w:r w:rsidRPr="00853F52">
              <w:rPr>
                <w:sz w:val="22"/>
                <w:szCs w:val="22"/>
              </w:rPr>
              <w:t xml:space="preserve"> </w:t>
            </w:r>
          </w:p>
          <w:p w:rsidR="00BA7500" w:rsidRPr="00853F52" w:rsidRDefault="00BA7500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i/>
                <w:sz w:val="22"/>
                <w:szCs w:val="22"/>
              </w:rPr>
              <w:t>«Воздействие промышленности на окружающую среду»</w:t>
            </w:r>
          </w:p>
        </w:tc>
        <w:tc>
          <w:tcPr>
            <w:tcW w:w="2464" w:type="dxa"/>
            <w:vAlign w:val="center"/>
          </w:tcPr>
          <w:p w:rsidR="00BA7500" w:rsidRPr="00853F52" w:rsidRDefault="00BA7500" w:rsidP="00BA7500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Определять основные промышленные районы мира.</w:t>
            </w:r>
          </w:p>
          <w:p w:rsidR="00BA7500" w:rsidRPr="00853F52" w:rsidRDefault="00BA7500" w:rsidP="00BA7500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Понимать влияние отраслей промышленности на окружающую среду.</w:t>
            </w:r>
          </w:p>
        </w:tc>
        <w:tc>
          <w:tcPr>
            <w:tcW w:w="2299" w:type="dxa"/>
            <w:vAlign w:val="center"/>
          </w:tcPr>
          <w:p w:rsidR="00BA7500" w:rsidRPr="00853F52" w:rsidRDefault="00BA7500" w:rsidP="00BA7500">
            <w:pPr>
              <w:pStyle w:val="c10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Готовность к образованию, в том числе самообразованию.</w:t>
            </w:r>
          </w:p>
        </w:tc>
        <w:tc>
          <w:tcPr>
            <w:tcW w:w="2142" w:type="dxa"/>
            <w:vAlign w:val="center"/>
          </w:tcPr>
          <w:p w:rsidR="00BA7500" w:rsidRPr="00853F52" w:rsidRDefault="00BA7500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Переводить информацию из одного вида в другой.</w:t>
            </w:r>
          </w:p>
        </w:tc>
        <w:tc>
          <w:tcPr>
            <w:tcW w:w="1348" w:type="dxa"/>
            <w:vAlign w:val="center"/>
          </w:tcPr>
          <w:p w:rsidR="00BA7500" w:rsidRPr="00853F52" w:rsidRDefault="00BA7500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Стр.</w:t>
            </w:r>
            <w:r>
              <w:rPr>
                <w:sz w:val="22"/>
                <w:szCs w:val="22"/>
              </w:rPr>
              <w:t>147-150</w:t>
            </w:r>
          </w:p>
        </w:tc>
      </w:tr>
      <w:tr w:rsidR="00BA7500" w:rsidRPr="00853F52" w:rsidTr="00FD50AB">
        <w:trPr>
          <w:gridAfter w:val="1"/>
          <w:wAfter w:w="23" w:type="dxa"/>
          <w:trHeight w:val="1020"/>
          <w:jc w:val="center"/>
        </w:trPr>
        <w:tc>
          <w:tcPr>
            <w:tcW w:w="558" w:type="dxa"/>
            <w:vAlign w:val="center"/>
          </w:tcPr>
          <w:p w:rsidR="00BA7500" w:rsidRPr="00853F52" w:rsidRDefault="00BA7500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lastRenderedPageBreak/>
              <w:t>30</w:t>
            </w:r>
          </w:p>
        </w:tc>
        <w:tc>
          <w:tcPr>
            <w:tcW w:w="2749" w:type="dxa"/>
            <w:vAlign w:val="center"/>
          </w:tcPr>
          <w:p w:rsidR="00BA7500" w:rsidRPr="00853F52" w:rsidRDefault="00BA7500" w:rsidP="000C4623">
            <w:pPr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Сельское хозяйство мира.</w:t>
            </w:r>
          </w:p>
        </w:tc>
        <w:tc>
          <w:tcPr>
            <w:tcW w:w="1574" w:type="dxa"/>
            <w:vAlign w:val="center"/>
          </w:tcPr>
          <w:p w:rsidR="00BA7500" w:rsidRPr="00853F52" w:rsidRDefault="00BA7500" w:rsidP="00BA75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34" w:type="dxa"/>
            <w:vAlign w:val="center"/>
          </w:tcPr>
          <w:p w:rsidR="00BA7500" w:rsidRPr="00853F52" w:rsidRDefault="00BA7500" w:rsidP="00BA75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64" w:type="dxa"/>
            <w:vMerge w:val="restart"/>
            <w:vAlign w:val="center"/>
          </w:tcPr>
          <w:p w:rsidR="00BA7500" w:rsidRPr="00853F52" w:rsidRDefault="00BA7500" w:rsidP="00BA7500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Определять значение сельского хозяйства в мировой экономике.</w:t>
            </w:r>
          </w:p>
        </w:tc>
        <w:tc>
          <w:tcPr>
            <w:tcW w:w="2299" w:type="dxa"/>
            <w:vMerge w:val="restart"/>
            <w:vAlign w:val="center"/>
          </w:tcPr>
          <w:p w:rsidR="00BA7500" w:rsidRPr="00853F52" w:rsidRDefault="00BA7500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Готовность к образованию, в том числе самообразованию.</w:t>
            </w:r>
          </w:p>
        </w:tc>
        <w:tc>
          <w:tcPr>
            <w:tcW w:w="2142" w:type="dxa"/>
            <w:vMerge w:val="restart"/>
            <w:vAlign w:val="center"/>
          </w:tcPr>
          <w:p w:rsidR="00BA7500" w:rsidRPr="00853F52" w:rsidRDefault="00BA7500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Искать и отбирать необходимые источники информации.</w:t>
            </w:r>
          </w:p>
        </w:tc>
        <w:tc>
          <w:tcPr>
            <w:tcW w:w="1348" w:type="dxa"/>
            <w:vAlign w:val="center"/>
          </w:tcPr>
          <w:p w:rsidR="00BA7500" w:rsidRPr="00853F52" w:rsidRDefault="00BA7500" w:rsidP="00BA75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150-157</w:t>
            </w:r>
          </w:p>
        </w:tc>
      </w:tr>
      <w:tr w:rsidR="00BA7500" w:rsidRPr="00853F52" w:rsidTr="00FD50AB">
        <w:trPr>
          <w:gridAfter w:val="1"/>
          <w:wAfter w:w="23" w:type="dxa"/>
          <w:trHeight w:val="1020"/>
          <w:jc w:val="center"/>
        </w:trPr>
        <w:tc>
          <w:tcPr>
            <w:tcW w:w="558" w:type="dxa"/>
            <w:vAlign w:val="center"/>
          </w:tcPr>
          <w:p w:rsidR="00BA7500" w:rsidRPr="00853F52" w:rsidRDefault="00BA7500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31</w:t>
            </w:r>
          </w:p>
        </w:tc>
        <w:tc>
          <w:tcPr>
            <w:tcW w:w="2749" w:type="dxa"/>
            <w:vAlign w:val="center"/>
          </w:tcPr>
          <w:p w:rsidR="00BA7500" w:rsidRPr="00853F52" w:rsidRDefault="00BA7500" w:rsidP="000C4623">
            <w:pPr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Сельское хозяйство мира.</w:t>
            </w:r>
          </w:p>
        </w:tc>
        <w:tc>
          <w:tcPr>
            <w:tcW w:w="1574" w:type="dxa"/>
            <w:vAlign w:val="center"/>
          </w:tcPr>
          <w:p w:rsidR="00BA7500" w:rsidRPr="00853F52" w:rsidRDefault="00BA7500" w:rsidP="00BA75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34" w:type="dxa"/>
            <w:vAlign w:val="center"/>
          </w:tcPr>
          <w:p w:rsidR="00BA7500" w:rsidRPr="00853F52" w:rsidRDefault="00BA7500" w:rsidP="00BA75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64" w:type="dxa"/>
            <w:vMerge/>
            <w:vAlign w:val="center"/>
          </w:tcPr>
          <w:p w:rsidR="00BA7500" w:rsidRPr="00853F52" w:rsidRDefault="00BA7500" w:rsidP="00BA7500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299" w:type="dxa"/>
            <w:vMerge/>
            <w:vAlign w:val="center"/>
          </w:tcPr>
          <w:p w:rsidR="00BA7500" w:rsidRPr="00853F52" w:rsidRDefault="00BA7500" w:rsidP="00BA75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42" w:type="dxa"/>
            <w:vMerge/>
            <w:vAlign w:val="center"/>
          </w:tcPr>
          <w:p w:rsidR="00BA7500" w:rsidRPr="00853F52" w:rsidRDefault="00BA7500" w:rsidP="00BA75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8" w:type="dxa"/>
            <w:vAlign w:val="center"/>
          </w:tcPr>
          <w:p w:rsidR="00BA7500" w:rsidRPr="00853F52" w:rsidRDefault="00BA7500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Стр</w:t>
            </w:r>
            <w:r>
              <w:rPr>
                <w:sz w:val="22"/>
                <w:szCs w:val="22"/>
              </w:rPr>
              <w:t>.157-161</w:t>
            </w:r>
          </w:p>
        </w:tc>
      </w:tr>
      <w:tr w:rsidR="00BA7500" w:rsidRPr="00853F52" w:rsidTr="00FD50AB">
        <w:trPr>
          <w:gridAfter w:val="1"/>
          <w:wAfter w:w="23" w:type="dxa"/>
          <w:trHeight w:val="567"/>
          <w:jc w:val="center"/>
        </w:trPr>
        <w:tc>
          <w:tcPr>
            <w:tcW w:w="558" w:type="dxa"/>
            <w:vAlign w:val="center"/>
          </w:tcPr>
          <w:p w:rsidR="00BA7500" w:rsidRPr="00853F52" w:rsidRDefault="00BA7500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32</w:t>
            </w:r>
          </w:p>
        </w:tc>
        <w:tc>
          <w:tcPr>
            <w:tcW w:w="2749" w:type="dxa"/>
            <w:vAlign w:val="center"/>
          </w:tcPr>
          <w:p w:rsidR="00BA7500" w:rsidRPr="00853F52" w:rsidRDefault="00BA7500" w:rsidP="000C4623">
            <w:pPr>
              <w:rPr>
                <w:sz w:val="22"/>
                <w:szCs w:val="22"/>
              </w:rPr>
            </w:pPr>
            <w:r w:rsidRPr="00853F52">
              <w:rPr>
                <w:b/>
                <w:i/>
                <w:sz w:val="22"/>
                <w:szCs w:val="22"/>
              </w:rPr>
              <w:t xml:space="preserve">Контрольная работа по теме: </w:t>
            </w:r>
            <w:r w:rsidRPr="00853F52">
              <w:rPr>
                <w:i/>
                <w:sz w:val="22"/>
                <w:szCs w:val="22"/>
              </w:rPr>
              <w:t>«География промышленности и сельского хозяйства»</w:t>
            </w:r>
          </w:p>
        </w:tc>
        <w:tc>
          <w:tcPr>
            <w:tcW w:w="1574" w:type="dxa"/>
            <w:vAlign w:val="center"/>
          </w:tcPr>
          <w:p w:rsidR="00BA7500" w:rsidRPr="00853F52" w:rsidRDefault="00BA7500" w:rsidP="00BA75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34" w:type="dxa"/>
            <w:vAlign w:val="center"/>
          </w:tcPr>
          <w:p w:rsidR="00BA7500" w:rsidRPr="00853F52" w:rsidRDefault="00BA7500" w:rsidP="00BA75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64" w:type="dxa"/>
            <w:vAlign w:val="center"/>
          </w:tcPr>
          <w:p w:rsidR="00BA7500" w:rsidRPr="00853F52" w:rsidRDefault="00BA7500" w:rsidP="00BA75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99" w:type="dxa"/>
            <w:vAlign w:val="center"/>
          </w:tcPr>
          <w:p w:rsidR="00BA7500" w:rsidRPr="00853F52" w:rsidRDefault="00BA7500" w:rsidP="00BA75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42" w:type="dxa"/>
            <w:vAlign w:val="center"/>
          </w:tcPr>
          <w:p w:rsidR="00BA7500" w:rsidRPr="00853F52" w:rsidRDefault="00BA7500" w:rsidP="00BA75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8" w:type="dxa"/>
            <w:vAlign w:val="center"/>
          </w:tcPr>
          <w:p w:rsidR="00BA7500" w:rsidRPr="00853F52" w:rsidRDefault="00BA7500" w:rsidP="00BA7500">
            <w:pPr>
              <w:jc w:val="center"/>
              <w:rPr>
                <w:sz w:val="22"/>
                <w:szCs w:val="22"/>
              </w:rPr>
            </w:pPr>
          </w:p>
        </w:tc>
      </w:tr>
      <w:tr w:rsidR="00BA7500" w:rsidRPr="00853F52" w:rsidTr="00FD50AB">
        <w:trPr>
          <w:gridAfter w:val="1"/>
          <w:wAfter w:w="23" w:type="dxa"/>
          <w:trHeight w:val="1474"/>
          <w:jc w:val="center"/>
        </w:trPr>
        <w:tc>
          <w:tcPr>
            <w:tcW w:w="558" w:type="dxa"/>
            <w:vAlign w:val="center"/>
          </w:tcPr>
          <w:p w:rsidR="00BA7500" w:rsidRPr="00853F52" w:rsidRDefault="00BA7500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33</w:t>
            </w:r>
          </w:p>
        </w:tc>
        <w:tc>
          <w:tcPr>
            <w:tcW w:w="2749" w:type="dxa"/>
            <w:vAlign w:val="center"/>
          </w:tcPr>
          <w:p w:rsidR="00BA7500" w:rsidRPr="00853F52" w:rsidRDefault="00BA7500" w:rsidP="000C4623">
            <w:pPr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География транспорта.</w:t>
            </w:r>
          </w:p>
        </w:tc>
        <w:tc>
          <w:tcPr>
            <w:tcW w:w="1574" w:type="dxa"/>
            <w:vAlign w:val="center"/>
          </w:tcPr>
          <w:p w:rsidR="00BA7500" w:rsidRPr="00853F52" w:rsidRDefault="00BA7500" w:rsidP="00BA75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34" w:type="dxa"/>
            <w:vAlign w:val="center"/>
          </w:tcPr>
          <w:p w:rsidR="00BA7500" w:rsidRPr="00853F52" w:rsidRDefault="00BA7500" w:rsidP="00BA75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64" w:type="dxa"/>
            <w:vAlign w:val="center"/>
          </w:tcPr>
          <w:p w:rsidR="00BA7500" w:rsidRPr="00853F52" w:rsidRDefault="00BA7500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Определять влияние транспорта на развитие хозяйства.</w:t>
            </w:r>
          </w:p>
        </w:tc>
        <w:tc>
          <w:tcPr>
            <w:tcW w:w="2299" w:type="dxa"/>
            <w:vAlign w:val="center"/>
          </w:tcPr>
          <w:p w:rsidR="00BA7500" w:rsidRPr="00853F52" w:rsidRDefault="00BA7500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Коммуникативными навыками сотрудничества в образовательной деятельности.</w:t>
            </w:r>
          </w:p>
        </w:tc>
        <w:tc>
          <w:tcPr>
            <w:tcW w:w="2142" w:type="dxa"/>
            <w:vAlign w:val="center"/>
          </w:tcPr>
          <w:p w:rsidR="00BA7500" w:rsidRPr="00853F52" w:rsidRDefault="00BA7500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Искать и отбирать необходимые источники информации.</w:t>
            </w:r>
          </w:p>
        </w:tc>
        <w:tc>
          <w:tcPr>
            <w:tcW w:w="1348" w:type="dxa"/>
            <w:vAlign w:val="center"/>
          </w:tcPr>
          <w:p w:rsidR="00BA7500" w:rsidRPr="00853F52" w:rsidRDefault="00BA7500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Стр.</w:t>
            </w:r>
            <w:r>
              <w:rPr>
                <w:sz w:val="22"/>
                <w:szCs w:val="22"/>
              </w:rPr>
              <w:t>161-170</w:t>
            </w:r>
          </w:p>
        </w:tc>
      </w:tr>
      <w:tr w:rsidR="00BA7500" w:rsidRPr="00853F52" w:rsidTr="00FD50AB">
        <w:trPr>
          <w:gridAfter w:val="1"/>
          <w:wAfter w:w="23" w:type="dxa"/>
          <w:trHeight w:val="1871"/>
          <w:jc w:val="center"/>
        </w:trPr>
        <w:tc>
          <w:tcPr>
            <w:tcW w:w="558" w:type="dxa"/>
            <w:vAlign w:val="center"/>
          </w:tcPr>
          <w:p w:rsidR="00BA7500" w:rsidRPr="00853F52" w:rsidRDefault="00BA7500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34</w:t>
            </w:r>
          </w:p>
        </w:tc>
        <w:tc>
          <w:tcPr>
            <w:tcW w:w="2749" w:type="dxa"/>
            <w:vAlign w:val="center"/>
          </w:tcPr>
          <w:p w:rsidR="00BA7500" w:rsidRPr="00853F52" w:rsidRDefault="00BA7500" w:rsidP="000C4623">
            <w:pPr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Всемирные экономические отношения.</w:t>
            </w:r>
          </w:p>
        </w:tc>
        <w:tc>
          <w:tcPr>
            <w:tcW w:w="1574" w:type="dxa"/>
            <w:vAlign w:val="center"/>
          </w:tcPr>
          <w:p w:rsidR="00BA7500" w:rsidRPr="00853F52" w:rsidRDefault="00BA7500" w:rsidP="00BA75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34" w:type="dxa"/>
            <w:vAlign w:val="center"/>
          </w:tcPr>
          <w:p w:rsidR="00BA7500" w:rsidRPr="00853F52" w:rsidRDefault="00BA7500" w:rsidP="00BA7500">
            <w:pPr>
              <w:jc w:val="center"/>
              <w:rPr>
                <w:b/>
                <w:i/>
                <w:sz w:val="22"/>
                <w:szCs w:val="22"/>
              </w:rPr>
            </w:pPr>
            <w:r w:rsidRPr="00853F52">
              <w:rPr>
                <w:b/>
                <w:i/>
                <w:sz w:val="22"/>
                <w:szCs w:val="22"/>
              </w:rPr>
              <w:t>Практическая</w:t>
            </w:r>
          </w:p>
          <w:p w:rsidR="00BA7500" w:rsidRPr="00853F52" w:rsidRDefault="00BA7500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b/>
                <w:i/>
                <w:sz w:val="22"/>
                <w:szCs w:val="22"/>
              </w:rPr>
              <w:t>работа №9:</w:t>
            </w:r>
            <w:r w:rsidRPr="00853F52">
              <w:rPr>
                <w:sz w:val="22"/>
                <w:szCs w:val="22"/>
              </w:rPr>
              <w:t xml:space="preserve"> </w:t>
            </w:r>
          </w:p>
          <w:p w:rsidR="00BA7500" w:rsidRPr="00853F52" w:rsidRDefault="00BA7500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i/>
                <w:sz w:val="22"/>
                <w:szCs w:val="22"/>
              </w:rPr>
              <w:t>«Определение основных экономических партнеров России»</w:t>
            </w:r>
          </w:p>
        </w:tc>
        <w:tc>
          <w:tcPr>
            <w:tcW w:w="2464" w:type="dxa"/>
            <w:vAlign w:val="center"/>
          </w:tcPr>
          <w:p w:rsidR="00BA7500" w:rsidRPr="00853F52" w:rsidRDefault="00BA7500" w:rsidP="00BA7500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Приводить примеры участия стран в МЭО, перечислять формы МЭО и объяснять их взаимную связь и изменения во времени.</w:t>
            </w:r>
          </w:p>
        </w:tc>
        <w:tc>
          <w:tcPr>
            <w:tcW w:w="2299" w:type="dxa"/>
            <w:vAlign w:val="center"/>
          </w:tcPr>
          <w:p w:rsidR="00BA7500" w:rsidRPr="00853F52" w:rsidRDefault="00BA7500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Готовность к жизни в поликультурном мире.</w:t>
            </w:r>
          </w:p>
        </w:tc>
        <w:tc>
          <w:tcPr>
            <w:tcW w:w="2142" w:type="dxa"/>
            <w:vAlign w:val="center"/>
          </w:tcPr>
          <w:p w:rsidR="00BA7500" w:rsidRPr="00853F52" w:rsidRDefault="00BA7500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Искать и отбирать необходимые источники информации.</w:t>
            </w:r>
          </w:p>
        </w:tc>
        <w:tc>
          <w:tcPr>
            <w:tcW w:w="1348" w:type="dxa"/>
            <w:vAlign w:val="center"/>
          </w:tcPr>
          <w:p w:rsidR="00BA7500" w:rsidRPr="00853F52" w:rsidRDefault="00BA7500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Стр.</w:t>
            </w:r>
            <w:r>
              <w:rPr>
                <w:sz w:val="22"/>
                <w:szCs w:val="22"/>
              </w:rPr>
              <w:t>170-176</w:t>
            </w:r>
          </w:p>
        </w:tc>
      </w:tr>
      <w:tr w:rsidR="00BA7500" w:rsidRPr="00853F52" w:rsidTr="00FD50AB">
        <w:trPr>
          <w:gridAfter w:val="1"/>
          <w:wAfter w:w="23" w:type="dxa"/>
          <w:trHeight w:val="1474"/>
          <w:jc w:val="center"/>
        </w:trPr>
        <w:tc>
          <w:tcPr>
            <w:tcW w:w="558" w:type="dxa"/>
            <w:vAlign w:val="center"/>
          </w:tcPr>
          <w:p w:rsidR="00BA7500" w:rsidRPr="00853F52" w:rsidRDefault="008E1B73" w:rsidP="00BA75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2749" w:type="dxa"/>
            <w:vAlign w:val="center"/>
          </w:tcPr>
          <w:p w:rsidR="00BA7500" w:rsidRPr="00853F52" w:rsidRDefault="00BA7500" w:rsidP="000C4623">
            <w:pPr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Международный туризм.</w:t>
            </w:r>
          </w:p>
        </w:tc>
        <w:tc>
          <w:tcPr>
            <w:tcW w:w="1574" w:type="dxa"/>
            <w:vAlign w:val="center"/>
          </w:tcPr>
          <w:p w:rsidR="00BA7500" w:rsidRPr="00853F52" w:rsidRDefault="00BA7500" w:rsidP="00BA75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34" w:type="dxa"/>
            <w:vAlign w:val="center"/>
          </w:tcPr>
          <w:p w:rsidR="00BA7500" w:rsidRPr="00853F52" w:rsidRDefault="00BA7500" w:rsidP="00BA75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64" w:type="dxa"/>
            <w:vAlign w:val="center"/>
          </w:tcPr>
          <w:p w:rsidR="00BA7500" w:rsidRPr="00853F52" w:rsidRDefault="00BA7500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Доказывать объективность процесса глобализации мирового хозяйства.</w:t>
            </w:r>
          </w:p>
        </w:tc>
        <w:tc>
          <w:tcPr>
            <w:tcW w:w="2299" w:type="dxa"/>
            <w:vAlign w:val="center"/>
          </w:tcPr>
          <w:p w:rsidR="00BA7500" w:rsidRPr="00853F52" w:rsidRDefault="00BA7500" w:rsidP="00BA7500">
            <w:pPr>
              <w:pStyle w:val="c10"/>
              <w:shd w:val="clear" w:color="auto" w:fill="FFFFFF"/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Мировоззрение, соответствующее современному уровню развития науки и общественной практики.</w:t>
            </w:r>
          </w:p>
        </w:tc>
        <w:tc>
          <w:tcPr>
            <w:tcW w:w="2142" w:type="dxa"/>
            <w:vAlign w:val="center"/>
          </w:tcPr>
          <w:p w:rsidR="00BA7500" w:rsidRPr="00853F52" w:rsidRDefault="00BA7500" w:rsidP="00BA7500">
            <w:pPr>
              <w:jc w:val="center"/>
              <w:rPr>
                <w:b/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Искать и отбирать необходимые источники информации.</w:t>
            </w:r>
          </w:p>
        </w:tc>
        <w:tc>
          <w:tcPr>
            <w:tcW w:w="1348" w:type="dxa"/>
            <w:vAlign w:val="center"/>
          </w:tcPr>
          <w:p w:rsidR="00BA7500" w:rsidRPr="00853F52" w:rsidRDefault="00BA7500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Стр.</w:t>
            </w:r>
            <w:r>
              <w:rPr>
                <w:sz w:val="22"/>
                <w:szCs w:val="22"/>
              </w:rPr>
              <w:t>176-177</w:t>
            </w:r>
          </w:p>
        </w:tc>
      </w:tr>
      <w:tr w:rsidR="00BA7500" w:rsidRPr="00853F52" w:rsidTr="00FD50AB">
        <w:trPr>
          <w:gridAfter w:val="1"/>
          <w:wAfter w:w="23" w:type="dxa"/>
          <w:trHeight w:val="1191"/>
          <w:jc w:val="center"/>
        </w:trPr>
        <w:tc>
          <w:tcPr>
            <w:tcW w:w="558" w:type="dxa"/>
            <w:vAlign w:val="center"/>
          </w:tcPr>
          <w:p w:rsidR="00BA7500" w:rsidRPr="00853F52" w:rsidRDefault="00BA7500" w:rsidP="00BA75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49" w:type="dxa"/>
            <w:vAlign w:val="center"/>
          </w:tcPr>
          <w:p w:rsidR="00BA7500" w:rsidRPr="00853F52" w:rsidRDefault="00BA7500" w:rsidP="00BA75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74" w:type="dxa"/>
            <w:vAlign w:val="center"/>
          </w:tcPr>
          <w:p w:rsidR="00BA7500" w:rsidRPr="00853F52" w:rsidRDefault="00BA7500" w:rsidP="00BA75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34" w:type="dxa"/>
            <w:vAlign w:val="center"/>
          </w:tcPr>
          <w:p w:rsidR="00BA7500" w:rsidRPr="00853F52" w:rsidRDefault="00BA7500" w:rsidP="00BA750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64" w:type="dxa"/>
            <w:vAlign w:val="center"/>
          </w:tcPr>
          <w:p w:rsidR="00BA7500" w:rsidRPr="00853F52" w:rsidRDefault="00BA7500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Называть основные параметры, определяющие место любой страны в мире.</w:t>
            </w:r>
          </w:p>
        </w:tc>
        <w:tc>
          <w:tcPr>
            <w:tcW w:w="2299" w:type="dxa"/>
            <w:vAlign w:val="center"/>
          </w:tcPr>
          <w:p w:rsidR="00BA7500" w:rsidRPr="00853F52" w:rsidRDefault="00BA7500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Готовность к жизни в поликультурном мире.</w:t>
            </w:r>
          </w:p>
        </w:tc>
        <w:tc>
          <w:tcPr>
            <w:tcW w:w="2142" w:type="dxa"/>
            <w:vAlign w:val="center"/>
          </w:tcPr>
          <w:p w:rsidR="00BA7500" w:rsidRPr="00853F52" w:rsidRDefault="00BA7500" w:rsidP="00BA7500">
            <w:pPr>
              <w:jc w:val="center"/>
              <w:rPr>
                <w:sz w:val="22"/>
                <w:szCs w:val="22"/>
              </w:rPr>
            </w:pPr>
            <w:r w:rsidRPr="00853F52">
              <w:rPr>
                <w:sz w:val="22"/>
                <w:szCs w:val="22"/>
              </w:rPr>
              <w:t>Искать и отбирать необходимые источники информации.</w:t>
            </w:r>
          </w:p>
        </w:tc>
        <w:tc>
          <w:tcPr>
            <w:tcW w:w="1348" w:type="dxa"/>
            <w:vAlign w:val="center"/>
          </w:tcPr>
          <w:p w:rsidR="00BA7500" w:rsidRPr="00853F52" w:rsidRDefault="00BA7500" w:rsidP="00BA7500">
            <w:pPr>
              <w:jc w:val="center"/>
              <w:rPr>
                <w:sz w:val="22"/>
                <w:szCs w:val="22"/>
              </w:rPr>
            </w:pPr>
          </w:p>
        </w:tc>
      </w:tr>
    </w:tbl>
    <w:p w:rsidR="00853F52" w:rsidRPr="00853F52" w:rsidRDefault="00853F52" w:rsidP="007E1714">
      <w:pPr>
        <w:pStyle w:val="a3"/>
        <w:rPr>
          <w:rFonts w:ascii="Times New Roman" w:hAnsi="Times New Roman" w:cs="Times New Roman"/>
          <w:color w:val="FF0000"/>
        </w:rPr>
      </w:pPr>
    </w:p>
    <w:p w:rsidR="00853F52" w:rsidRPr="00853F52" w:rsidRDefault="00853F52" w:rsidP="007E1714">
      <w:pPr>
        <w:pStyle w:val="a3"/>
        <w:rPr>
          <w:rFonts w:ascii="Times New Roman" w:hAnsi="Times New Roman" w:cs="Times New Roman"/>
          <w:color w:val="FF0000"/>
        </w:rPr>
      </w:pPr>
    </w:p>
    <w:p w:rsidR="00853F52" w:rsidRPr="0039210E" w:rsidRDefault="00853F52" w:rsidP="007E1714">
      <w:pPr>
        <w:pStyle w:val="a3"/>
        <w:rPr>
          <w:rFonts w:ascii="Times New Roman" w:hAnsi="Times New Roman" w:cs="Times New Roman"/>
          <w:color w:val="FF0000"/>
        </w:rPr>
      </w:pPr>
    </w:p>
    <w:p w:rsidR="004E5909" w:rsidRDefault="004E5909" w:rsidP="00F679AA">
      <w:pPr>
        <w:pStyle w:val="a3"/>
        <w:rPr>
          <w:rFonts w:ascii="Times New Roman" w:hAnsi="Times New Roman" w:cs="Times New Roman"/>
        </w:rPr>
      </w:pPr>
    </w:p>
    <w:p w:rsidR="008B3604" w:rsidRDefault="008B3604" w:rsidP="00F679AA">
      <w:pPr>
        <w:pStyle w:val="a3"/>
        <w:rPr>
          <w:rFonts w:ascii="Times New Roman" w:hAnsi="Times New Roman" w:cs="Times New Roman"/>
        </w:rPr>
      </w:pPr>
    </w:p>
    <w:p w:rsidR="008B3604" w:rsidRDefault="008B3604" w:rsidP="00F679AA">
      <w:pPr>
        <w:pStyle w:val="a3"/>
        <w:rPr>
          <w:rFonts w:ascii="Times New Roman" w:hAnsi="Times New Roman" w:cs="Times New Roman"/>
        </w:rPr>
      </w:pPr>
    </w:p>
    <w:p w:rsidR="008B3604" w:rsidRDefault="008B3604" w:rsidP="00F679AA">
      <w:pPr>
        <w:pStyle w:val="a3"/>
        <w:rPr>
          <w:rFonts w:ascii="Times New Roman" w:hAnsi="Times New Roman" w:cs="Times New Roman"/>
        </w:rPr>
      </w:pPr>
    </w:p>
    <w:p w:rsidR="008B3604" w:rsidRDefault="008B3604" w:rsidP="00F679AA">
      <w:pPr>
        <w:pStyle w:val="a3"/>
        <w:rPr>
          <w:rFonts w:ascii="Times New Roman" w:hAnsi="Times New Roman" w:cs="Times New Roman"/>
        </w:rPr>
      </w:pPr>
    </w:p>
    <w:p w:rsidR="008B3604" w:rsidRDefault="008B3604" w:rsidP="00F679AA">
      <w:pPr>
        <w:pStyle w:val="a3"/>
        <w:rPr>
          <w:rFonts w:ascii="Times New Roman" w:hAnsi="Times New Roman" w:cs="Times New Roman"/>
        </w:rPr>
      </w:pPr>
    </w:p>
    <w:p w:rsidR="008B3604" w:rsidRDefault="008B3604" w:rsidP="00F679AA">
      <w:pPr>
        <w:pStyle w:val="a3"/>
        <w:rPr>
          <w:rFonts w:ascii="Times New Roman" w:hAnsi="Times New Roman" w:cs="Times New Roman"/>
        </w:rPr>
      </w:pPr>
    </w:p>
    <w:p w:rsidR="008B3604" w:rsidRDefault="008B3604" w:rsidP="00F679AA">
      <w:pPr>
        <w:pStyle w:val="a3"/>
        <w:rPr>
          <w:rFonts w:ascii="Times New Roman" w:hAnsi="Times New Roman" w:cs="Times New Roman"/>
        </w:rPr>
      </w:pPr>
    </w:p>
    <w:p w:rsidR="008B3604" w:rsidRDefault="008B3604" w:rsidP="00F679AA">
      <w:pPr>
        <w:pStyle w:val="a3"/>
        <w:rPr>
          <w:rFonts w:ascii="Times New Roman" w:hAnsi="Times New Roman" w:cs="Times New Roman"/>
        </w:rPr>
      </w:pPr>
    </w:p>
    <w:p w:rsidR="00772F8E" w:rsidRDefault="00772F8E" w:rsidP="00F679AA">
      <w:pPr>
        <w:pStyle w:val="a3"/>
        <w:rPr>
          <w:rFonts w:ascii="Times New Roman" w:hAnsi="Times New Roman" w:cs="Times New Roman"/>
        </w:rPr>
      </w:pPr>
    </w:p>
    <w:p w:rsidR="00772F8E" w:rsidRDefault="00772F8E" w:rsidP="00F679AA">
      <w:pPr>
        <w:pStyle w:val="a3"/>
        <w:rPr>
          <w:rFonts w:ascii="Times New Roman" w:hAnsi="Times New Roman" w:cs="Times New Roman"/>
        </w:rPr>
      </w:pPr>
    </w:p>
    <w:p w:rsidR="00772F8E" w:rsidRDefault="00772F8E" w:rsidP="00F679AA">
      <w:pPr>
        <w:pStyle w:val="a3"/>
        <w:rPr>
          <w:rFonts w:ascii="Times New Roman" w:hAnsi="Times New Roman" w:cs="Times New Roman"/>
        </w:rPr>
      </w:pPr>
    </w:p>
    <w:p w:rsidR="005A068A" w:rsidRDefault="005A068A" w:rsidP="00F679AA">
      <w:pPr>
        <w:pStyle w:val="a3"/>
        <w:rPr>
          <w:rFonts w:ascii="Times New Roman" w:hAnsi="Times New Roman" w:cs="Times New Roman"/>
        </w:rPr>
      </w:pPr>
    </w:p>
    <w:p w:rsidR="005A068A" w:rsidRDefault="005A068A" w:rsidP="00F679AA">
      <w:pPr>
        <w:pStyle w:val="a3"/>
        <w:rPr>
          <w:rFonts w:ascii="Times New Roman" w:hAnsi="Times New Roman" w:cs="Times New Roman"/>
        </w:rPr>
      </w:pPr>
    </w:p>
    <w:p w:rsidR="005A068A" w:rsidRDefault="005A068A" w:rsidP="00F679AA">
      <w:pPr>
        <w:pStyle w:val="a3"/>
        <w:rPr>
          <w:rFonts w:ascii="Times New Roman" w:hAnsi="Times New Roman" w:cs="Times New Roman"/>
        </w:rPr>
      </w:pPr>
    </w:p>
    <w:p w:rsidR="005A068A" w:rsidRDefault="005A068A" w:rsidP="00F679AA">
      <w:pPr>
        <w:pStyle w:val="a3"/>
        <w:rPr>
          <w:rFonts w:ascii="Times New Roman" w:hAnsi="Times New Roman" w:cs="Times New Roman"/>
        </w:rPr>
      </w:pPr>
    </w:p>
    <w:p w:rsidR="005A068A" w:rsidRDefault="005A068A" w:rsidP="00F679AA">
      <w:pPr>
        <w:pStyle w:val="a3"/>
        <w:rPr>
          <w:rFonts w:ascii="Times New Roman" w:hAnsi="Times New Roman" w:cs="Times New Roman"/>
        </w:rPr>
      </w:pPr>
    </w:p>
    <w:p w:rsidR="005A068A" w:rsidRDefault="005A068A" w:rsidP="00F679AA">
      <w:pPr>
        <w:pStyle w:val="a3"/>
        <w:rPr>
          <w:rFonts w:ascii="Times New Roman" w:hAnsi="Times New Roman" w:cs="Times New Roman"/>
        </w:rPr>
      </w:pPr>
    </w:p>
    <w:p w:rsidR="005A068A" w:rsidRDefault="005A068A" w:rsidP="00F679AA">
      <w:pPr>
        <w:pStyle w:val="a3"/>
        <w:rPr>
          <w:rFonts w:ascii="Times New Roman" w:hAnsi="Times New Roman" w:cs="Times New Roman"/>
        </w:rPr>
      </w:pPr>
    </w:p>
    <w:p w:rsidR="005A068A" w:rsidRDefault="005A068A" w:rsidP="00F679AA">
      <w:pPr>
        <w:pStyle w:val="a3"/>
        <w:rPr>
          <w:rFonts w:ascii="Times New Roman" w:hAnsi="Times New Roman" w:cs="Times New Roman"/>
        </w:rPr>
      </w:pPr>
    </w:p>
    <w:p w:rsidR="005A068A" w:rsidRDefault="005A068A" w:rsidP="00F679AA">
      <w:pPr>
        <w:pStyle w:val="a3"/>
        <w:rPr>
          <w:rFonts w:ascii="Times New Roman" w:hAnsi="Times New Roman" w:cs="Times New Roman"/>
        </w:rPr>
      </w:pPr>
    </w:p>
    <w:p w:rsidR="005A068A" w:rsidRDefault="005A068A" w:rsidP="00F679AA">
      <w:pPr>
        <w:pStyle w:val="a3"/>
        <w:rPr>
          <w:rFonts w:ascii="Times New Roman" w:hAnsi="Times New Roman" w:cs="Times New Roman"/>
        </w:rPr>
      </w:pPr>
    </w:p>
    <w:p w:rsidR="005A068A" w:rsidRDefault="005A068A" w:rsidP="00F679AA">
      <w:pPr>
        <w:pStyle w:val="a3"/>
        <w:rPr>
          <w:rFonts w:ascii="Times New Roman" w:hAnsi="Times New Roman" w:cs="Times New Roman"/>
        </w:rPr>
      </w:pPr>
    </w:p>
    <w:p w:rsidR="005A068A" w:rsidRDefault="005A068A" w:rsidP="00F679AA">
      <w:pPr>
        <w:pStyle w:val="a3"/>
        <w:rPr>
          <w:rFonts w:ascii="Times New Roman" w:hAnsi="Times New Roman" w:cs="Times New Roman"/>
        </w:rPr>
      </w:pPr>
    </w:p>
    <w:p w:rsidR="005A068A" w:rsidRDefault="005A068A" w:rsidP="00F679AA">
      <w:pPr>
        <w:pStyle w:val="a3"/>
        <w:rPr>
          <w:rFonts w:ascii="Times New Roman" w:hAnsi="Times New Roman" w:cs="Times New Roman"/>
        </w:rPr>
      </w:pPr>
    </w:p>
    <w:p w:rsidR="005A068A" w:rsidRDefault="005A068A" w:rsidP="00F679AA">
      <w:pPr>
        <w:pStyle w:val="a3"/>
        <w:rPr>
          <w:rFonts w:ascii="Times New Roman" w:hAnsi="Times New Roman" w:cs="Times New Roman"/>
        </w:rPr>
      </w:pPr>
    </w:p>
    <w:p w:rsidR="005A068A" w:rsidRDefault="005A068A" w:rsidP="00F679AA">
      <w:pPr>
        <w:pStyle w:val="a3"/>
        <w:rPr>
          <w:rFonts w:ascii="Times New Roman" w:hAnsi="Times New Roman" w:cs="Times New Roman"/>
        </w:rPr>
      </w:pPr>
    </w:p>
    <w:p w:rsidR="00772F8E" w:rsidRDefault="00772F8E" w:rsidP="00F679AA">
      <w:pPr>
        <w:pStyle w:val="a3"/>
        <w:rPr>
          <w:rFonts w:ascii="Times New Roman" w:hAnsi="Times New Roman" w:cs="Times New Roman"/>
        </w:rPr>
      </w:pPr>
    </w:p>
    <w:p w:rsidR="00F679AA" w:rsidRDefault="00F679AA" w:rsidP="00F679AA">
      <w:pPr>
        <w:jc w:val="both"/>
        <w:rPr>
          <w:sz w:val="22"/>
          <w:szCs w:val="22"/>
        </w:rPr>
      </w:pPr>
    </w:p>
    <w:p w:rsidR="00F679AA" w:rsidRDefault="00F679AA" w:rsidP="00F679AA">
      <w:pPr>
        <w:jc w:val="center"/>
        <w:rPr>
          <w:b/>
          <w:sz w:val="22"/>
          <w:szCs w:val="22"/>
        </w:rPr>
      </w:pPr>
      <w:r w:rsidRPr="002B4E16">
        <w:rPr>
          <w:b/>
          <w:sz w:val="22"/>
          <w:szCs w:val="22"/>
        </w:rPr>
        <w:lastRenderedPageBreak/>
        <w:t>Критерии оценок:</w:t>
      </w:r>
    </w:p>
    <w:p w:rsidR="00F679AA" w:rsidRDefault="00F679AA" w:rsidP="00F679AA">
      <w:pPr>
        <w:jc w:val="center"/>
        <w:rPr>
          <w:b/>
          <w:sz w:val="22"/>
          <w:szCs w:val="22"/>
        </w:rPr>
      </w:pPr>
    </w:p>
    <w:p w:rsidR="00F679AA" w:rsidRPr="00080747" w:rsidRDefault="00F679AA" w:rsidP="00F679AA">
      <w:pPr>
        <w:rPr>
          <w:sz w:val="22"/>
          <w:szCs w:val="22"/>
        </w:rPr>
      </w:pPr>
      <w:r w:rsidRPr="00080747">
        <w:rPr>
          <w:b/>
          <w:i/>
          <w:sz w:val="22"/>
          <w:szCs w:val="22"/>
        </w:rPr>
        <w:t xml:space="preserve">Формы промежуточного контроля: </w:t>
      </w:r>
      <w:r w:rsidRPr="00080747">
        <w:rPr>
          <w:sz w:val="22"/>
          <w:szCs w:val="22"/>
        </w:rPr>
        <w:t xml:space="preserve">тестовый контроль, проверочные работы, </w:t>
      </w:r>
      <w:r>
        <w:rPr>
          <w:sz w:val="22"/>
          <w:szCs w:val="22"/>
        </w:rPr>
        <w:t xml:space="preserve">самостоятельные работы, </w:t>
      </w:r>
      <w:r w:rsidRPr="00080747">
        <w:rPr>
          <w:sz w:val="22"/>
          <w:szCs w:val="22"/>
        </w:rPr>
        <w:t>географические диктанты,</w:t>
      </w:r>
      <w:r>
        <w:rPr>
          <w:sz w:val="22"/>
          <w:szCs w:val="22"/>
        </w:rPr>
        <w:t xml:space="preserve"> зачеты,</w:t>
      </w:r>
      <w:r w:rsidRPr="00080747">
        <w:rPr>
          <w:sz w:val="22"/>
          <w:szCs w:val="22"/>
        </w:rPr>
        <w:t xml:space="preserve"> работы с контурными картами</w:t>
      </w:r>
      <w:r>
        <w:rPr>
          <w:sz w:val="22"/>
          <w:szCs w:val="22"/>
        </w:rPr>
        <w:t>, семинары</w:t>
      </w:r>
    </w:p>
    <w:p w:rsidR="00F679AA" w:rsidRPr="00080747" w:rsidRDefault="00F679AA" w:rsidP="00F679AA">
      <w:pPr>
        <w:pStyle w:val="a3"/>
        <w:rPr>
          <w:rFonts w:ascii="Times New Roman" w:hAnsi="Times New Roman" w:cs="Times New Roman"/>
        </w:rPr>
      </w:pPr>
    </w:p>
    <w:p w:rsidR="00F679AA" w:rsidRPr="002B4E16" w:rsidRDefault="00F679AA" w:rsidP="00F679AA">
      <w:pPr>
        <w:jc w:val="center"/>
        <w:rPr>
          <w:b/>
          <w:sz w:val="22"/>
          <w:szCs w:val="22"/>
        </w:rPr>
      </w:pPr>
    </w:p>
    <w:p w:rsidR="00F679AA" w:rsidRPr="00204FD0" w:rsidRDefault="00F679AA" w:rsidP="00F679A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04FD0">
        <w:rPr>
          <w:rFonts w:ascii="Times New Roman" w:hAnsi="Times New Roman" w:cs="Times New Roman"/>
          <w:b/>
          <w:sz w:val="24"/>
          <w:szCs w:val="24"/>
        </w:rPr>
        <w:t>Устный ответ.</w:t>
      </w:r>
    </w:p>
    <w:p w:rsidR="00F679AA" w:rsidRPr="002147CC" w:rsidRDefault="00F679AA" w:rsidP="00F679AA">
      <w:pPr>
        <w:pStyle w:val="a3"/>
        <w:rPr>
          <w:rFonts w:ascii="Times New Roman" w:hAnsi="Times New Roman" w:cs="Times New Roman"/>
          <w:sz w:val="24"/>
          <w:szCs w:val="24"/>
        </w:rPr>
      </w:pPr>
      <w:r w:rsidRPr="00204FD0">
        <w:rPr>
          <w:rFonts w:ascii="Times New Roman" w:hAnsi="Times New Roman" w:cs="Times New Roman"/>
          <w:b/>
          <w:i/>
          <w:sz w:val="24"/>
          <w:szCs w:val="24"/>
        </w:rPr>
        <w:t>Оценка "5"</w:t>
      </w:r>
      <w:r w:rsidRPr="002147CC">
        <w:rPr>
          <w:rFonts w:ascii="Times New Roman" w:hAnsi="Times New Roman" w:cs="Times New Roman"/>
          <w:sz w:val="24"/>
          <w:szCs w:val="24"/>
        </w:rPr>
        <w:t xml:space="preserve"> ставится, если ученик: </w:t>
      </w:r>
    </w:p>
    <w:p w:rsidR="00F679AA" w:rsidRPr="00204FD0" w:rsidRDefault="00F679AA" w:rsidP="00F679AA">
      <w:pPr>
        <w:pStyle w:val="a3"/>
        <w:numPr>
          <w:ilvl w:val="0"/>
          <w:numId w:val="15"/>
        </w:numPr>
        <w:rPr>
          <w:rFonts w:ascii="Times New Roman" w:hAnsi="Times New Roman" w:cs="Times New Roman"/>
        </w:rPr>
      </w:pPr>
      <w:r w:rsidRPr="00204FD0">
        <w:rPr>
          <w:rFonts w:ascii="Times New Roman" w:hAnsi="Times New Roman" w:cs="Times New Roman"/>
        </w:rPr>
        <w:t xml:space="preserve">Показывает глубокое и полное знание и понимание всего объёма программного материала; полное понимание сущности рассматриваемых понятий, явлений и закономерностей, теорий, взаимосвязей; </w:t>
      </w:r>
    </w:p>
    <w:p w:rsidR="00F679AA" w:rsidRDefault="00F679AA" w:rsidP="00F679AA">
      <w:pPr>
        <w:pStyle w:val="a3"/>
        <w:numPr>
          <w:ilvl w:val="0"/>
          <w:numId w:val="15"/>
        </w:numPr>
        <w:rPr>
          <w:rFonts w:ascii="Times New Roman" w:hAnsi="Times New Roman" w:cs="Times New Roman"/>
        </w:rPr>
      </w:pPr>
      <w:r w:rsidRPr="00204FD0">
        <w:rPr>
          <w:rFonts w:ascii="Times New Roman" w:hAnsi="Times New Roman" w:cs="Times New Roman"/>
        </w:rPr>
        <w:t xml:space="preserve">Умеет составить полный и правильный ответ на основе изученного материала; выделять главные положения, самостоятельно подтверждать ответ конкретными примерами, фактами; самостоятельно и аргументировано делать анализ, обобщения, выводы. Устанавливать межпредметные (на основе ранее приобретенных знаний) и внутрипредметные связи, творчески применять полученные знания в незнакомой ситуации. </w:t>
      </w:r>
    </w:p>
    <w:p w:rsidR="00F679AA" w:rsidRDefault="00F679AA" w:rsidP="00F679AA">
      <w:pPr>
        <w:pStyle w:val="a3"/>
        <w:numPr>
          <w:ilvl w:val="0"/>
          <w:numId w:val="15"/>
        </w:numPr>
        <w:rPr>
          <w:rFonts w:ascii="Times New Roman" w:hAnsi="Times New Roman" w:cs="Times New Roman"/>
        </w:rPr>
      </w:pPr>
      <w:r w:rsidRPr="00204FD0">
        <w:rPr>
          <w:rFonts w:ascii="Times New Roman" w:hAnsi="Times New Roman" w:cs="Times New Roman"/>
        </w:rPr>
        <w:t>Последовательно, чётко, связно, обоснованно и безошибочно излагать учебный материал; давать ответ в логической последовательности с использованием принятой терминологии; делать собственные выводы; формулировать точное определение и истолкование основных понятий, законов, теорий; при ответе не повторять дословно текст учебника; излагать материал литературным языком; правильно и обстоятельно отвечать на дополнительные вопросы учителя.</w:t>
      </w:r>
    </w:p>
    <w:p w:rsidR="00F679AA" w:rsidRPr="00204FD0" w:rsidRDefault="00F679AA" w:rsidP="00F679AA">
      <w:pPr>
        <w:pStyle w:val="a3"/>
        <w:numPr>
          <w:ilvl w:val="0"/>
          <w:numId w:val="15"/>
        </w:numPr>
        <w:rPr>
          <w:rFonts w:ascii="Times New Roman" w:hAnsi="Times New Roman" w:cs="Times New Roman"/>
        </w:rPr>
      </w:pPr>
      <w:r w:rsidRPr="00204FD0">
        <w:rPr>
          <w:rFonts w:ascii="Times New Roman" w:hAnsi="Times New Roman" w:cs="Times New Roman"/>
        </w:rPr>
        <w:t xml:space="preserve"> Самостоятельно и рационально использовать наглядные пособия, справочные материалы, учебник, дополнительную литературу, первоисточники; применять систему условных обозначений при ведении записей, сопровождающих ответ; использование для доказательства выводов из наблюдений и опытов; </w:t>
      </w:r>
    </w:p>
    <w:p w:rsidR="00F679AA" w:rsidRPr="00204FD0" w:rsidRDefault="00F679AA" w:rsidP="00F679AA">
      <w:pPr>
        <w:pStyle w:val="a3"/>
        <w:numPr>
          <w:ilvl w:val="0"/>
          <w:numId w:val="15"/>
        </w:numPr>
        <w:rPr>
          <w:rFonts w:ascii="Times New Roman" w:hAnsi="Times New Roman" w:cs="Times New Roman"/>
        </w:rPr>
      </w:pPr>
      <w:r w:rsidRPr="00204FD0">
        <w:rPr>
          <w:rFonts w:ascii="Times New Roman" w:hAnsi="Times New Roman" w:cs="Times New Roman"/>
        </w:rPr>
        <w:t>Самостоятельно, уверенно и безошибочно применяет полученные знания в решении проблем на творческом уровне; допускает не более одного недочёта, который легко исправляет по требованию учителя; имеет необходимые навыки работы с приборами, чертежами, схемами и графиками, сопутствующими ответу; записи, сопровождающие ответ, соответствуют требованиям</w:t>
      </w:r>
    </w:p>
    <w:p w:rsidR="00F679AA" w:rsidRPr="00204FD0" w:rsidRDefault="00F679AA" w:rsidP="00F679AA">
      <w:pPr>
        <w:pStyle w:val="a3"/>
        <w:numPr>
          <w:ilvl w:val="0"/>
          <w:numId w:val="15"/>
        </w:numPr>
        <w:rPr>
          <w:rFonts w:ascii="Times New Roman" w:hAnsi="Times New Roman" w:cs="Times New Roman"/>
        </w:rPr>
      </w:pPr>
      <w:r w:rsidRPr="00204FD0">
        <w:rPr>
          <w:rFonts w:ascii="Times New Roman" w:hAnsi="Times New Roman" w:cs="Times New Roman"/>
        </w:rPr>
        <w:t>Хорошее знание карты и использование ее, верное решение географических задач.</w:t>
      </w:r>
    </w:p>
    <w:p w:rsidR="00F679AA" w:rsidRPr="00204FD0" w:rsidRDefault="00F679AA" w:rsidP="00F679AA">
      <w:pPr>
        <w:pStyle w:val="a3"/>
        <w:rPr>
          <w:rFonts w:ascii="Times New Roman" w:hAnsi="Times New Roman" w:cs="Times New Roman"/>
        </w:rPr>
      </w:pPr>
      <w:r w:rsidRPr="00204FD0">
        <w:rPr>
          <w:rFonts w:ascii="Times New Roman" w:hAnsi="Times New Roman" w:cs="Times New Roman"/>
          <w:b/>
          <w:i/>
          <w:sz w:val="24"/>
          <w:szCs w:val="24"/>
        </w:rPr>
        <w:t>Оценка "4"</w:t>
      </w:r>
      <w:r w:rsidRPr="002147CC">
        <w:rPr>
          <w:rFonts w:ascii="Times New Roman" w:hAnsi="Times New Roman" w:cs="Times New Roman"/>
          <w:sz w:val="24"/>
          <w:szCs w:val="24"/>
        </w:rPr>
        <w:t xml:space="preserve"> </w:t>
      </w:r>
      <w:r w:rsidRPr="00204FD0">
        <w:rPr>
          <w:rFonts w:ascii="Times New Roman" w:hAnsi="Times New Roman" w:cs="Times New Roman"/>
        </w:rPr>
        <w:t xml:space="preserve">ставится, если ученик: </w:t>
      </w:r>
    </w:p>
    <w:p w:rsidR="00F679AA" w:rsidRPr="00204FD0" w:rsidRDefault="00F679AA" w:rsidP="00F679AA">
      <w:pPr>
        <w:pStyle w:val="a3"/>
        <w:numPr>
          <w:ilvl w:val="0"/>
          <w:numId w:val="16"/>
        </w:numPr>
        <w:rPr>
          <w:rFonts w:ascii="Times New Roman" w:hAnsi="Times New Roman" w:cs="Times New Roman"/>
        </w:rPr>
      </w:pPr>
      <w:r w:rsidRPr="00204FD0">
        <w:rPr>
          <w:rFonts w:ascii="Times New Roman" w:hAnsi="Times New Roman" w:cs="Times New Roman"/>
        </w:rPr>
        <w:t xml:space="preserve">Показывает знания всего изученного программного материала. Даёт полный и правильный ответ на основе изученных теорий; незначительные ошибки и недочёты при воспроизведении изученного материала, определения понятий дал неполные, небольшие неточности при использовании научных терминов или в выводах и обобщениях из наблюдений и опытов; материал излагает в определенной логической последовательности,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преподавателя; в основном усвоил учебный материал; подтверждает ответ конкретными примерами; правильно отвечает на дополнительные вопросы учителя. </w:t>
      </w:r>
    </w:p>
    <w:p w:rsidR="00F679AA" w:rsidRPr="00204FD0" w:rsidRDefault="00F679AA" w:rsidP="00F679AA">
      <w:pPr>
        <w:pStyle w:val="a3"/>
        <w:numPr>
          <w:ilvl w:val="0"/>
          <w:numId w:val="16"/>
        </w:numPr>
        <w:rPr>
          <w:rFonts w:ascii="Times New Roman" w:hAnsi="Times New Roman" w:cs="Times New Roman"/>
        </w:rPr>
      </w:pPr>
      <w:r w:rsidRPr="00204FD0">
        <w:rPr>
          <w:rFonts w:ascii="Times New Roman" w:hAnsi="Times New Roman" w:cs="Times New Roman"/>
        </w:rPr>
        <w:t xml:space="preserve">Умеет самостоятельно выделять главные положения в изученном материале; на основании фактов и примеров обобщать, делать выводы, устанавливать внутрипредметные связи. Применять полученные знания на практике в видоизменённой ситуации, соблюдать основные правила культуры устной речи и сопровождающей письменной, использовать научные термины; </w:t>
      </w:r>
    </w:p>
    <w:p w:rsidR="00F679AA" w:rsidRPr="00204FD0" w:rsidRDefault="00F679AA" w:rsidP="00F679AA">
      <w:pPr>
        <w:pStyle w:val="a3"/>
        <w:numPr>
          <w:ilvl w:val="0"/>
          <w:numId w:val="16"/>
        </w:numPr>
        <w:rPr>
          <w:rFonts w:ascii="Times New Roman" w:hAnsi="Times New Roman" w:cs="Times New Roman"/>
        </w:rPr>
      </w:pPr>
      <w:r w:rsidRPr="00204FD0">
        <w:rPr>
          <w:rFonts w:ascii="Times New Roman" w:hAnsi="Times New Roman" w:cs="Times New Roman"/>
        </w:rPr>
        <w:t xml:space="preserve">В основном правильно даны определения понятий и использованы научные термины; </w:t>
      </w:r>
    </w:p>
    <w:p w:rsidR="00F679AA" w:rsidRPr="00204FD0" w:rsidRDefault="00F679AA" w:rsidP="00F679AA">
      <w:pPr>
        <w:pStyle w:val="a3"/>
        <w:numPr>
          <w:ilvl w:val="0"/>
          <w:numId w:val="16"/>
        </w:numPr>
        <w:rPr>
          <w:rFonts w:ascii="Times New Roman" w:hAnsi="Times New Roman" w:cs="Times New Roman"/>
        </w:rPr>
      </w:pPr>
      <w:r w:rsidRPr="00204FD0">
        <w:rPr>
          <w:rFonts w:ascii="Times New Roman" w:hAnsi="Times New Roman" w:cs="Times New Roman"/>
        </w:rPr>
        <w:t xml:space="preserve">Ответ самостоятельный; </w:t>
      </w:r>
    </w:p>
    <w:p w:rsidR="00F679AA" w:rsidRPr="00204FD0" w:rsidRDefault="00F679AA" w:rsidP="00F679AA">
      <w:pPr>
        <w:pStyle w:val="a3"/>
        <w:numPr>
          <w:ilvl w:val="0"/>
          <w:numId w:val="16"/>
        </w:numPr>
        <w:rPr>
          <w:rFonts w:ascii="Times New Roman" w:hAnsi="Times New Roman" w:cs="Times New Roman"/>
        </w:rPr>
      </w:pPr>
      <w:r w:rsidRPr="00204FD0">
        <w:rPr>
          <w:rFonts w:ascii="Times New Roman" w:hAnsi="Times New Roman" w:cs="Times New Roman"/>
        </w:rPr>
        <w:lastRenderedPageBreak/>
        <w:t xml:space="preserve">Наличие неточностей в изложении географического материала; </w:t>
      </w:r>
    </w:p>
    <w:p w:rsidR="00F679AA" w:rsidRPr="00204FD0" w:rsidRDefault="00F679AA" w:rsidP="00F679AA">
      <w:pPr>
        <w:pStyle w:val="a3"/>
        <w:numPr>
          <w:ilvl w:val="0"/>
          <w:numId w:val="16"/>
        </w:numPr>
        <w:rPr>
          <w:rFonts w:ascii="Times New Roman" w:hAnsi="Times New Roman" w:cs="Times New Roman"/>
        </w:rPr>
      </w:pPr>
      <w:r w:rsidRPr="00204FD0">
        <w:rPr>
          <w:rFonts w:ascii="Times New Roman" w:hAnsi="Times New Roman" w:cs="Times New Roman"/>
        </w:rPr>
        <w:t>Определения понятий неполные, допущены незначительные нарушения последовательности изложения, небольшие неточности при использовании научных терминов или в выводах и обобщениях;</w:t>
      </w:r>
    </w:p>
    <w:p w:rsidR="00F679AA" w:rsidRPr="00204FD0" w:rsidRDefault="00F679AA" w:rsidP="00F679AA">
      <w:pPr>
        <w:pStyle w:val="a3"/>
        <w:numPr>
          <w:ilvl w:val="0"/>
          <w:numId w:val="16"/>
        </w:numPr>
        <w:rPr>
          <w:rFonts w:ascii="Times New Roman" w:hAnsi="Times New Roman" w:cs="Times New Roman"/>
        </w:rPr>
      </w:pPr>
      <w:r w:rsidRPr="00204FD0">
        <w:rPr>
          <w:rFonts w:ascii="Times New Roman" w:hAnsi="Times New Roman" w:cs="Times New Roman"/>
        </w:rPr>
        <w:t>Связное и последовательное изложение; при помощи наводящих вопросов учителя восполняются сделанные пропуски;</w:t>
      </w:r>
    </w:p>
    <w:p w:rsidR="00F679AA" w:rsidRPr="00204FD0" w:rsidRDefault="00F679AA" w:rsidP="00F679AA">
      <w:pPr>
        <w:pStyle w:val="a3"/>
        <w:numPr>
          <w:ilvl w:val="0"/>
          <w:numId w:val="16"/>
        </w:numPr>
        <w:rPr>
          <w:rFonts w:ascii="Times New Roman" w:hAnsi="Times New Roman" w:cs="Times New Roman"/>
        </w:rPr>
      </w:pPr>
      <w:r w:rsidRPr="00204FD0">
        <w:rPr>
          <w:rFonts w:ascii="Times New Roman" w:hAnsi="Times New Roman" w:cs="Times New Roman"/>
        </w:rPr>
        <w:t>Наличие конкретных представлений и элементарных реальных понятий изучаемых географических явлений;</w:t>
      </w:r>
    </w:p>
    <w:p w:rsidR="00F679AA" w:rsidRPr="00204FD0" w:rsidRDefault="00F679AA" w:rsidP="00F679AA">
      <w:pPr>
        <w:pStyle w:val="a3"/>
        <w:numPr>
          <w:ilvl w:val="0"/>
          <w:numId w:val="16"/>
        </w:numPr>
        <w:rPr>
          <w:rFonts w:ascii="Times New Roman" w:hAnsi="Times New Roman" w:cs="Times New Roman"/>
        </w:rPr>
      </w:pPr>
      <w:r w:rsidRPr="00204FD0">
        <w:rPr>
          <w:rFonts w:ascii="Times New Roman" w:hAnsi="Times New Roman" w:cs="Times New Roman"/>
        </w:rPr>
        <w:t>Понимание основных географических взаимосвязей;</w:t>
      </w:r>
    </w:p>
    <w:p w:rsidR="00F679AA" w:rsidRPr="00204FD0" w:rsidRDefault="00F679AA" w:rsidP="00F679AA">
      <w:pPr>
        <w:pStyle w:val="a3"/>
        <w:numPr>
          <w:ilvl w:val="0"/>
          <w:numId w:val="16"/>
        </w:numPr>
        <w:rPr>
          <w:rFonts w:ascii="Times New Roman" w:hAnsi="Times New Roman" w:cs="Times New Roman"/>
        </w:rPr>
      </w:pPr>
      <w:r w:rsidRPr="00204FD0">
        <w:rPr>
          <w:rFonts w:ascii="Times New Roman" w:hAnsi="Times New Roman" w:cs="Times New Roman"/>
        </w:rPr>
        <w:t>Знание карты и умение ей пользоваться;</w:t>
      </w:r>
    </w:p>
    <w:p w:rsidR="00F679AA" w:rsidRDefault="00F679AA" w:rsidP="00F679AA">
      <w:pPr>
        <w:pStyle w:val="a3"/>
        <w:numPr>
          <w:ilvl w:val="0"/>
          <w:numId w:val="16"/>
        </w:numPr>
        <w:rPr>
          <w:rFonts w:ascii="Times New Roman" w:hAnsi="Times New Roman" w:cs="Times New Roman"/>
        </w:rPr>
      </w:pPr>
      <w:r w:rsidRPr="00204FD0">
        <w:rPr>
          <w:rFonts w:ascii="Times New Roman" w:hAnsi="Times New Roman" w:cs="Times New Roman"/>
        </w:rPr>
        <w:t xml:space="preserve">При решении географических задач сделаны второстепенные ошибки. </w:t>
      </w:r>
    </w:p>
    <w:p w:rsidR="00F679AA" w:rsidRPr="00561BDA" w:rsidRDefault="00F679AA" w:rsidP="00F679AA">
      <w:pPr>
        <w:pStyle w:val="a3"/>
        <w:numPr>
          <w:ilvl w:val="0"/>
          <w:numId w:val="16"/>
        </w:numPr>
        <w:rPr>
          <w:rFonts w:ascii="Times New Roman" w:hAnsi="Times New Roman" w:cs="Times New Roman"/>
        </w:rPr>
      </w:pPr>
    </w:p>
    <w:p w:rsidR="00F679AA" w:rsidRPr="00561BDA" w:rsidRDefault="00F679AA" w:rsidP="00F679AA">
      <w:pPr>
        <w:pStyle w:val="a3"/>
        <w:rPr>
          <w:rFonts w:ascii="Times New Roman" w:hAnsi="Times New Roman" w:cs="Times New Roman"/>
        </w:rPr>
      </w:pPr>
      <w:r w:rsidRPr="00561BDA">
        <w:rPr>
          <w:rFonts w:ascii="Times New Roman" w:hAnsi="Times New Roman" w:cs="Times New Roman"/>
          <w:b/>
          <w:i/>
          <w:sz w:val="24"/>
          <w:szCs w:val="24"/>
        </w:rPr>
        <w:t>Оценка "3"</w:t>
      </w:r>
      <w:r w:rsidRPr="002147CC">
        <w:rPr>
          <w:rFonts w:ascii="Times New Roman" w:hAnsi="Times New Roman" w:cs="Times New Roman"/>
          <w:sz w:val="24"/>
          <w:szCs w:val="24"/>
        </w:rPr>
        <w:t xml:space="preserve"> </w:t>
      </w:r>
      <w:r w:rsidRPr="00561BDA">
        <w:rPr>
          <w:rFonts w:ascii="Times New Roman" w:hAnsi="Times New Roman" w:cs="Times New Roman"/>
        </w:rPr>
        <w:t xml:space="preserve">ставится, если ученик: </w:t>
      </w:r>
    </w:p>
    <w:p w:rsidR="00F679AA" w:rsidRPr="00561BDA" w:rsidRDefault="00F679AA" w:rsidP="00F679AA">
      <w:pPr>
        <w:pStyle w:val="a3"/>
        <w:numPr>
          <w:ilvl w:val="0"/>
          <w:numId w:val="17"/>
        </w:numPr>
        <w:rPr>
          <w:rFonts w:ascii="Times New Roman" w:hAnsi="Times New Roman" w:cs="Times New Roman"/>
        </w:rPr>
      </w:pPr>
      <w:r w:rsidRPr="00561BDA">
        <w:rPr>
          <w:rFonts w:ascii="Times New Roman" w:hAnsi="Times New Roman" w:cs="Times New Roman"/>
        </w:rPr>
        <w:t xml:space="preserve">Усвоил основное содержание учебного материала, имеет пробелы в усвоении материала, не препятствующие дальнейшему усвоению программного материала; </w:t>
      </w:r>
    </w:p>
    <w:p w:rsidR="00F679AA" w:rsidRPr="00561BDA" w:rsidRDefault="00F679AA" w:rsidP="00F679AA">
      <w:pPr>
        <w:pStyle w:val="a3"/>
        <w:numPr>
          <w:ilvl w:val="0"/>
          <w:numId w:val="17"/>
        </w:numPr>
        <w:rPr>
          <w:rFonts w:ascii="Times New Roman" w:hAnsi="Times New Roman" w:cs="Times New Roman"/>
        </w:rPr>
      </w:pPr>
      <w:r w:rsidRPr="00561BDA">
        <w:rPr>
          <w:rFonts w:ascii="Times New Roman" w:hAnsi="Times New Roman" w:cs="Times New Roman"/>
        </w:rPr>
        <w:t xml:space="preserve">Материал излагает несистематизированно, фрагментарно, не всегда последовательно; </w:t>
      </w:r>
    </w:p>
    <w:p w:rsidR="00F679AA" w:rsidRPr="00561BDA" w:rsidRDefault="00F679AA" w:rsidP="00F679AA">
      <w:pPr>
        <w:pStyle w:val="a3"/>
        <w:numPr>
          <w:ilvl w:val="0"/>
          <w:numId w:val="17"/>
        </w:numPr>
        <w:rPr>
          <w:rFonts w:ascii="Times New Roman" w:hAnsi="Times New Roman" w:cs="Times New Roman"/>
        </w:rPr>
      </w:pPr>
      <w:r w:rsidRPr="00561BDA">
        <w:rPr>
          <w:rFonts w:ascii="Times New Roman" w:hAnsi="Times New Roman" w:cs="Times New Roman"/>
        </w:rPr>
        <w:t xml:space="preserve">Показывает недостаточную сформированность отдельных знаний и умений; выводы и обобщения аргументирует слабо, допускает в них ошибки. </w:t>
      </w:r>
    </w:p>
    <w:p w:rsidR="00F679AA" w:rsidRPr="00561BDA" w:rsidRDefault="00F679AA" w:rsidP="00F679AA">
      <w:pPr>
        <w:pStyle w:val="a3"/>
        <w:numPr>
          <w:ilvl w:val="0"/>
          <w:numId w:val="17"/>
        </w:numPr>
        <w:rPr>
          <w:rFonts w:ascii="Times New Roman" w:hAnsi="Times New Roman" w:cs="Times New Roman"/>
        </w:rPr>
      </w:pPr>
      <w:r w:rsidRPr="00561BDA">
        <w:rPr>
          <w:rFonts w:ascii="Times New Roman" w:hAnsi="Times New Roman" w:cs="Times New Roman"/>
        </w:rPr>
        <w:t xml:space="preserve">Допустил ошибки и неточности в использовании научной терминологии, определения понятий дал недостаточно четкие; </w:t>
      </w:r>
    </w:p>
    <w:p w:rsidR="00F679AA" w:rsidRPr="00561BDA" w:rsidRDefault="00F679AA" w:rsidP="00F679AA">
      <w:pPr>
        <w:pStyle w:val="a3"/>
        <w:numPr>
          <w:ilvl w:val="0"/>
          <w:numId w:val="17"/>
        </w:numPr>
        <w:rPr>
          <w:rFonts w:ascii="Times New Roman" w:hAnsi="Times New Roman" w:cs="Times New Roman"/>
        </w:rPr>
      </w:pPr>
      <w:r w:rsidRPr="00561BDA">
        <w:rPr>
          <w:rFonts w:ascii="Times New Roman" w:hAnsi="Times New Roman" w:cs="Times New Roman"/>
        </w:rPr>
        <w:t xml:space="preserve">Не использовал в качестве доказательства выводы и обобщения из наблюдений, фактов, опытов или допустил ошибки при их изложении; </w:t>
      </w:r>
    </w:p>
    <w:p w:rsidR="00F679AA" w:rsidRPr="00561BDA" w:rsidRDefault="00F679AA" w:rsidP="00F679AA">
      <w:pPr>
        <w:pStyle w:val="a3"/>
        <w:numPr>
          <w:ilvl w:val="0"/>
          <w:numId w:val="17"/>
        </w:numPr>
        <w:rPr>
          <w:rFonts w:ascii="Times New Roman" w:hAnsi="Times New Roman" w:cs="Times New Roman"/>
        </w:rPr>
      </w:pPr>
      <w:r w:rsidRPr="00561BDA">
        <w:rPr>
          <w:rFonts w:ascii="Times New Roman" w:hAnsi="Times New Roman" w:cs="Times New Roman"/>
        </w:rPr>
        <w:t xml:space="preserve">Испытывает затруднения в применении знаний, необходимых для решения задач различных типов, при объяснении конкретных явлений на основе теорий и законов, или в подтверждении конкретных примеров практического применения теорий; </w:t>
      </w:r>
    </w:p>
    <w:p w:rsidR="00F679AA" w:rsidRPr="00561BDA" w:rsidRDefault="00F679AA" w:rsidP="00F679AA">
      <w:pPr>
        <w:pStyle w:val="a3"/>
        <w:numPr>
          <w:ilvl w:val="0"/>
          <w:numId w:val="17"/>
        </w:numPr>
        <w:rPr>
          <w:rFonts w:ascii="Times New Roman" w:hAnsi="Times New Roman" w:cs="Times New Roman"/>
        </w:rPr>
      </w:pPr>
      <w:r w:rsidRPr="00561BDA">
        <w:rPr>
          <w:rFonts w:ascii="Times New Roman" w:hAnsi="Times New Roman" w:cs="Times New Roman"/>
        </w:rPr>
        <w:t xml:space="preserve">Отвечает неполно на вопросы учителя (упуская и основное), или воспроизводит содержание текста учебника, но недостаточно понимает отдельные положения, имеющие важное значение в этом тексте; </w:t>
      </w:r>
    </w:p>
    <w:p w:rsidR="00F679AA" w:rsidRPr="00561BDA" w:rsidRDefault="00F679AA" w:rsidP="00F679AA">
      <w:pPr>
        <w:pStyle w:val="a3"/>
        <w:numPr>
          <w:ilvl w:val="0"/>
          <w:numId w:val="17"/>
        </w:numPr>
        <w:rPr>
          <w:rFonts w:ascii="Times New Roman" w:hAnsi="Times New Roman" w:cs="Times New Roman"/>
        </w:rPr>
      </w:pPr>
      <w:r w:rsidRPr="00561BDA">
        <w:rPr>
          <w:rFonts w:ascii="Times New Roman" w:hAnsi="Times New Roman" w:cs="Times New Roman"/>
        </w:rPr>
        <w:t xml:space="preserve">Обнаруживает недостаточное понимание отдельных положений при воспроизведении текста учебника (записей, первоисточников) или отвечает неполно на вопросы учителя, допуская одну-две грубые ошибки. </w:t>
      </w:r>
    </w:p>
    <w:p w:rsidR="00F679AA" w:rsidRPr="00561BDA" w:rsidRDefault="00F679AA" w:rsidP="00F679AA">
      <w:pPr>
        <w:pStyle w:val="a3"/>
        <w:numPr>
          <w:ilvl w:val="0"/>
          <w:numId w:val="17"/>
        </w:numPr>
        <w:rPr>
          <w:rFonts w:ascii="Times New Roman" w:hAnsi="Times New Roman" w:cs="Times New Roman"/>
        </w:rPr>
      </w:pPr>
      <w:r w:rsidRPr="00561BDA">
        <w:rPr>
          <w:rFonts w:ascii="Times New Roman" w:hAnsi="Times New Roman" w:cs="Times New Roman"/>
        </w:rPr>
        <w:t xml:space="preserve">Слабое знание географической номенклатуры, отсутствие практических навыков работы в области географии (неумение пользоваться компасом, масштабом и т.д.); </w:t>
      </w:r>
    </w:p>
    <w:p w:rsidR="00F679AA" w:rsidRPr="00561BDA" w:rsidRDefault="00F679AA" w:rsidP="00F679AA">
      <w:pPr>
        <w:pStyle w:val="a3"/>
        <w:numPr>
          <w:ilvl w:val="0"/>
          <w:numId w:val="17"/>
        </w:numPr>
        <w:rPr>
          <w:rFonts w:ascii="Times New Roman" w:hAnsi="Times New Roman" w:cs="Times New Roman"/>
        </w:rPr>
      </w:pPr>
      <w:r w:rsidRPr="00561BDA">
        <w:rPr>
          <w:rFonts w:ascii="Times New Roman" w:hAnsi="Times New Roman" w:cs="Times New Roman"/>
        </w:rPr>
        <w:t>Скудны географические представления, преобладают формалистические знания;</w:t>
      </w:r>
    </w:p>
    <w:p w:rsidR="00F679AA" w:rsidRPr="00561BDA" w:rsidRDefault="00F679AA" w:rsidP="00F679AA">
      <w:pPr>
        <w:pStyle w:val="a3"/>
        <w:numPr>
          <w:ilvl w:val="0"/>
          <w:numId w:val="17"/>
        </w:numPr>
        <w:rPr>
          <w:rFonts w:ascii="Times New Roman" w:hAnsi="Times New Roman" w:cs="Times New Roman"/>
        </w:rPr>
      </w:pPr>
      <w:r w:rsidRPr="00561BDA">
        <w:rPr>
          <w:rFonts w:ascii="Times New Roman" w:hAnsi="Times New Roman" w:cs="Times New Roman"/>
        </w:rPr>
        <w:t>Знание карты недостаточное, показ на ней сбивчивый;</w:t>
      </w:r>
    </w:p>
    <w:p w:rsidR="00F679AA" w:rsidRPr="00561BDA" w:rsidRDefault="00F679AA" w:rsidP="00F679AA">
      <w:pPr>
        <w:pStyle w:val="a3"/>
        <w:numPr>
          <w:ilvl w:val="0"/>
          <w:numId w:val="17"/>
        </w:numPr>
        <w:rPr>
          <w:rFonts w:ascii="Times New Roman" w:hAnsi="Times New Roman" w:cs="Times New Roman"/>
        </w:rPr>
      </w:pPr>
      <w:r w:rsidRPr="00561BDA">
        <w:rPr>
          <w:rFonts w:ascii="Times New Roman" w:hAnsi="Times New Roman" w:cs="Times New Roman"/>
        </w:rPr>
        <w:t>Только при помощи наводящих вопросов ученик улавливает географические связи.</w:t>
      </w:r>
    </w:p>
    <w:p w:rsidR="00F679AA" w:rsidRPr="00561BDA" w:rsidRDefault="00F679AA" w:rsidP="00F679AA">
      <w:pPr>
        <w:pStyle w:val="a3"/>
        <w:rPr>
          <w:rFonts w:ascii="Times New Roman" w:hAnsi="Times New Roman" w:cs="Times New Roman"/>
        </w:rPr>
      </w:pPr>
      <w:r w:rsidRPr="00561BDA">
        <w:rPr>
          <w:rFonts w:ascii="Times New Roman" w:hAnsi="Times New Roman" w:cs="Times New Roman"/>
          <w:b/>
          <w:i/>
          <w:sz w:val="24"/>
          <w:szCs w:val="24"/>
        </w:rPr>
        <w:t>Оценка "2"</w:t>
      </w:r>
      <w:r w:rsidRPr="002147CC">
        <w:rPr>
          <w:rFonts w:ascii="Times New Roman" w:hAnsi="Times New Roman" w:cs="Times New Roman"/>
          <w:sz w:val="24"/>
          <w:szCs w:val="24"/>
        </w:rPr>
        <w:t xml:space="preserve"> </w:t>
      </w:r>
      <w:r w:rsidRPr="00561BDA">
        <w:rPr>
          <w:rFonts w:ascii="Times New Roman" w:hAnsi="Times New Roman" w:cs="Times New Roman"/>
        </w:rPr>
        <w:t xml:space="preserve">ставится, если ученик: </w:t>
      </w:r>
    </w:p>
    <w:p w:rsidR="00F679AA" w:rsidRPr="00561BDA" w:rsidRDefault="00F679AA" w:rsidP="00F679AA">
      <w:pPr>
        <w:pStyle w:val="a3"/>
        <w:numPr>
          <w:ilvl w:val="0"/>
          <w:numId w:val="18"/>
        </w:numPr>
        <w:rPr>
          <w:rFonts w:ascii="Times New Roman" w:hAnsi="Times New Roman" w:cs="Times New Roman"/>
        </w:rPr>
      </w:pPr>
      <w:r w:rsidRPr="00561BDA">
        <w:rPr>
          <w:rFonts w:ascii="Times New Roman" w:hAnsi="Times New Roman" w:cs="Times New Roman"/>
        </w:rPr>
        <w:t xml:space="preserve">Не усвоил и не раскрыл основное содержание материала; </w:t>
      </w:r>
    </w:p>
    <w:p w:rsidR="00F679AA" w:rsidRPr="00561BDA" w:rsidRDefault="00F679AA" w:rsidP="00F679AA">
      <w:pPr>
        <w:pStyle w:val="a3"/>
        <w:numPr>
          <w:ilvl w:val="0"/>
          <w:numId w:val="18"/>
        </w:numPr>
        <w:rPr>
          <w:rFonts w:ascii="Times New Roman" w:hAnsi="Times New Roman" w:cs="Times New Roman"/>
        </w:rPr>
      </w:pPr>
      <w:r w:rsidRPr="00561BDA">
        <w:rPr>
          <w:rFonts w:ascii="Times New Roman" w:hAnsi="Times New Roman" w:cs="Times New Roman"/>
        </w:rPr>
        <w:t xml:space="preserve">Не делает выводов и обобщений. </w:t>
      </w:r>
    </w:p>
    <w:p w:rsidR="00F679AA" w:rsidRPr="00561BDA" w:rsidRDefault="00F679AA" w:rsidP="00F679AA">
      <w:pPr>
        <w:pStyle w:val="a3"/>
        <w:numPr>
          <w:ilvl w:val="0"/>
          <w:numId w:val="18"/>
        </w:numPr>
        <w:rPr>
          <w:rFonts w:ascii="Times New Roman" w:hAnsi="Times New Roman" w:cs="Times New Roman"/>
        </w:rPr>
      </w:pPr>
      <w:r w:rsidRPr="00561BDA">
        <w:rPr>
          <w:rFonts w:ascii="Times New Roman" w:hAnsi="Times New Roman" w:cs="Times New Roman"/>
        </w:rPr>
        <w:t xml:space="preserve">Не знает и не понимает значительную или основную часть программного материала в пределах поставленных вопросов; </w:t>
      </w:r>
    </w:p>
    <w:p w:rsidR="00F679AA" w:rsidRPr="00561BDA" w:rsidRDefault="00F679AA" w:rsidP="00F679AA">
      <w:pPr>
        <w:pStyle w:val="a3"/>
        <w:numPr>
          <w:ilvl w:val="0"/>
          <w:numId w:val="18"/>
        </w:numPr>
        <w:rPr>
          <w:rFonts w:ascii="Times New Roman" w:hAnsi="Times New Roman" w:cs="Times New Roman"/>
        </w:rPr>
      </w:pPr>
      <w:r w:rsidRPr="00561BDA">
        <w:rPr>
          <w:rFonts w:ascii="Times New Roman" w:hAnsi="Times New Roman" w:cs="Times New Roman"/>
        </w:rPr>
        <w:t xml:space="preserve">Имеет слабо сформированные и неполные знания и не умеет применять их к решению конкретных вопросов и задач по образцу; </w:t>
      </w:r>
    </w:p>
    <w:p w:rsidR="00F679AA" w:rsidRPr="00561BDA" w:rsidRDefault="00F679AA" w:rsidP="00F679AA">
      <w:pPr>
        <w:pStyle w:val="a3"/>
        <w:numPr>
          <w:ilvl w:val="0"/>
          <w:numId w:val="18"/>
        </w:numPr>
        <w:rPr>
          <w:rFonts w:ascii="Times New Roman" w:hAnsi="Times New Roman" w:cs="Times New Roman"/>
        </w:rPr>
      </w:pPr>
      <w:r w:rsidRPr="00561BDA">
        <w:rPr>
          <w:rFonts w:ascii="Times New Roman" w:hAnsi="Times New Roman" w:cs="Times New Roman"/>
        </w:rPr>
        <w:t xml:space="preserve">При ответе (на один вопрос) допускает более двух грубых ошибок, которые не может исправить даже при помощи учителя. </w:t>
      </w:r>
    </w:p>
    <w:p w:rsidR="00F679AA" w:rsidRDefault="00F679AA" w:rsidP="00F679AA">
      <w:pPr>
        <w:pStyle w:val="a3"/>
        <w:numPr>
          <w:ilvl w:val="0"/>
          <w:numId w:val="18"/>
        </w:numPr>
        <w:rPr>
          <w:rFonts w:ascii="Times New Roman" w:hAnsi="Times New Roman" w:cs="Times New Roman"/>
        </w:rPr>
      </w:pPr>
      <w:r w:rsidRPr="00561BDA">
        <w:rPr>
          <w:rFonts w:ascii="Times New Roman" w:hAnsi="Times New Roman" w:cs="Times New Roman"/>
        </w:rPr>
        <w:t>Имеются грубые ошибки  в использовании карты.</w:t>
      </w:r>
    </w:p>
    <w:p w:rsidR="00F679AA" w:rsidRPr="00561BDA" w:rsidRDefault="00F679AA" w:rsidP="00F679AA">
      <w:pPr>
        <w:pStyle w:val="a3"/>
        <w:rPr>
          <w:rFonts w:ascii="Times New Roman" w:hAnsi="Times New Roman" w:cs="Times New Roman"/>
        </w:rPr>
      </w:pPr>
    </w:p>
    <w:p w:rsidR="00F679AA" w:rsidRPr="00561BDA" w:rsidRDefault="00F679AA" w:rsidP="00F679AA">
      <w:pPr>
        <w:pStyle w:val="a3"/>
        <w:rPr>
          <w:rFonts w:ascii="Times New Roman" w:hAnsi="Times New Roman" w:cs="Times New Roman"/>
        </w:rPr>
      </w:pPr>
      <w:r w:rsidRPr="00561BDA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Примечание</w:t>
      </w:r>
      <w:r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2147CC">
        <w:rPr>
          <w:rFonts w:ascii="Times New Roman" w:hAnsi="Times New Roman" w:cs="Times New Roman"/>
          <w:sz w:val="24"/>
          <w:szCs w:val="24"/>
        </w:rPr>
        <w:t xml:space="preserve"> </w:t>
      </w:r>
      <w:r w:rsidRPr="00561BDA">
        <w:rPr>
          <w:rFonts w:ascii="Times New Roman" w:hAnsi="Times New Roman" w:cs="Times New Roman"/>
        </w:rPr>
        <w:t xml:space="preserve">По окончании устного ответа учащегося педагогом даётся краткий анализ ответа, объявляется мотивированная оценка. Возможно привлечение других учащихся для анализа ответа, самоанализ, предложение оценки. </w:t>
      </w:r>
    </w:p>
    <w:p w:rsidR="00F679AA" w:rsidRPr="002147CC" w:rsidRDefault="00F679AA" w:rsidP="00F679A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679AA" w:rsidRPr="002147CC" w:rsidRDefault="00F679AA" w:rsidP="00F679A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Оценка самостоятельных</w:t>
      </w:r>
      <w:r w:rsidRPr="00561BDA">
        <w:rPr>
          <w:rFonts w:ascii="Times New Roman" w:hAnsi="Times New Roman" w:cs="Times New Roman"/>
          <w:b/>
          <w:sz w:val="24"/>
          <w:szCs w:val="24"/>
        </w:rPr>
        <w:t>, письменных и контрольных работ</w:t>
      </w:r>
      <w:r w:rsidRPr="002147CC">
        <w:rPr>
          <w:rFonts w:ascii="Times New Roman" w:hAnsi="Times New Roman" w:cs="Times New Roman"/>
          <w:sz w:val="24"/>
          <w:szCs w:val="24"/>
        </w:rPr>
        <w:t>.</w:t>
      </w:r>
    </w:p>
    <w:p w:rsidR="00F679AA" w:rsidRPr="00750F00" w:rsidRDefault="00F679AA" w:rsidP="00F679AA">
      <w:pPr>
        <w:pStyle w:val="a3"/>
        <w:rPr>
          <w:rFonts w:ascii="Times New Roman" w:hAnsi="Times New Roman" w:cs="Times New Roman"/>
        </w:rPr>
      </w:pPr>
      <w:r w:rsidRPr="00750F00">
        <w:rPr>
          <w:rFonts w:ascii="Times New Roman" w:hAnsi="Times New Roman" w:cs="Times New Roman"/>
          <w:b/>
          <w:i/>
        </w:rPr>
        <w:t>Оценка "5"</w:t>
      </w:r>
      <w:r w:rsidRPr="00750F00">
        <w:rPr>
          <w:rFonts w:ascii="Times New Roman" w:hAnsi="Times New Roman" w:cs="Times New Roman"/>
        </w:rPr>
        <w:t xml:space="preserve"> ставится, если ученик: </w:t>
      </w:r>
    </w:p>
    <w:p w:rsidR="00F679AA" w:rsidRPr="00750F00" w:rsidRDefault="00F679AA" w:rsidP="00F679AA">
      <w:pPr>
        <w:pStyle w:val="a3"/>
        <w:rPr>
          <w:rFonts w:ascii="Times New Roman" w:hAnsi="Times New Roman" w:cs="Times New Roman"/>
        </w:rPr>
      </w:pPr>
      <w:r w:rsidRPr="00750F00">
        <w:rPr>
          <w:rFonts w:ascii="Times New Roman" w:hAnsi="Times New Roman" w:cs="Times New Roman"/>
        </w:rPr>
        <w:t xml:space="preserve">выполнил работу без ошибок и недочетов; допустил не более одного недочета. </w:t>
      </w:r>
    </w:p>
    <w:p w:rsidR="00F679AA" w:rsidRPr="00750F00" w:rsidRDefault="00F679AA" w:rsidP="00F679AA">
      <w:pPr>
        <w:pStyle w:val="a3"/>
        <w:rPr>
          <w:rFonts w:ascii="Times New Roman" w:hAnsi="Times New Roman" w:cs="Times New Roman"/>
        </w:rPr>
      </w:pPr>
      <w:r w:rsidRPr="00750F00">
        <w:rPr>
          <w:rFonts w:ascii="Times New Roman" w:hAnsi="Times New Roman" w:cs="Times New Roman"/>
          <w:b/>
          <w:i/>
        </w:rPr>
        <w:t>Оценка "4"</w:t>
      </w:r>
      <w:r w:rsidRPr="00750F00">
        <w:rPr>
          <w:rFonts w:ascii="Times New Roman" w:hAnsi="Times New Roman" w:cs="Times New Roman"/>
        </w:rPr>
        <w:t xml:space="preserve"> ставится, если ученик выполнил работу полностью, но допустил в ней: </w:t>
      </w:r>
    </w:p>
    <w:p w:rsidR="00F679AA" w:rsidRPr="00750F00" w:rsidRDefault="00F679AA" w:rsidP="00F679AA">
      <w:pPr>
        <w:pStyle w:val="a3"/>
        <w:rPr>
          <w:rFonts w:ascii="Times New Roman" w:hAnsi="Times New Roman" w:cs="Times New Roman"/>
        </w:rPr>
      </w:pPr>
      <w:r w:rsidRPr="00750F00">
        <w:rPr>
          <w:rFonts w:ascii="Times New Roman" w:hAnsi="Times New Roman" w:cs="Times New Roman"/>
        </w:rPr>
        <w:t xml:space="preserve">не более одной негрубой ошибки и одного недочета; или не более двух недочетов. </w:t>
      </w:r>
    </w:p>
    <w:p w:rsidR="00F679AA" w:rsidRPr="00750F00" w:rsidRDefault="00F679AA" w:rsidP="00F679AA">
      <w:pPr>
        <w:pStyle w:val="a3"/>
        <w:rPr>
          <w:rFonts w:ascii="Times New Roman" w:hAnsi="Times New Roman" w:cs="Times New Roman"/>
        </w:rPr>
      </w:pPr>
      <w:r w:rsidRPr="00750F00">
        <w:rPr>
          <w:rFonts w:ascii="Times New Roman" w:hAnsi="Times New Roman" w:cs="Times New Roman"/>
          <w:b/>
          <w:i/>
        </w:rPr>
        <w:t>Оценка "3"</w:t>
      </w:r>
      <w:r w:rsidRPr="00750F00">
        <w:rPr>
          <w:rFonts w:ascii="Times New Roman" w:hAnsi="Times New Roman" w:cs="Times New Roman"/>
        </w:rPr>
        <w:t xml:space="preserve"> ставится, если ученик правильно выполнил не менее половины работы или допустил: не более двух грубых ошибок; или не более одной грубой и одной негрубой ошибки и одного недочета; или не более двух-трех негрубых ошибок; или одной негрубой ошибки и трех недочетов; или при отсутствии ошибок, но при наличии четырех-пяти недочетов. </w:t>
      </w:r>
    </w:p>
    <w:p w:rsidR="00F679AA" w:rsidRPr="00750F00" w:rsidRDefault="00F679AA" w:rsidP="00F679AA">
      <w:pPr>
        <w:pStyle w:val="a3"/>
        <w:rPr>
          <w:rFonts w:ascii="Times New Roman" w:hAnsi="Times New Roman" w:cs="Times New Roman"/>
        </w:rPr>
      </w:pPr>
      <w:r w:rsidRPr="00750F00">
        <w:rPr>
          <w:rFonts w:ascii="Times New Roman" w:hAnsi="Times New Roman" w:cs="Times New Roman"/>
          <w:b/>
          <w:i/>
        </w:rPr>
        <w:t>Оценка "2"</w:t>
      </w:r>
      <w:r w:rsidRPr="00750F00">
        <w:rPr>
          <w:rFonts w:ascii="Times New Roman" w:hAnsi="Times New Roman" w:cs="Times New Roman"/>
        </w:rPr>
        <w:t xml:space="preserve"> ставится, если ученик: </w:t>
      </w:r>
    </w:p>
    <w:p w:rsidR="00F679AA" w:rsidRPr="00750F00" w:rsidRDefault="00F679AA" w:rsidP="00F679AA">
      <w:pPr>
        <w:pStyle w:val="a3"/>
        <w:rPr>
          <w:rFonts w:ascii="Times New Roman" w:hAnsi="Times New Roman" w:cs="Times New Roman"/>
        </w:rPr>
      </w:pPr>
      <w:r w:rsidRPr="00750F00">
        <w:rPr>
          <w:rFonts w:ascii="Times New Roman" w:hAnsi="Times New Roman" w:cs="Times New Roman"/>
        </w:rPr>
        <w:t xml:space="preserve">допустил число ошибок и недочетов превосходящее норму, при которой может быть выставлена оценка "3"; или если правильно выполнил менее половины работы. </w:t>
      </w:r>
    </w:p>
    <w:p w:rsidR="00F679AA" w:rsidRPr="002147CC" w:rsidRDefault="00F679AA" w:rsidP="00F679A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679AA" w:rsidRPr="00750F00" w:rsidRDefault="00F679AA" w:rsidP="00F679AA">
      <w:pPr>
        <w:pStyle w:val="a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Примечание: </w:t>
      </w:r>
      <w:r w:rsidRPr="00750F00">
        <w:rPr>
          <w:rFonts w:ascii="Times New Roman" w:hAnsi="Times New Roman" w:cs="Times New Roman"/>
        </w:rPr>
        <w:t xml:space="preserve">Учитель имеет право поставить ученику оценку выше той, которая предусмотрена нормами, если учеником оригинально выполнена работа. Оценки с анализом доводятся до сведения учащихся, как правило, на последующем уроке, предусматривается работа над ошибками, устранение пробелов. </w:t>
      </w:r>
    </w:p>
    <w:p w:rsidR="00F679AA" w:rsidRPr="002147CC" w:rsidRDefault="00F679AA" w:rsidP="00F679A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679AA" w:rsidRPr="00427046" w:rsidRDefault="00F679AA" w:rsidP="00F679A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27046">
        <w:rPr>
          <w:rFonts w:ascii="Times New Roman" w:hAnsi="Times New Roman" w:cs="Times New Roman"/>
          <w:b/>
          <w:sz w:val="24"/>
          <w:szCs w:val="24"/>
        </w:rPr>
        <w:t>Критерии выставления оценок за проверочные тесты.</w:t>
      </w:r>
    </w:p>
    <w:p w:rsidR="00F679AA" w:rsidRPr="00427046" w:rsidRDefault="00F679AA" w:rsidP="00F679AA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427046">
        <w:rPr>
          <w:rFonts w:ascii="Times New Roman" w:hAnsi="Times New Roman" w:cs="Times New Roman"/>
          <w:i/>
          <w:sz w:val="24"/>
          <w:szCs w:val="24"/>
        </w:rPr>
        <w:t>Критерии выставления оценок за тест, состоящий из 10 вопросов.</w:t>
      </w:r>
    </w:p>
    <w:p w:rsidR="00F679AA" w:rsidRPr="002147CC" w:rsidRDefault="00F679AA" w:rsidP="00F679AA">
      <w:pPr>
        <w:pStyle w:val="a3"/>
        <w:rPr>
          <w:rFonts w:ascii="Times New Roman" w:hAnsi="Times New Roman" w:cs="Times New Roman"/>
          <w:sz w:val="24"/>
          <w:szCs w:val="24"/>
        </w:rPr>
      </w:pPr>
      <w:r w:rsidRPr="002147CC">
        <w:rPr>
          <w:rFonts w:ascii="Times New Roman" w:hAnsi="Times New Roman" w:cs="Times New Roman"/>
          <w:sz w:val="24"/>
          <w:szCs w:val="24"/>
        </w:rPr>
        <w:t>Время выполнения работы: 10-15 мин.</w:t>
      </w:r>
    </w:p>
    <w:p w:rsidR="00F679AA" w:rsidRPr="002147CC" w:rsidRDefault="00F679AA" w:rsidP="00F679AA">
      <w:pPr>
        <w:pStyle w:val="a3"/>
        <w:rPr>
          <w:rFonts w:ascii="Times New Roman" w:hAnsi="Times New Roman" w:cs="Times New Roman"/>
          <w:sz w:val="24"/>
          <w:szCs w:val="24"/>
        </w:rPr>
      </w:pPr>
      <w:r w:rsidRPr="00F12A9D">
        <w:rPr>
          <w:rFonts w:ascii="Times New Roman" w:hAnsi="Times New Roman" w:cs="Times New Roman"/>
          <w:b/>
          <w:i/>
          <w:sz w:val="24"/>
          <w:szCs w:val="24"/>
        </w:rPr>
        <w:t>Оценка «5»</w:t>
      </w:r>
      <w:r w:rsidRPr="002147CC">
        <w:rPr>
          <w:rFonts w:ascii="Times New Roman" w:hAnsi="Times New Roman" w:cs="Times New Roman"/>
          <w:sz w:val="24"/>
          <w:szCs w:val="24"/>
        </w:rPr>
        <w:t xml:space="preserve"> - 10 правильных ответов</w:t>
      </w:r>
      <w:r w:rsidRPr="00F12A9D">
        <w:rPr>
          <w:rFonts w:ascii="Times New Roman" w:hAnsi="Times New Roman" w:cs="Times New Roman"/>
          <w:b/>
          <w:i/>
          <w:sz w:val="24"/>
          <w:szCs w:val="24"/>
        </w:rPr>
        <w:t>, «4»</w:t>
      </w:r>
      <w:r w:rsidRPr="002147CC">
        <w:rPr>
          <w:rFonts w:ascii="Times New Roman" w:hAnsi="Times New Roman" w:cs="Times New Roman"/>
          <w:sz w:val="24"/>
          <w:szCs w:val="24"/>
        </w:rPr>
        <w:t xml:space="preserve"> - 7-9, </w:t>
      </w:r>
      <w:r w:rsidRPr="00F12A9D">
        <w:rPr>
          <w:rFonts w:ascii="Times New Roman" w:hAnsi="Times New Roman" w:cs="Times New Roman"/>
          <w:b/>
          <w:i/>
          <w:sz w:val="24"/>
          <w:szCs w:val="24"/>
        </w:rPr>
        <w:t>«3»</w:t>
      </w:r>
      <w:r w:rsidRPr="002147CC">
        <w:rPr>
          <w:rFonts w:ascii="Times New Roman" w:hAnsi="Times New Roman" w:cs="Times New Roman"/>
          <w:sz w:val="24"/>
          <w:szCs w:val="24"/>
        </w:rPr>
        <w:t xml:space="preserve"> - 5-6, </w:t>
      </w:r>
      <w:r w:rsidRPr="00F12A9D">
        <w:rPr>
          <w:rFonts w:ascii="Times New Roman" w:hAnsi="Times New Roman" w:cs="Times New Roman"/>
          <w:b/>
          <w:i/>
          <w:sz w:val="24"/>
          <w:szCs w:val="24"/>
        </w:rPr>
        <w:t>«2»</w:t>
      </w:r>
      <w:r w:rsidRPr="002147CC">
        <w:rPr>
          <w:rFonts w:ascii="Times New Roman" w:hAnsi="Times New Roman" w:cs="Times New Roman"/>
          <w:sz w:val="24"/>
          <w:szCs w:val="24"/>
        </w:rPr>
        <w:t xml:space="preserve"> - менее 5 правильных ответов.</w:t>
      </w:r>
    </w:p>
    <w:p w:rsidR="00F679AA" w:rsidRPr="00427046" w:rsidRDefault="00F679AA" w:rsidP="00F679AA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427046">
        <w:rPr>
          <w:rFonts w:ascii="Times New Roman" w:hAnsi="Times New Roman" w:cs="Times New Roman"/>
          <w:i/>
          <w:sz w:val="24"/>
          <w:szCs w:val="24"/>
        </w:rPr>
        <w:t>Критерии выставления оценок за тест, состоящий из 20 вопросов.</w:t>
      </w:r>
    </w:p>
    <w:p w:rsidR="00F679AA" w:rsidRPr="002147CC" w:rsidRDefault="00F679AA" w:rsidP="00F679AA">
      <w:pPr>
        <w:pStyle w:val="a3"/>
        <w:rPr>
          <w:rFonts w:ascii="Times New Roman" w:hAnsi="Times New Roman" w:cs="Times New Roman"/>
          <w:sz w:val="24"/>
          <w:szCs w:val="24"/>
        </w:rPr>
      </w:pPr>
      <w:r w:rsidRPr="002147CC">
        <w:rPr>
          <w:rFonts w:ascii="Times New Roman" w:hAnsi="Times New Roman" w:cs="Times New Roman"/>
          <w:sz w:val="24"/>
          <w:szCs w:val="24"/>
        </w:rPr>
        <w:t>Время выполнения работы: 30-40 мин.</w:t>
      </w:r>
    </w:p>
    <w:p w:rsidR="00F679AA" w:rsidRPr="002147CC" w:rsidRDefault="00F679AA" w:rsidP="00F679AA">
      <w:pPr>
        <w:pStyle w:val="a3"/>
        <w:rPr>
          <w:rFonts w:ascii="Times New Roman" w:hAnsi="Times New Roman" w:cs="Times New Roman"/>
          <w:sz w:val="24"/>
          <w:szCs w:val="24"/>
        </w:rPr>
      </w:pPr>
      <w:r w:rsidRPr="00F12A9D">
        <w:rPr>
          <w:rFonts w:ascii="Times New Roman" w:hAnsi="Times New Roman" w:cs="Times New Roman"/>
          <w:b/>
          <w:i/>
          <w:sz w:val="24"/>
          <w:szCs w:val="24"/>
        </w:rPr>
        <w:t>Оценка «5»</w:t>
      </w:r>
      <w:r w:rsidRPr="002147CC">
        <w:rPr>
          <w:rFonts w:ascii="Times New Roman" w:hAnsi="Times New Roman" w:cs="Times New Roman"/>
          <w:sz w:val="24"/>
          <w:szCs w:val="24"/>
        </w:rPr>
        <w:t xml:space="preserve"> - 18-20 правильных ответов, </w:t>
      </w:r>
      <w:r w:rsidRPr="00F12A9D">
        <w:rPr>
          <w:rFonts w:ascii="Times New Roman" w:hAnsi="Times New Roman" w:cs="Times New Roman"/>
          <w:b/>
          <w:i/>
          <w:sz w:val="24"/>
          <w:szCs w:val="24"/>
        </w:rPr>
        <w:t>«4»</w:t>
      </w:r>
      <w:r w:rsidRPr="002147CC">
        <w:rPr>
          <w:rFonts w:ascii="Times New Roman" w:hAnsi="Times New Roman" w:cs="Times New Roman"/>
          <w:sz w:val="24"/>
          <w:szCs w:val="24"/>
        </w:rPr>
        <w:t xml:space="preserve"> - 14-17, </w:t>
      </w:r>
      <w:r w:rsidRPr="00F12A9D">
        <w:rPr>
          <w:rFonts w:ascii="Times New Roman" w:hAnsi="Times New Roman" w:cs="Times New Roman"/>
          <w:b/>
          <w:i/>
          <w:sz w:val="24"/>
          <w:szCs w:val="24"/>
        </w:rPr>
        <w:t>«3»</w:t>
      </w:r>
      <w:r w:rsidRPr="002147CC">
        <w:rPr>
          <w:rFonts w:ascii="Times New Roman" w:hAnsi="Times New Roman" w:cs="Times New Roman"/>
          <w:sz w:val="24"/>
          <w:szCs w:val="24"/>
        </w:rPr>
        <w:t xml:space="preserve"> - 10-13, </w:t>
      </w:r>
      <w:r w:rsidRPr="00F12A9D">
        <w:rPr>
          <w:rFonts w:ascii="Times New Roman" w:hAnsi="Times New Roman" w:cs="Times New Roman"/>
          <w:b/>
          <w:i/>
          <w:sz w:val="24"/>
          <w:szCs w:val="24"/>
        </w:rPr>
        <w:t>«2»</w:t>
      </w:r>
      <w:r w:rsidRPr="002147CC">
        <w:rPr>
          <w:rFonts w:ascii="Times New Roman" w:hAnsi="Times New Roman" w:cs="Times New Roman"/>
          <w:sz w:val="24"/>
          <w:szCs w:val="24"/>
        </w:rPr>
        <w:t xml:space="preserve"> - менее 10 правильных ответов.</w:t>
      </w:r>
    </w:p>
    <w:p w:rsidR="00F679AA" w:rsidRDefault="00F679AA" w:rsidP="00F679A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679AA" w:rsidRDefault="00F679AA" w:rsidP="00F679AA">
      <w:pPr>
        <w:pStyle w:val="a3"/>
        <w:rPr>
          <w:rFonts w:ascii="Times New Roman" w:hAnsi="Times New Roman" w:cs="Times New Roman"/>
          <w:sz w:val="24"/>
          <w:szCs w:val="24"/>
        </w:rPr>
      </w:pPr>
      <w:r w:rsidRPr="00F12A9D">
        <w:rPr>
          <w:rFonts w:ascii="Times New Roman" w:hAnsi="Times New Roman" w:cs="Times New Roman"/>
          <w:b/>
          <w:sz w:val="24"/>
          <w:szCs w:val="24"/>
        </w:rPr>
        <w:t>«5»</w:t>
      </w:r>
      <w:r>
        <w:rPr>
          <w:rFonts w:ascii="Times New Roman" w:hAnsi="Times New Roman" w:cs="Times New Roman"/>
          <w:sz w:val="24"/>
          <w:szCs w:val="24"/>
        </w:rPr>
        <w:t>- 90 %-100 %</w:t>
      </w:r>
    </w:p>
    <w:p w:rsidR="00F679AA" w:rsidRDefault="00F679AA" w:rsidP="00F679AA">
      <w:pPr>
        <w:pStyle w:val="a3"/>
        <w:rPr>
          <w:rFonts w:ascii="Times New Roman" w:hAnsi="Times New Roman" w:cs="Times New Roman"/>
          <w:sz w:val="24"/>
          <w:szCs w:val="24"/>
        </w:rPr>
      </w:pPr>
      <w:r w:rsidRPr="00F12A9D">
        <w:rPr>
          <w:rFonts w:ascii="Times New Roman" w:hAnsi="Times New Roman" w:cs="Times New Roman"/>
          <w:b/>
          <w:sz w:val="24"/>
          <w:szCs w:val="24"/>
        </w:rPr>
        <w:t>«4»-</w:t>
      </w:r>
      <w:r>
        <w:rPr>
          <w:rFonts w:ascii="Times New Roman" w:hAnsi="Times New Roman" w:cs="Times New Roman"/>
          <w:sz w:val="24"/>
          <w:szCs w:val="24"/>
        </w:rPr>
        <w:t xml:space="preserve"> 70 %-85 %</w:t>
      </w:r>
    </w:p>
    <w:p w:rsidR="00F679AA" w:rsidRDefault="00F679AA" w:rsidP="00F679AA">
      <w:pPr>
        <w:pStyle w:val="a3"/>
        <w:rPr>
          <w:rFonts w:ascii="Times New Roman" w:hAnsi="Times New Roman" w:cs="Times New Roman"/>
          <w:sz w:val="24"/>
          <w:szCs w:val="24"/>
        </w:rPr>
      </w:pPr>
      <w:r w:rsidRPr="00F12A9D">
        <w:rPr>
          <w:rFonts w:ascii="Times New Roman" w:hAnsi="Times New Roman" w:cs="Times New Roman"/>
          <w:b/>
          <w:sz w:val="24"/>
          <w:szCs w:val="24"/>
        </w:rPr>
        <w:t>«3»-</w:t>
      </w:r>
      <w:r>
        <w:rPr>
          <w:rFonts w:ascii="Times New Roman" w:hAnsi="Times New Roman" w:cs="Times New Roman"/>
          <w:sz w:val="24"/>
          <w:szCs w:val="24"/>
        </w:rPr>
        <w:t xml:space="preserve"> 50 %-65 %</w:t>
      </w:r>
    </w:p>
    <w:p w:rsidR="00F679AA" w:rsidRDefault="00F679AA" w:rsidP="00F679AA">
      <w:pPr>
        <w:pStyle w:val="a3"/>
        <w:rPr>
          <w:rFonts w:ascii="Times New Roman" w:hAnsi="Times New Roman" w:cs="Times New Roman"/>
          <w:sz w:val="24"/>
          <w:szCs w:val="24"/>
        </w:rPr>
      </w:pPr>
      <w:r w:rsidRPr="00F12A9D">
        <w:rPr>
          <w:rFonts w:ascii="Times New Roman" w:hAnsi="Times New Roman" w:cs="Times New Roman"/>
          <w:b/>
          <w:sz w:val="24"/>
          <w:szCs w:val="24"/>
        </w:rPr>
        <w:t>«2»-</w:t>
      </w:r>
      <w:r>
        <w:rPr>
          <w:rFonts w:ascii="Times New Roman" w:hAnsi="Times New Roman" w:cs="Times New Roman"/>
          <w:sz w:val="24"/>
          <w:szCs w:val="24"/>
        </w:rPr>
        <w:t xml:space="preserve"> менее 50 %</w:t>
      </w:r>
    </w:p>
    <w:p w:rsidR="00F679AA" w:rsidRDefault="00F679AA" w:rsidP="00F679A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24047" w:rsidRDefault="00424047" w:rsidP="00F679A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679AA" w:rsidRPr="00F12A9D" w:rsidRDefault="00F679AA" w:rsidP="00F679A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12A9D">
        <w:rPr>
          <w:rFonts w:ascii="Times New Roman" w:hAnsi="Times New Roman" w:cs="Times New Roman"/>
          <w:b/>
          <w:sz w:val="24"/>
          <w:szCs w:val="24"/>
        </w:rPr>
        <w:t>Оценка качества выполнения практических и самостоятельных работ по географии.</w:t>
      </w:r>
    </w:p>
    <w:p w:rsidR="00F679AA" w:rsidRPr="00F12A9D" w:rsidRDefault="00F679AA" w:rsidP="00F679AA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F12A9D">
        <w:rPr>
          <w:rFonts w:ascii="Times New Roman" w:hAnsi="Times New Roman" w:cs="Times New Roman"/>
          <w:b/>
          <w:i/>
          <w:sz w:val="24"/>
          <w:szCs w:val="24"/>
        </w:rPr>
        <w:lastRenderedPageBreak/>
        <w:t>Отметка "5"</w:t>
      </w:r>
    </w:p>
    <w:p w:rsidR="00F679AA" w:rsidRPr="00F12A9D" w:rsidRDefault="00F679AA" w:rsidP="00F679AA">
      <w:pPr>
        <w:pStyle w:val="a3"/>
        <w:rPr>
          <w:rFonts w:ascii="Times New Roman" w:hAnsi="Times New Roman" w:cs="Times New Roman"/>
        </w:rPr>
      </w:pPr>
      <w:r w:rsidRPr="00F12A9D">
        <w:rPr>
          <w:rFonts w:ascii="Times New Roman" w:hAnsi="Times New Roman" w:cs="Times New Roman"/>
        </w:rPr>
        <w:t>Практическая или самостоятельная работа выполнена в полном объеме с соблюдением необходимой последовательности. Учащиеся работали полностью самостоятельно: подобрали необходимые для выполнения предлагаемых работ источники знаний, показали необходимые для проведения практических и самостоятельных работ теоретические знания, практические умения и навыки.</w:t>
      </w:r>
    </w:p>
    <w:p w:rsidR="00F679AA" w:rsidRPr="00F12A9D" w:rsidRDefault="00F679AA" w:rsidP="00F679AA">
      <w:pPr>
        <w:pStyle w:val="a3"/>
        <w:rPr>
          <w:rFonts w:ascii="Times New Roman" w:hAnsi="Times New Roman" w:cs="Times New Roman"/>
        </w:rPr>
      </w:pPr>
      <w:r w:rsidRPr="00F12A9D">
        <w:rPr>
          <w:rFonts w:ascii="Times New Roman" w:hAnsi="Times New Roman" w:cs="Times New Roman"/>
        </w:rPr>
        <w:t>Работа оформлена аккуратно, в оптимальной для фиксации результатов форме.</w:t>
      </w:r>
    </w:p>
    <w:p w:rsidR="00F679AA" w:rsidRPr="00F12A9D" w:rsidRDefault="00F679AA" w:rsidP="00F679AA">
      <w:pPr>
        <w:pStyle w:val="a3"/>
        <w:rPr>
          <w:rFonts w:ascii="Times New Roman" w:hAnsi="Times New Roman" w:cs="Times New Roman"/>
        </w:rPr>
      </w:pPr>
      <w:r w:rsidRPr="00F12A9D">
        <w:rPr>
          <w:rFonts w:ascii="Times New Roman" w:hAnsi="Times New Roman" w:cs="Times New Roman"/>
        </w:rPr>
        <w:t>Форма фиксации материалов может быть предложена учителем или выбрана самими учащимися.</w:t>
      </w:r>
    </w:p>
    <w:p w:rsidR="00F679AA" w:rsidRPr="00F12A9D" w:rsidRDefault="00F679AA" w:rsidP="00F679AA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F12A9D">
        <w:rPr>
          <w:rFonts w:ascii="Times New Roman" w:hAnsi="Times New Roman" w:cs="Times New Roman"/>
          <w:b/>
          <w:i/>
          <w:sz w:val="24"/>
          <w:szCs w:val="24"/>
        </w:rPr>
        <w:t>Отметка "4"</w:t>
      </w:r>
    </w:p>
    <w:p w:rsidR="00F679AA" w:rsidRPr="00F12A9D" w:rsidRDefault="00F679AA" w:rsidP="00F679AA">
      <w:pPr>
        <w:pStyle w:val="a3"/>
        <w:rPr>
          <w:rFonts w:ascii="Times New Roman" w:hAnsi="Times New Roman" w:cs="Times New Roman"/>
        </w:rPr>
      </w:pPr>
      <w:r w:rsidRPr="00F12A9D">
        <w:rPr>
          <w:rFonts w:ascii="Times New Roman" w:hAnsi="Times New Roman" w:cs="Times New Roman"/>
        </w:rPr>
        <w:t>Практическая или самостоятельная работа выполнена учащимися в полном объеме и самостоятельно. Допускается отклонение от необходимой последовательности выполнения, не влияющее на правильность конечного результата (перестановка пунктов типового плана при характеристике отдельных территорий или стран и т.д.).</w:t>
      </w:r>
    </w:p>
    <w:p w:rsidR="00F679AA" w:rsidRPr="00F12A9D" w:rsidRDefault="00F679AA" w:rsidP="00F679AA">
      <w:pPr>
        <w:pStyle w:val="a3"/>
        <w:rPr>
          <w:rFonts w:ascii="Times New Roman" w:hAnsi="Times New Roman" w:cs="Times New Roman"/>
        </w:rPr>
      </w:pPr>
      <w:r w:rsidRPr="00F12A9D">
        <w:rPr>
          <w:rFonts w:ascii="Times New Roman" w:hAnsi="Times New Roman" w:cs="Times New Roman"/>
        </w:rPr>
        <w:t>Использованы указанные учителем источники знаний, включая страницы атласа, таблицы из приложения к учебнику, страницы из статистических сборников. Работа показала знание основного теоретического материала и овладение умениями, необходимыми для самостоятельного выполнения работы. Допускаются неточности и небрежность в оформлении результатов работы.</w:t>
      </w:r>
    </w:p>
    <w:p w:rsidR="00F679AA" w:rsidRPr="00F12A9D" w:rsidRDefault="00F679AA" w:rsidP="00F679AA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F12A9D">
        <w:rPr>
          <w:rFonts w:ascii="Times New Roman" w:hAnsi="Times New Roman" w:cs="Times New Roman"/>
          <w:b/>
          <w:i/>
          <w:sz w:val="24"/>
          <w:szCs w:val="24"/>
        </w:rPr>
        <w:t>Отметка "3"</w:t>
      </w:r>
    </w:p>
    <w:p w:rsidR="00F679AA" w:rsidRPr="00F12A9D" w:rsidRDefault="00F679AA" w:rsidP="00F679AA">
      <w:pPr>
        <w:pStyle w:val="a3"/>
        <w:rPr>
          <w:rFonts w:ascii="Times New Roman" w:hAnsi="Times New Roman" w:cs="Times New Roman"/>
        </w:rPr>
      </w:pPr>
      <w:r w:rsidRPr="00F12A9D">
        <w:rPr>
          <w:rFonts w:ascii="Times New Roman" w:hAnsi="Times New Roman" w:cs="Times New Roman"/>
        </w:rPr>
        <w:t>Практическая работа выполнена и оформлена учащимися с помощью учителя или хорошо подготовленных и уже выполнивших на "отлично" данную работу учащихся. На выполнение работы затрачено много времени (можно дать возможность доделать работу дома). Учащиеся показали знания теоретического материала, но испытывали затруднения при самостоятельной работе с картами атласа, статистическими материалами, географическими инструментами.</w:t>
      </w:r>
    </w:p>
    <w:p w:rsidR="00F679AA" w:rsidRPr="00F12A9D" w:rsidRDefault="00F679AA" w:rsidP="00F679AA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F12A9D">
        <w:rPr>
          <w:rFonts w:ascii="Times New Roman" w:hAnsi="Times New Roman" w:cs="Times New Roman"/>
          <w:b/>
          <w:i/>
          <w:sz w:val="24"/>
          <w:szCs w:val="24"/>
        </w:rPr>
        <w:t>Отметка "2"</w:t>
      </w:r>
    </w:p>
    <w:p w:rsidR="00F679AA" w:rsidRPr="00F12A9D" w:rsidRDefault="00F679AA" w:rsidP="00F679AA">
      <w:pPr>
        <w:pStyle w:val="a3"/>
        <w:rPr>
          <w:rFonts w:ascii="Times New Roman" w:hAnsi="Times New Roman" w:cs="Times New Roman"/>
        </w:rPr>
      </w:pPr>
      <w:r w:rsidRPr="00F12A9D">
        <w:rPr>
          <w:rFonts w:ascii="Times New Roman" w:hAnsi="Times New Roman" w:cs="Times New Roman"/>
        </w:rPr>
        <w:t>Выставляется в том случае, когда учащиеся оказались не подготовленными к выполнению этой работы. Полученные результаты не позволяют сделать правильных выводов и полностью расходятся с поставленной целью. Обнаружено плохое знание теоретического материала и отсутствие необходимых умений. Руководство и помощь со стороны учителя и хорошо подготовленных учащихся неэффективны из-за плохой подготовки учащегося.</w:t>
      </w:r>
    </w:p>
    <w:p w:rsidR="00F679AA" w:rsidRDefault="00F679AA" w:rsidP="00F679A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679AA" w:rsidRPr="002147CC" w:rsidRDefault="00F679AA" w:rsidP="00F679AA">
      <w:pPr>
        <w:pStyle w:val="a3"/>
        <w:rPr>
          <w:rFonts w:ascii="Times New Roman" w:hAnsi="Times New Roman" w:cs="Times New Roman"/>
          <w:sz w:val="24"/>
          <w:szCs w:val="24"/>
        </w:rPr>
      </w:pPr>
      <w:r w:rsidRPr="00F40822">
        <w:rPr>
          <w:rFonts w:ascii="Times New Roman" w:hAnsi="Times New Roman" w:cs="Times New Roman"/>
          <w:b/>
          <w:sz w:val="24"/>
          <w:szCs w:val="24"/>
        </w:rPr>
        <w:t>Оценка умений работать с картой и другими источниками географических знаний</w:t>
      </w:r>
      <w:r w:rsidRPr="002147CC">
        <w:rPr>
          <w:rFonts w:ascii="Times New Roman" w:hAnsi="Times New Roman" w:cs="Times New Roman"/>
          <w:sz w:val="24"/>
          <w:szCs w:val="24"/>
        </w:rPr>
        <w:t>.</w:t>
      </w:r>
    </w:p>
    <w:p w:rsidR="00F679AA" w:rsidRPr="00F40822" w:rsidRDefault="00F679AA" w:rsidP="00F679AA">
      <w:pPr>
        <w:pStyle w:val="a3"/>
        <w:rPr>
          <w:rFonts w:ascii="Times New Roman" w:hAnsi="Times New Roman" w:cs="Times New Roman"/>
        </w:rPr>
      </w:pPr>
      <w:r w:rsidRPr="00F40822">
        <w:rPr>
          <w:rFonts w:ascii="Times New Roman" w:hAnsi="Times New Roman" w:cs="Times New Roman"/>
          <w:b/>
          <w:i/>
          <w:sz w:val="24"/>
          <w:szCs w:val="24"/>
        </w:rPr>
        <w:t>Отметка «5»</w:t>
      </w:r>
      <w:r w:rsidRPr="002147CC">
        <w:rPr>
          <w:rFonts w:ascii="Times New Roman" w:hAnsi="Times New Roman" w:cs="Times New Roman"/>
          <w:sz w:val="24"/>
          <w:szCs w:val="24"/>
        </w:rPr>
        <w:t xml:space="preserve"> - </w:t>
      </w:r>
      <w:r w:rsidRPr="00F40822">
        <w:rPr>
          <w:rFonts w:ascii="Times New Roman" w:hAnsi="Times New Roman" w:cs="Times New Roman"/>
        </w:rPr>
        <w:t>правильный, полный отбор источников знаний, рациональное их использование в определенной последовательности; соблюдение логики в описании или характеристике географических территорий или объектов; самостоятельное выполнение и формулирование выводов на основе практической деятельности; аккуратное оформление результатов работы.</w:t>
      </w:r>
    </w:p>
    <w:p w:rsidR="00F679AA" w:rsidRPr="00F40822" w:rsidRDefault="00F679AA" w:rsidP="00F679AA">
      <w:pPr>
        <w:pStyle w:val="a3"/>
        <w:rPr>
          <w:rFonts w:ascii="Times New Roman" w:hAnsi="Times New Roman" w:cs="Times New Roman"/>
        </w:rPr>
      </w:pPr>
      <w:r w:rsidRPr="00F40822">
        <w:rPr>
          <w:rFonts w:ascii="Times New Roman" w:hAnsi="Times New Roman" w:cs="Times New Roman"/>
          <w:b/>
          <w:i/>
          <w:sz w:val="24"/>
          <w:szCs w:val="24"/>
        </w:rPr>
        <w:t>Отметка «4»</w:t>
      </w:r>
      <w:r w:rsidRPr="002147CC">
        <w:rPr>
          <w:rFonts w:ascii="Times New Roman" w:hAnsi="Times New Roman" w:cs="Times New Roman"/>
          <w:sz w:val="24"/>
          <w:szCs w:val="24"/>
        </w:rPr>
        <w:t xml:space="preserve"> - </w:t>
      </w:r>
      <w:r w:rsidRPr="00F40822">
        <w:rPr>
          <w:rFonts w:ascii="Times New Roman" w:hAnsi="Times New Roman" w:cs="Times New Roman"/>
        </w:rPr>
        <w:t>правильный и полный отбор источников знаний, допускаются неточности в использовании карт и других источников знаний, в оформлении результатов.</w:t>
      </w:r>
    </w:p>
    <w:p w:rsidR="00F679AA" w:rsidRPr="00F40822" w:rsidRDefault="00F679AA" w:rsidP="00F679AA">
      <w:pPr>
        <w:pStyle w:val="a3"/>
        <w:rPr>
          <w:rFonts w:ascii="Times New Roman" w:hAnsi="Times New Roman" w:cs="Times New Roman"/>
        </w:rPr>
      </w:pPr>
      <w:r w:rsidRPr="00F40822">
        <w:rPr>
          <w:rFonts w:ascii="Times New Roman" w:hAnsi="Times New Roman" w:cs="Times New Roman"/>
          <w:b/>
          <w:i/>
          <w:sz w:val="24"/>
          <w:szCs w:val="24"/>
        </w:rPr>
        <w:t>Отметка «3»</w:t>
      </w:r>
      <w:r w:rsidRPr="002147CC">
        <w:rPr>
          <w:rFonts w:ascii="Times New Roman" w:hAnsi="Times New Roman" w:cs="Times New Roman"/>
          <w:sz w:val="24"/>
          <w:szCs w:val="24"/>
        </w:rPr>
        <w:t xml:space="preserve"> - </w:t>
      </w:r>
      <w:r w:rsidRPr="00F40822">
        <w:rPr>
          <w:rFonts w:ascii="Times New Roman" w:hAnsi="Times New Roman" w:cs="Times New Roman"/>
        </w:rPr>
        <w:t>правильное использование основных источников знаний; допускаются неточности в формулировке выводов; неаккуратное оформление результатов.</w:t>
      </w:r>
    </w:p>
    <w:p w:rsidR="00F679AA" w:rsidRPr="002147CC" w:rsidRDefault="00F679AA" w:rsidP="00F679AA">
      <w:pPr>
        <w:pStyle w:val="a3"/>
        <w:rPr>
          <w:rFonts w:ascii="Times New Roman" w:hAnsi="Times New Roman" w:cs="Times New Roman"/>
          <w:sz w:val="24"/>
          <w:szCs w:val="24"/>
        </w:rPr>
      </w:pPr>
      <w:r w:rsidRPr="00F40822">
        <w:rPr>
          <w:rFonts w:ascii="Times New Roman" w:hAnsi="Times New Roman" w:cs="Times New Roman"/>
          <w:b/>
          <w:i/>
          <w:sz w:val="24"/>
          <w:szCs w:val="24"/>
        </w:rPr>
        <w:t>Отметка «2»</w:t>
      </w:r>
      <w:r w:rsidRPr="002147CC">
        <w:rPr>
          <w:rFonts w:ascii="Times New Roman" w:hAnsi="Times New Roman" w:cs="Times New Roman"/>
          <w:sz w:val="24"/>
          <w:szCs w:val="24"/>
        </w:rPr>
        <w:t xml:space="preserve"> - </w:t>
      </w:r>
      <w:r w:rsidRPr="00F40822">
        <w:rPr>
          <w:rFonts w:ascii="Times New Roman" w:hAnsi="Times New Roman" w:cs="Times New Roman"/>
        </w:rPr>
        <w:t>неумение отбирать и использовать основные источники знаний; допускаются существенные ошибки в выполнении задания и в оформлении результатов</w:t>
      </w:r>
      <w:r w:rsidRPr="002147CC">
        <w:rPr>
          <w:rFonts w:ascii="Times New Roman" w:hAnsi="Times New Roman" w:cs="Times New Roman"/>
          <w:sz w:val="24"/>
          <w:szCs w:val="24"/>
        </w:rPr>
        <w:t>.</w:t>
      </w:r>
    </w:p>
    <w:p w:rsidR="00F679AA" w:rsidRDefault="00F679AA" w:rsidP="00F679A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679AA" w:rsidRPr="002147CC" w:rsidRDefault="00F679AA" w:rsidP="00F679AA">
      <w:pPr>
        <w:pStyle w:val="a3"/>
        <w:rPr>
          <w:rFonts w:ascii="Times New Roman" w:hAnsi="Times New Roman" w:cs="Times New Roman"/>
          <w:sz w:val="24"/>
          <w:szCs w:val="24"/>
        </w:rPr>
      </w:pPr>
      <w:r w:rsidRPr="00F40822">
        <w:rPr>
          <w:rFonts w:ascii="Times New Roman" w:hAnsi="Times New Roman" w:cs="Times New Roman"/>
          <w:b/>
          <w:sz w:val="24"/>
          <w:szCs w:val="24"/>
        </w:rPr>
        <w:t>Требования к выполнению практических работ на контурной карте</w:t>
      </w:r>
      <w:r w:rsidRPr="002147CC">
        <w:rPr>
          <w:rFonts w:ascii="Times New Roman" w:hAnsi="Times New Roman" w:cs="Times New Roman"/>
          <w:sz w:val="24"/>
          <w:szCs w:val="24"/>
        </w:rPr>
        <w:t>.</w:t>
      </w:r>
    </w:p>
    <w:p w:rsidR="00F679AA" w:rsidRPr="00303CD9" w:rsidRDefault="00F679AA" w:rsidP="00F679AA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303CD9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Практические и самостоятельные работы на контурной карте выполняются с использованием карт атласа и учебника, а также описания задания к работе </w:t>
      </w:r>
    </w:p>
    <w:p w:rsidR="00F679AA" w:rsidRPr="002147CC" w:rsidRDefault="00F679AA" w:rsidP="00F679AA">
      <w:pPr>
        <w:pStyle w:val="a3"/>
        <w:rPr>
          <w:rFonts w:ascii="Times New Roman" w:hAnsi="Times New Roman" w:cs="Times New Roman"/>
          <w:sz w:val="24"/>
          <w:szCs w:val="24"/>
        </w:rPr>
      </w:pPr>
      <w:r w:rsidRPr="0096392A">
        <w:rPr>
          <w:rFonts w:ascii="Times New Roman" w:hAnsi="Times New Roman" w:cs="Times New Roman"/>
          <w:b/>
          <w:sz w:val="24"/>
          <w:szCs w:val="24"/>
        </w:rPr>
        <w:t>1.</w:t>
      </w:r>
      <w:r w:rsidRPr="002147CC">
        <w:rPr>
          <w:rFonts w:ascii="Times New Roman" w:hAnsi="Times New Roman" w:cs="Times New Roman"/>
          <w:sz w:val="24"/>
          <w:szCs w:val="24"/>
        </w:rPr>
        <w:t xml:space="preserve"> Подберите материалы для выполнения задания на карте (текстовые карты, статистические материалы, текст учебника), выделите главное.</w:t>
      </w:r>
    </w:p>
    <w:p w:rsidR="00F679AA" w:rsidRDefault="00F679AA" w:rsidP="00F679A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401680">
        <w:rPr>
          <w:rFonts w:ascii="Times New Roman" w:hAnsi="Times New Roman" w:cs="Times New Roman"/>
          <w:b/>
          <w:sz w:val="24"/>
          <w:szCs w:val="24"/>
        </w:rPr>
        <w:t>.</w:t>
      </w:r>
      <w:r w:rsidRPr="002147CC">
        <w:rPr>
          <w:rFonts w:ascii="Times New Roman" w:hAnsi="Times New Roman" w:cs="Times New Roman"/>
          <w:sz w:val="24"/>
          <w:szCs w:val="24"/>
        </w:rPr>
        <w:t xml:space="preserve"> Чтобы не перегружать контурную карту, мелкие объекты обозначаются цифрами с последующим и</w:t>
      </w:r>
      <w:r>
        <w:rPr>
          <w:rFonts w:ascii="Times New Roman" w:hAnsi="Times New Roman" w:cs="Times New Roman"/>
          <w:sz w:val="24"/>
          <w:szCs w:val="24"/>
        </w:rPr>
        <w:t>х пояснением за рамками карты (</w:t>
      </w:r>
      <w:r w:rsidRPr="002147CC">
        <w:rPr>
          <w:rFonts w:ascii="Times New Roman" w:hAnsi="Times New Roman" w:cs="Times New Roman"/>
          <w:sz w:val="24"/>
          <w:szCs w:val="24"/>
        </w:rPr>
        <w:t xml:space="preserve">в графе: «условные знаки»). </w:t>
      </w:r>
    </w:p>
    <w:p w:rsidR="00F679AA" w:rsidRPr="002147CC" w:rsidRDefault="00F679AA" w:rsidP="00F679AA">
      <w:pPr>
        <w:pStyle w:val="a3"/>
        <w:rPr>
          <w:rFonts w:ascii="Times New Roman" w:hAnsi="Times New Roman" w:cs="Times New Roman"/>
          <w:sz w:val="24"/>
          <w:szCs w:val="24"/>
        </w:rPr>
      </w:pPr>
      <w:r w:rsidRPr="0096392A">
        <w:rPr>
          <w:rFonts w:ascii="Times New Roman" w:hAnsi="Times New Roman" w:cs="Times New Roman"/>
          <w:b/>
          <w:sz w:val="24"/>
          <w:szCs w:val="24"/>
        </w:rPr>
        <w:t>3.</w:t>
      </w:r>
      <w:r w:rsidRPr="002147CC">
        <w:rPr>
          <w:rFonts w:ascii="Times New Roman" w:hAnsi="Times New Roman" w:cs="Times New Roman"/>
          <w:sz w:val="24"/>
          <w:szCs w:val="24"/>
        </w:rPr>
        <w:t xml:space="preserve"> При помощи условных знаков, выбранных вами, выполните задание, условные зн</w:t>
      </w:r>
      <w:r>
        <w:rPr>
          <w:rFonts w:ascii="Times New Roman" w:hAnsi="Times New Roman" w:cs="Times New Roman"/>
          <w:sz w:val="24"/>
          <w:szCs w:val="24"/>
        </w:rPr>
        <w:t>аки отобразите в легенде карты.</w:t>
      </w:r>
    </w:p>
    <w:p w:rsidR="00F679AA" w:rsidRPr="002147CC" w:rsidRDefault="00F679AA" w:rsidP="00F679A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401680">
        <w:rPr>
          <w:rFonts w:ascii="Times New Roman" w:hAnsi="Times New Roman" w:cs="Times New Roman"/>
          <w:b/>
          <w:sz w:val="24"/>
          <w:szCs w:val="24"/>
        </w:rPr>
        <w:t>.</w:t>
      </w:r>
      <w:r w:rsidRPr="002147CC">
        <w:rPr>
          <w:rFonts w:ascii="Times New Roman" w:hAnsi="Times New Roman" w:cs="Times New Roman"/>
          <w:sz w:val="24"/>
          <w:szCs w:val="24"/>
        </w:rPr>
        <w:t xml:space="preserve"> При нанесении на контурную карту географических объектов используйте линии градусной сетки, речные системы, берегов</w:t>
      </w:r>
      <w:r>
        <w:rPr>
          <w:rFonts w:ascii="Times New Roman" w:hAnsi="Times New Roman" w:cs="Times New Roman"/>
          <w:sz w:val="24"/>
          <w:szCs w:val="24"/>
        </w:rPr>
        <w:t>ую линию и границы государств (</w:t>
      </w:r>
      <w:r w:rsidRPr="002147CC">
        <w:rPr>
          <w:rFonts w:ascii="Times New Roman" w:hAnsi="Times New Roman" w:cs="Times New Roman"/>
          <w:sz w:val="24"/>
          <w:szCs w:val="24"/>
        </w:rPr>
        <w:t xml:space="preserve">это нужно для ориентира и удобства, а также для правильности нанесения объектов). </w:t>
      </w:r>
    </w:p>
    <w:p w:rsidR="00F679AA" w:rsidRPr="002147CC" w:rsidRDefault="00F679AA" w:rsidP="00F679A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401680">
        <w:rPr>
          <w:rFonts w:ascii="Times New Roman" w:hAnsi="Times New Roman" w:cs="Times New Roman"/>
          <w:b/>
          <w:sz w:val="24"/>
          <w:szCs w:val="24"/>
        </w:rPr>
        <w:t>.</w:t>
      </w:r>
      <w:r w:rsidRPr="002147CC">
        <w:rPr>
          <w:rFonts w:ascii="Times New Roman" w:hAnsi="Times New Roman" w:cs="Times New Roman"/>
          <w:sz w:val="24"/>
          <w:szCs w:val="24"/>
        </w:rPr>
        <w:t xml:space="preserve"> Названия географических объектов старайтесь писать вдоль параллелей или меридианов, это поможет оформить карту более аккуратно (требование выполнять обязательно).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2147CC">
        <w:rPr>
          <w:rFonts w:ascii="Times New Roman" w:hAnsi="Times New Roman" w:cs="Times New Roman"/>
          <w:sz w:val="24"/>
          <w:szCs w:val="24"/>
        </w:rPr>
        <w:t>азвания городов и поселков расположите по параллелям или параллельно северной рамки карты; надписи не должны перекрывать контуров других обозначений; надписи делайте</w:t>
      </w:r>
      <w:r>
        <w:rPr>
          <w:rFonts w:ascii="Times New Roman" w:hAnsi="Times New Roman" w:cs="Times New Roman"/>
          <w:sz w:val="24"/>
          <w:szCs w:val="24"/>
        </w:rPr>
        <w:t xml:space="preserve"> по возможности мелко, но четко,</w:t>
      </w:r>
      <w:r w:rsidRPr="001F4F98">
        <w:rPr>
          <w:rFonts w:ascii="Times New Roman" w:hAnsi="Times New Roman" w:cs="Times New Roman"/>
          <w:sz w:val="24"/>
          <w:szCs w:val="24"/>
        </w:rPr>
        <w:t xml:space="preserve"> </w:t>
      </w:r>
      <w:r w:rsidRPr="00F30A83">
        <w:rPr>
          <w:rFonts w:ascii="Times New Roman" w:hAnsi="Times New Roman" w:cs="Times New Roman"/>
          <w:sz w:val="24"/>
          <w:szCs w:val="24"/>
        </w:rPr>
        <w:t>красиво, желательно печатными буквами. Название рек и гор располагают соответственно вдоль хребтов и рек, названия равнин - по параллелям. Объекты гидросферы желательно подписывать синей пастой.</w:t>
      </w:r>
      <w:r w:rsidRPr="002147C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</w:p>
    <w:p w:rsidR="00F679AA" w:rsidRDefault="00F679AA" w:rsidP="00F679A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401680">
        <w:rPr>
          <w:rFonts w:ascii="Times New Roman" w:hAnsi="Times New Roman" w:cs="Times New Roman"/>
          <w:b/>
          <w:sz w:val="24"/>
          <w:szCs w:val="24"/>
        </w:rPr>
        <w:t>.</w:t>
      </w:r>
      <w:r w:rsidRPr="002147CC">
        <w:rPr>
          <w:rFonts w:ascii="Times New Roman" w:hAnsi="Times New Roman" w:cs="Times New Roman"/>
          <w:sz w:val="24"/>
          <w:szCs w:val="24"/>
        </w:rPr>
        <w:t xml:space="preserve"> Не копируйте карты атласа, необходимо точно выполнять предложенные вам задания (избегайте нанесени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2147CC">
        <w:rPr>
          <w:rFonts w:ascii="Times New Roman" w:hAnsi="Times New Roman" w:cs="Times New Roman"/>
          <w:sz w:val="24"/>
          <w:szCs w:val="24"/>
        </w:rPr>
        <w:t xml:space="preserve"> «лишней информации»: отметка за правильно оформленную работу по предложенным заданиям может быть снижена на один балл, в случае добавления в работу излишней информации)</w:t>
      </w:r>
    </w:p>
    <w:p w:rsidR="00F679AA" w:rsidRPr="002147CC" w:rsidRDefault="00F679AA" w:rsidP="00F679A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Pr="00F30A83">
        <w:rPr>
          <w:rFonts w:ascii="Times New Roman" w:hAnsi="Times New Roman" w:cs="Times New Roman"/>
          <w:sz w:val="24"/>
          <w:szCs w:val="24"/>
        </w:rPr>
        <w:t>Если того требует задание, карту раскрашивают цветными карандашами, а затем уже подписывают географические названия.</w:t>
      </w:r>
    </w:p>
    <w:p w:rsidR="00F679AA" w:rsidRPr="002147CC" w:rsidRDefault="00F679AA" w:rsidP="00F679A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401680">
        <w:rPr>
          <w:rFonts w:ascii="Times New Roman" w:hAnsi="Times New Roman" w:cs="Times New Roman"/>
          <w:b/>
          <w:sz w:val="24"/>
          <w:szCs w:val="24"/>
        </w:rPr>
        <w:t>.</w:t>
      </w:r>
      <w:r w:rsidRPr="002147CC">
        <w:rPr>
          <w:rFonts w:ascii="Times New Roman" w:hAnsi="Times New Roman" w:cs="Times New Roman"/>
          <w:sz w:val="24"/>
          <w:szCs w:val="24"/>
        </w:rPr>
        <w:t xml:space="preserve"> Географические названия объектов подписывайте с заглавной буквы.</w:t>
      </w:r>
    </w:p>
    <w:p w:rsidR="00F679AA" w:rsidRPr="002147CC" w:rsidRDefault="00F679AA" w:rsidP="00F679A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401680">
        <w:rPr>
          <w:rFonts w:ascii="Times New Roman" w:hAnsi="Times New Roman" w:cs="Times New Roman"/>
          <w:b/>
          <w:sz w:val="24"/>
          <w:szCs w:val="24"/>
        </w:rPr>
        <w:t>.</w:t>
      </w:r>
      <w:r w:rsidRPr="002147CC">
        <w:rPr>
          <w:rFonts w:ascii="Times New Roman" w:hAnsi="Times New Roman" w:cs="Times New Roman"/>
          <w:sz w:val="24"/>
          <w:szCs w:val="24"/>
        </w:rPr>
        <w:t xml:space="preserve"> Работа должна быть выполнена аккуратно без грамматически ошибок (отметка за работу может быть снижена за небрежность и грамматические ошибки на один и более баллов).</w:t>
      </w:r>
    </w:p>
    <w:p w:rsidR="00F679AA" w:rsidRDefault="00F679AA" w:rsidP="00F679A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96392A">
        <w:rPr>
          <w:rFonts w:ascii="Times New Roman" w:hAnsi="Times New Roman" w:cs="Times New Roman"/>
          <w:b/>
          <w:sz w:val="24"/>
          <w:szCs w:val="24"/>
        </w:rPr>
        <w:t>.</w:t>
      </w:r>
      <w:r w:rsidRPr="002147CC">
        <w:rPr>
          <w:rFonts w:ascii="Times New Roman" w:hAnsi="Times New Roman" w:cs="Times New Roman"/>
          <w:sz w:val="24"/>
          <w:szCs w:val="24"/>
        </w:rPr>
        <w:t xml:space="preserve"> Над северной рамкой (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F30A83">
        <w:rPr>
          <w:rFonts w:ascii="Times New Roman" w:hAnsi="Times New Roman" w:cs="Times New Roman"/>
          <w:sz w:val="24"/>
          <w:szCs w:val="24"/>
        </w:rPr>
        <w:t xml:space="preserve"> правом верхнем углу уче</w:t>
      </w:r>
      <w:r>
        <w:rPr>
          <w:rFonts w:ascii="Times New Roman" w:hAnsi="Times New Roman" w:cs="Times New Roman"/>
          <w:sz w:val="24"/>
          <w:szCs w:val="24"/>
        </w:rPr>
        <w:t>ник ставит свою фамилию и класс</w:t>
      </w:r>
      <w:r w:rsidRPr="002147C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679AA" w:rsidRPr="00F30A83" w:rsidRDefault="00F679AA" w:rsidP="00F679A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 w:rsidRPr="001F4F9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0A83">
        <w:rPr>
          <w:rFonts w:ascii="Times New Roman" w:hAnsi="Times New Roman" w:cs="Times New Roman"/>
          <w:sz w:val="24"/>
          <w:szCs w:val="24"/>
        </w:rPr>
        <w:t>При выполнении практической работы в контурных картах, в левом верхнем углу карты подписывают номер и название практической работы.</w:t>
      </w:r>
    </w:p>
    <w:p w:rsidR="00F679AA" w:rsidRPr="00694CB9" w:rsidRDefault="00F679AA" w:rsidP="00F679A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12. </w:t>
      </w:r>
      <w:r w:rsidRPr="00F30A83">
        <w:rPr>
          <w:rFonts w:ascii="Times New Roman" w:hAnsi="Times New Roman" w:cs="Times New Roman"/>
          <w:sz w:val="24"/>
          <w:szCs w:val="24"/>
        </w:rPr>
        <w:t>В начале учебного года все работы в контурных картах выполняются простыми карандашами, потому что навыки работы с контурными картами слабы, и ученики делают ошибки.</w:t>
      </w:r>
    </w:p>
    <w:p w:rsidR="00F679AA" w:rsidRPr="002147CC" w:rsidRDefault="00F679AA" w:rsidP="00F679AA">
      <w:pPr>
        <w:pStyle w:val="a3"/>
        <w:rPr>
          <w:rFonts w:ascii="Times New Roman" w:hAnsi="Times New Roman" w:cs="Times New Roman"/>
          <w:sz w:val="24"/>
          <w:szCs w:val="24"/>
        </w:rPr>
      </w:pPr>
      <w:r w:rsidRPr="0096392A">
        <w:rPr>
          <w:rFonts w:ascii="Times New Roman" w:hAnsi="Times New Roman" w:cs="Times New Roman"/>
          <w:b/>
          <w:sz w:val="24"/>
          <w:szCs w:val="24"/>
          <w:u w:val="single"/>
        </w:rPr>
        <w:t>Помните:</w:t>
      </w:r>
      <w:r w:rsidRPr="002147CC">
        <w:rPr>
          <w:rFonts w:ascii="Times New Roman" w:hAnsi="Times New Roman" w:cs="Times New Roman"/>
          <w:sz w:val="24"/>
          <w:szCs w:val="24"/>
        </w:rPr>
        <w:t xml:space="preserve"> работать в контурных картах фломастерами и маркерами запрещено!</w:t>
      </w:r>
    </w:p>
    <w:p w:rsidR="00F679AA" w:rsidRPr="00697959" w:rsidRDefault="00F679AA" w:rsidP="00F679A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679AA" w:rsidRPr="00EE7596" w:rsidRDefault="00F679AA" w:rsidP="00F679A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E7596">
        <w:rPr>
          <w:rFonts w:ascii="Times New Roman" w:hAnsi="Times New Roman" w:cs="Times New Roman"/>
          <w:b/>
          <w:sz w:val="24"/>
          <w:szCs w:val="24"/>
        </w:rPr>
        <w:t xml:space="preserve">Критерии оценки контурных карт. </w:t>
      </w:r>
    </w:p>
    <w:p w:rsidR="00F679AA" w:rsidRPr="00694162" w:rsidRDefault="00F679AA" w:rsidP="00F679AA">
      <w:pPr>
        <w:pStyle w:val="a3"/>
        <w:rPr>
          <w:rFonts w:ascii="Times New Roman" w:hAnsi="Times New Roman" w:cs="Times New Roman"/>
          <w:sz w:val="24"/>
          <w:szCs w:val="24"/>
        </w:rPr>
      </w:pPr>
      <w:r w:rsidRPr="00EE7596">
        <w:rPr>
          <w:rFonts w:ascii="Times New Roman" w:hAnsi="Times New Roman" w:cs="Times New Roman"/>
          <w:b/>
          <w:sz w:val="24"/>
          <w:szCs w:val="24"/>
        </w:rPr>
        <w:t>«5»</w:t>
      </w:r>
      <w:r w:rsidRPr="00EE75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94162">
        <w:rPr>
          <w:rFonts w:ascii="Times New Roman" w:hAnsi="Times New Roman" w:cs="Times New Roman"/>
          <w:sz w:val="24"/>
          <w:szCs w:val="24"/>
        </w:rPr>
        <w:t>Отлично выставляется в том случае, если контурная карта заполнена аккуратно и правильно. Все географические объекты обозначены верно. Контурная карта сдана на проверку своевременно.</w:t>
      </w:r>
    </w:p>
    <w:p w:rsidR="00F679AA" w:rsidRPr="00694162" w:rsidRDefault="00F679AA" w:rsidP="00F679AA">
      <w:pPr>
        <w:pStyle w:val="a3"/>
        <w:rPr>
          <w:rFonts w:ascii="Times New Roman" w:hAnsi="Times New Roman" w:cs="Times New Roman"/>
          <w:sz w:val="24"/>
          <w:szCs w:val="24"/>
        </w:rPr>
      </w:pPr>
      <w:r w:rsidRPr="00EE7596">
        <w:rPr>
          <w:rFonts w:ascii="Times New Roman" w:hAnsi="Times New Roman" w:cs="Times New Roman"/>
          <w:b/>
          <w:sz w:val="24"/>
          <w:szCs w:val="24"/>
        </w:rPr>
        <w:t>«4»</w:t>
      </w:r>
      <w:r w:rsidRPr="00EE75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94162">
        <w:rPr>
          <w:rFonts w:ascii="Times New Roman" w:hAnsi="Times New Roman" w:cs="Times New Roman"/>
          <w:sz w:val="24"/>
          <w:szCs w:val="24"/>
        </w:rPr>
        <w:t>Хорошо выставляется в том случае, если контурная карта в целом заполнена правильно и аккуратно, но есть небольшие помарки или не указано местоположение двух-трёх объектов.</w:t>
      </w:r>
    </w:p>
    <w:p w:rsidR="00F679AA" w:rsidRPr="00694162" w:rsidRDefault="00F679AA" w:rsidP="00F679AA">
      <w:pPr>
        <w:pStyle w:val="a3"/>
        <w:rPr>
          <w:rFonts w:ascii="Times New Roman" w:hAnsi="Times New Roman" w:cs="Times New Roman"/>
          <w:sz w:val="24"/>
          <w:szCs w:val="24"/>
        </w:rPr>
      </w:pPr>
      <w:r w:rsidRPr="00EE7596">
        <w:rPr>
          <w:rFonts w:ascii="Times New Roman" w:hAnsi="Times New Roman" w:cs="Times New Roman"/>
          <w:b/>
          <w:sz w:val="24"/>
          <w:szCs w:val="24"/>
        </w:rPr>
        <w:lastRenderedPageBreak/>
        <w:t>«3»</w:t>
      </w:r>
      <w:r w:rsidRPr="00EE75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94162">
        <w:rPr>
          <w:rFonts w:ascii="Times New Roman" w:hAnsi="Times New Roman" w:cs="Times New Roman"/>
          <w:sz w:val="24"/>
          <w:szCs w:val="24"/>
        </w:rPr>
        <w:t>Удовлетворительно выставляется в том случае, если контурная карта имеет ряд недостатков, но правильно указаны основные географические объекты.</w:t>
      </w:r>
    </w:p>
    <w:p w:rsidR="00F679AA" w:rsidRPr="00697959" w:rsidRDefault="00F679AA" w:rsidP="00F679AA">
      <w:pPr>
        <w:pStyle w:val="a3"/>
        <w:rPr>
          <w:rFonts w:ascii="Times New Roman" w:hAnsi="Times New Roman" w:cs="Times New Roman"/>
          <w:sz w:val="24"/>
          <w:szCs w:val="24"/>
        </w:rPr>
      </w:pPr>
      <w:r w:rsidRPr="00EE7596">
        <w:rPr>
          <w:rFonts w:ascii="Times New Roman" w:hAnsi="Times New Roman" w:cs="Times New Roman"/>
          <w:b/>
          <w:sz w:val="24"/>
          <w:szCs w:val="24"/>
        </w:rPr>
        <w:t>«2»</w:t>
      </w:r>
      <w:r w:rsidRPr="00EE75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94162">
        <w:rPr>
          <w:rFonts w:ascii="Times New Roman" w:hAnsi="Times New Roman" w:cs="Times New Roman"/>
          <w:sz w:val="24"/>
          <w:szCs w:val="24"/>
        </w:rPr>
        <w:t>Неудовлетворительно выставляется в том случае, если контурная карта заполнена не верно, либо ученик не сдал её на проверку учителю.</w:t>
      </w:r>
    </w:p>
    <w:p w:rsidR="00F679AA" w:rsidRDefault="00F679AA" w:rsidP="00F679A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679AA" w:rsidRPr="002147CC" w:rsidRDefault="00F679AA" w:rsidP="00F679AA">
      <w:pPr>
        <w:pStyle w:val="a3"/>
        <w:rPr>
          <w:rFonts w:ascii="Times New Roman" w:hAnsi="Times New Roman" w:cs="Times New Roman"/>
          <w:sz w:val="24"/>
          <w:szCs w:val="24"/>
        </w:rPr>
      </w:pPr>
      <w:r w:rsidRPr="002147CC">
        <w:rPr>
          <w:rFonts w:ascii="Times New Roman" w:hAnsi="Times New Roman" w:cs="Times New Roman"/>
          <w:sz w:val="24"/>
          <w:szCs w:val="24"/>
        </w:rPr>
        <w:t>Источник: А.Э. Фромберг – Практические и проверочные работы по географии:  Кн. для учителя – М.: Просвещение, 2010.</w:t>
      </w:r>
    </w:p>
    <w:p w:rsidR="00F679AA" w:rsidRPr="006953B7" w:rsidRDefault="00F679AA" w:rsidP="00F679AA">
      <w:pPr>
        <w:pStyle w:val="a3"/>
        <w:rPr>
          <w:rFonts w:ascii="Times New Roman" w:hAnsi="Times New Roman" w:cs="Times New Roman"/>
        </w:rPr>
      </w:pPr>
    </w:p>
    <w:p w:rsidR="00F679AA" w:rsidRPr="006953B7" w:rsidRDefault="00F679AA" w:rsidP="00F679AA">
      <w:pPr>
        <w:pStyle w:val="a3"/>
        <w:rPr>
          <w:rFonts w:ascii="Times New Roman" w:hAnsi="Times New Roman" w:cs="Times New Roman"/>
        </w:rPr>
      </w:pPr>
    </w:p>
    <w:p w:rsidR="00F679AA" w:rsidRDefault="00F679AA" w:rsidP="00F679AA">
      <w:pPr>
        <w:pStyle w:val="a3"/>
        <w:rPr>
          <w:rFonts w:ascii="Times New Roman" w:hAnsi="Times New Roman" w:cs="Times New Roman"/>
        </w:rPr>
      </w:pPr>
      <w:r w:rsidRPr="006953B7">
        <w:rPr>
          <w:rFonts w:ascii="Times New Roman" w:hAnsi="Times New Roman" w:cs="Times New Roman"/>
        </w:rPr>
        <w:t xml:space="preserve"> </w:t>
      </w:r>
    </w:p>
    <w:p w:rsidR="00F679AA" w:rsidRDefault="00F679AA" w:rsidP="00F679AA">
      <w:pPr>
        <w:pStyle w:val="a3"/>
        <w:rPr>
          <w:rFonts w:ascii="Times New Roman" w:hAnsi="Times New Roman" w:cs="Times New Roman"/>
        </w:rPr>
      </w:pPr>
    </w:p>
    <w:p w:rsidR="00F679AA" w:rsidRDefault="00F679AA" w:rsidP="00F679AA">
      <w:pPr>
        <w:pStyle w:val="a3"/>
        <w:rPr>
          <w:rFonts w:ascii="Times New Roman" w:hAnsi="Times New Roman" w:cs="Times New Roman"/>
        </w:rPr>
      </w:pPr>
    </w:p>
    <w:p w:rsidR="00F679AA" w:rsidRDefault="00F679AA" w:rsidP="00F679AA">
      <w:pPr>
        <w:pStyle w:val="a3"/>
        <w:rPr>
          <w:rFonts w:ascii="Times New Roman" w:hAnsi="Times New Roman" w:cs="Times New Roman"/>
        </w:rPr>
      </w:pPr>
    </w:p>
    <w:p w:rsidR="00F679AA" w:rsidRDefault="00F679AA" w:rsidP="00F679AA">
      <w:pPr>
        <w:pStyle w:val="a3"/>
        <w:rPr>
          <w:rFonts w:ascii="Times New Roman" w:hAnsi="Times New Roman" w:cs="Times New Roman"/>
        </w:rPr>
      </w:pPr>
    </w:p>
    <w:p w:rsidR="00F679AA" w:rsidRDefault="00F679AA" w:rsidP="00F679AA">
      <w:pPr>
        <w:pStyle w:val="a3"/>
        <w:rPr>
          <w:rFonts w:ascii="Times New Roman" w:hAnsi="Times New Roman" w:cs="Times New Roman"/>
        </w:rPr>
      </w:pPr>
    </w:p>
    <w:p w:rsidR="001D5AEB" w:rsidRPr="00B211F6" w:rsidRDefault="001D5AEB" w:rsidP="0021733A">
      <w:pPr>
        <w:pStyle w:val="a3"/>
        <w:rPr>
          <w:rFonts w:ascii="Times New Roman" w:hAnsi="Times New Roman" w:cs="Times New Roman"/>
        </w:rPr>
      </w:pPr>
    </w:p>
    <w:sectPr w:rsidR="001D5AEB" w:rsidRPr="00B211F6" w:rsidSect="00415F8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33F6E"/>
    <w:multiLevelType w:val="hybridMultilevel"/>
    <w:tmpl w:val="E3D62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F15955"/>
    <w:multiLevelType w:val="hybridMultilevel"/>
    <w:tmpl w:val="95D21B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58A295A"/>
    <w:multiLevelType w:val="hybridMultilevel"/>
    <w:tmpl w:val="A62A1C3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A924C3"/>
    <w:multiLevelType w:val="hybridMultilevel"/>
    <w:tmpl w:val="82CA1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726869"/>
    <w:multiLevelType w:val="hybridMultilevel"/>
    <w:tmpl w:val="C644C248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5" w15:restartNumberingAfterBreak="0">
    <w:nsid w:val="1B5B318C"/>
    <w:multiLevelType w:val="hybridMultilevel"/>
    <w:tmpl w:val="4B7A1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4C3BE1"/>
    <w:multiLevelType w:val="hybridMultilevel"/>
    <w:tmpl w:val="79F4EFF0"/>
    <w:lvl w:ilvl="0" w:tplc="6772E9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B407C6"/>
    <w:multiLevelType w:val="hybridMultilevel"/>
    <w:tmpl w:val="30B85312"/>
    <w:lvl w:ilvl="0" w:tplc="749AB9D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496414"/>
    <w:multiLevelType w:val="hybridMultilevel"/>
    <w:tmpl w:val="81EE23AC"/>
    <w:lvl w:ilvl="0" w:tplc="EE0A73CA">
      <w:numFmt w:val="bullet"/>
      <w:lvlText w:val="·"/>
      <w:lvlJc w:val="left"/>
      <w:pPr>
        <w:ind w:left="1155" w:hanging="79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413070"/>
    <w:multiLevelType w:val="hybridMultilevel"/>
    <w:tmpl w:val="FB64F3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BC60200"/>
    <w:multiLevelType w:val="hybridMultilevel"/>
    <w:tmpl w:val="66C64E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526C91"/>
    <w:multiLevelType w:val="hybridMultilevel"/>
    <w:tmpl w:val="899CC65C"/>
    <w:lvl w:ilvl="0" w:tplc="04190001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12" w15:restartNumberingAfterBreak="0">
    <w:nsid w:val="3D884713"/>
    <w:multiLevelType w:val="hybridMultilevel"/>
    <w:tmpl w:val="7FF687B8"/>
    <w:lvl w:ilvl="0" w:tplc="DF1E466C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3" w15:restartNumberingAfterBreak="0">
    <w:nsid w:val="3E655CB6"/>
    <w:multiLevelType w:val="hybridMultilevel"/>
    <w:tmpl w:val="F3D02E1A"/>
    <w:lvl w:ilvl="0" w:tplc="ECFE884A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i w:val="0"/>
      </w:rPr>
    </w:lvl>
    <w:lvl w:ilvl="1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4" w15:restartNumberingAfterBreak="0">
    <w:nsid w:val="3F607BE0"/>
    <w:multiLevelType w:val="hybridMultilevel"/>
    <w:tmpl w:val="6D54B3C0"/>
    <w:lvl w:ilvl="0" w:tplc="83D4D7B6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6D6A1C"/>
    <w:multiLevelType w:val="hybridMultilevel"/>
    <w:tmpl w:val="881E77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965183"/>
    <w:multiLevelType w:val="hybridMultilevel"/>
    <w:tmpl w:val="F77AA456"/>
    <w:lvl w:ilvl="0" w:tplc="DF1E466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550740CF"/>
    <w:multiLevelType w:val="hybridMultilevel"/>
    <w:tmpl w:val="6890D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4D34CF"/>
    <w:multiLevelType w:val="hybridMultilevel"/>
    <w:tmpl w:val="6DD063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222C23"/>
    <w:multiLevelType w:val="hybridMultilevel"/>
    <w:tmpl w:val="E76240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7471A4"/>
    <w:multiLevelType w:val="hybridMultilevel"/>
    <w:tmpl w:val="C7B2AB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700BC3"/>
    <w:multiLevelType w:val="hybridMultilevel"/>
    <w:tmpl w:val="C29A077C"/>
    <w:lvl w:ilvl="0" w:tplc="DF1E46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F1E466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0404B5"/>
    <w:multiLevelType w:val="hybridMultilevel"/>
    <w:tmpl w:val="681687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92469F"/>
    <w:multiLevelType w:val="hybridMultilevel"/>
    <w:tmpl w:val="60C25758"/>
    <w:lvl w:ilvl="0" w:tplc="2100568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39117D"/>
    <w:multiLevelType w:val="hybridMultilevel"/>
    <w:tmpl w:val="297033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7F8271BB"/>
    <w:multiLevelType w:val="hybridMultilevel"/>
    <w:tmpl w:val="AD4488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2"/>
  </w:num>
  <w:num w:numId="4">
    <w:abstractNumId w:val="9"/>
  </w:num>
  <w:num w:numId="5">
    <w:abstractNumId w:val="15"/>
  </w:num>
  <w:num w:numId="6">
    <w:abstractNumId w:val="3"/>
  </w:num>
  <w:num w:numId="7">
    <w:abstractNumId w:val="0"/>
  </w:num>
  <w:num w:numId="8">
    <w:abstractNumId w:val="17"/>
  </w:num>
  <w:num w:numId="9">
    <w:abstractNumId w:val="18"/>
  </w:num>
  <w:num w:numId="10">
    <w:abstractNumId w:val="25"/>
  </w:num>
  <w:num w:numId="11">
    <w:abstractNumId w:val="8"/>
  </w:num>
  <w:num w:numId="12">
    <w:abstractNumId w:val="23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10"/>
  </w:num>
  <w:num w:numId="16">
    <w:abstractNumId w:val="22"/>
  </w:num>
  <w:num w:numId="17">
    <w:abstractNumId w:val="5"/>
  </w:num>
  <w:num w:numId="18">
    <w:abstractNumId w:val="19"/>
  </w:num>
  <w:num w:numId="19">
    <w:abstractNumId w:val="14"/>
  </w:num>
  <w:num w:numId="20">
    <w:abstractNumId w:val="20"/>
  </w:num>
  <w:num w:numId="21">
    <w:abstractNumId w:val="1"/>
  </w:num>
  <w:num w:numId="22">
    <w:abstractNumId w:val="16"/>
  </w:num>
  <w:num w:numId="23">
    <w:abstractNumId w:val="24"/>
  </w:num>
  <w:num w:numId="24">
    <w:abstractNumId w:val="12"/>
  </w:num>
  <w:num w:numId="25">
    <w:abstractNumId w:val="4"/>
  </w:num>
  <w:num w:numId="26">
    <w:abstractNumId w:val="21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4D7"/>
    <w:rsid w:val="00002CBD"/>
    <w:rsid w:val="00006FE1"/>
    <w:rsid w:val="00011468"/>
    <w:rsid w:val="00011532"/>
    <w:rsid w:val="000130C9"/>
    <w:rsid w:val="000201CF"/>
    <w:rsid w:val="00024B91"/>
    <w:rsid w:val="0002588C"/>
    <w:rsid w:val="000454BB"/>
    <w:rsid w:val="00047A5B"/>
    <w:rsid w:val="000646B4"/>
    <w:rsid w:val="000669D4"/>
    <w:rsid w:val="000925BB"/>
    <w:rsid w:val="000A6471"/>
    <w:rsid w:val="000C4623"/>
    <w:rsid w:val="000D7AD8"/>
    <w:rsid w:val="000E13AC"/>
    <w:rsid w:val="000E25AC"/>
    <w:rsid w:val="000E7496"/>
    <w:rsid w:val="000E74D2"/>
    <w:rsid w:val="000F7630"/>
    <w:rsid w:val="001247AF"/>
    <w:rsid w:val="001336F6"/>
    <w:rsid w:val="00154884"/>
    <w:rsid w:val="00171A95"/>
    <w:rsid w:val="0017333E"/>
    <w:rsid w:val="001810BA"/>
    <w:rsid w:val="001831AE"/>
    <w:rsid w:val="001905AD"/>
    <w:rsid w:val="001C1A65"/>
    <w:rsid w:val="001D5004"/>
    <w:rsid w:val="001D5AEB"/>
    <w:rsid w:val="001E47BB"/>
    <w:rsid w:val="001E6165"/>
    <w:rsid w:val="001F106F"/>
    <w:rsid w:val="00206F36"/>
    <w:rsid w:val="00210453"/>
    <w:rsid w:val="0021733A"/>
    <w:rsid w:val="002213AB"/>
    <w:rsid w:val="00225DA9"/>
    <w:rsid w:val="00240F0A"/>
    <w:rsid w:val="00254A60"/>
    <w:rsid w:val="00254FA9"/>
    <w:rsid w:val="002834C7"/>
    <w:rsid w:val="00294431"/>
    <w:rsid w:val="00297FEE"/>
    <w:rsid w:val="002B1DD2"/>
    <w:rsid w:val="002B629D"/>
    <w:rsid w:val="002D7FF8"/>
    <w:rsid w:val="002E73CE"/>
    <w:rsid w:val="002F70F2"/>
    <w:rsid w:val="00306224"/>
    <w:rsid w:val="00306EC4"/>
    <w:rsid w:val="00324D50"/>
    <w:rsid w:val="0033090C"/>
    <w:rsid w:val="003342CA"/>
    <w:rsid w:val="0034295E"/>
    <w:rsid w:val="003650C9"/>
    <w:rsid w:val="00365851"/>
    <w:rsid w:val="00387419"/>
    <w:rsid w:val="0039210E"/>
    <w:rsid w:val="003940F7"/>
    <w:rsid w:val="003A564D"/>
    <w:rsid w:val="003B06B7"/>
    <w:rsid w:val="003C1553"/>
    <w:rsid w:val="003C48B0"/>
    <w:rsid w:val="003C50E0"/>
    <w:rsid w:val="003C6E0D"/>
    <w:rsid w:val="004050C4"/>
    <w:rsid w:val="00412343"/>
    <w:rsid w:val="004157A5"/>
    <w:rsid w:val="00415F86"/>
    <w:rsid w:val="00424047"/>
    <w:rsid w:val="00426A2F"/>
    <w:rsid w:val="00432C6E"/>
    <w:rsid w:val="00451A97"/>
    <w:rsid w:val="00475D9E"/>
    <w:rsid w:val="0048774C"/>
    <w:rsid w:val="004907A0"/>
    <w:rsid w:val="004B1D49"/>
    <w:rsid w:val="004B24D7"/>
    <w:rsid w:val="004E23A6"/>
    <w:rsid w:val="004E5909"/>
    <w:rsid w:val="004F1E3B"/>
    <w:rsid w:val="00511C7A"/>
    <w:rsid w:val="005325C6"/>
    <w:rsid w:val="00533FC5"/>
    <w:rsid w:val="00536E30"/>
    <w:rsid w:val="00554D2A"/>
    <w:rsid w:val="00555926"/>
    <w:rsid w:val="0056201D"/>
    <w:rsid w:val="005728AE"/>
    <w:rsid w:val="005824EC"/>
    <w:rsid w:val="00583F67"/>
    <w:rsid w:val="005A068A"/>
    <w:rsid w:val="005A12DB"/>
    <w:rsid w:val="005A23FD"/>
    <w:rsid w:val="005C1A40"/>
    <w:rsid w:val="005C1FD0"/>
    <w:rsid w:val="005D4A3B"/>
    <w:rsid w:val="005E4B86"/>
    <w:rsid w:val="005F4D71"/>
    <w:rsid w:val="005F7719"/>
    <w:rsid w:val="00611497"/>
    <w:rsid w:val="00614C01"/>
    <w:rsid w:val="0062429F"/>
    <w:rsid w:val="006446F6"/>
    <w:rsid w:val="006475C2"/>
    <w:rsid w:val="00686DF5"/>
    <w:rsid w:val="006953B7"/>
    <w:rsid w:val="006B5649"/>
    <w:rsid w:val="006D44ED"/>
    <w:rsid w:val="006D4895"/>
    <w:rsid w:val="006F0998"/>
    <w:rsid w:val="006F6381"/>
    <w:rsid w:val="00703B54"/>
    <w:rsid w:val="007174F8"/>
    <w:rsid w:val="00731091"/>
    <w:rsid w:val="007365BA"/>
    <w:rsid w:val="0074410C"/>
    <w:rsid w:val="00765FF2"/>
    <w:rsid w:val="00766D59"/>
    <w:rsid w:val="00772F8E"/>
    <w:rsid w:val="00776206"/>
    <w:rsid w:val="00784490"/>
    <w:rsid w:val="007C77B7"/>
    <w:rsid w:val="007E1714"/>
    <w:rsid w:val="007E1D4E"/>
    <w:rsid w:val="007E551E"/>
    <w:rsid w:val="007F6A72"/>
    <w:rsid w:val="007F75E7"/>
    <w:rsid w:val="00800430"/>
    <w:rsid w:val="008061D6"/>
    <w:rsid w:val="00833B25"/>
    <w:rsid w:val="00840515"/>
    <w:rsid w:val="00845179"/>
    <w:rsid w:val="00845A64"/>
    <w:rsid w:val="00853F52"/>
    <w:rsid w:val="00861396"/>
    <w:rsid w:val="00863684"/>
    <w:rsid w:val="00864071"/>
    <w:rsid w:val="00874CE5"/>
    <w:rsid w:val="00882A3F"/>
    <w:rsid w:val="00887835"/>
    <w:rsid w:val="008A0CB5"/>
    <w:rsid w:val="008A33F3"/>
    <w:rsid w:val="008B27C2"/>
    <w:rsid w:val="008B3604"/>
    <w:rsid w:val="008D12AD"/>
    <w:rsid w:val="008E1318"/>
    <w:rsid w:val="008E1B73"/>
    <w:rsid w:val="008E489B"/>
    <w:rsid w:val="008E5FE6"/>
    <w:rsid w:val="008E7CD8"/>
    <w:rsid w:val="00910D88"/>
    <w:rsid w:val="00956747"/>
    <w:rsid w:val="009858F5"/>
    <w:rsid w:val="009A38DE"/>
    <w:rsid w:val="009A6304"/>
    <w:rsid w:val="009B055C"/>
    <w:rsid w:val="009B164B"/>
    <w:rsid w:val="009B2AFD"/>
    <w:rsid w:val="009C0FAE"/>
    <w:rsid w:val="009C5E59"/>
    <w:rsid w:val="009C665C"/>
    <w:rsid w:val="009C7526"/>
    <w:rsid w:val="009D33BA"/>
    <w:rsid w:val="009D6A44"/>
    <w:rsid w:val="009F2825"/>
    <w:rsid w:val="00A13FEB"/>
    <w:rsid w:val="00A37462"/>
    <w:rsid w:val="00A47E69"/>
    <w:rsid w:val="00A9010F"/>
    <w:rsid w:val="00A9199E"/>
    <w:rsid w:val="00A9720B"/>
    <w:rsid w:val="00AC6D6A"/>
    <w:rsid w:val="00AE6CDF"/>
    <w:rsid w:val="00B02597"/>
    <w:rsid w:val="00B211F6"/>
    <w:rsid w:val="00B23ED9"/>
    <w:rsid w:val="00B356C6"/>
    <w:rsid w:val="00B4779A"/>
    <w:rsid w:val="00B548EE"/>
    <w:rsid w:val="00B76996"/>
    <w:rsid w:val="00B947D1"/>
    <w:rsid w:val="00B965A3"/>
    <w:rsid w:val="00BA0FCD"/>
    <w:rsid w:val="00BA7500"/>
    <w:rsid w:val="00C229A4"/>
    <w:rsid w:val="00C33BA3"/>
    <w:rsid w:val="00C36628"/>
    <w:rsid w:val="00C411F5"/>
    <w:rsid w:val="00C440DA"/>
    <w:rsid w:val="00C50B84"/>
    <w:rsid w:val="00C663DC"/>
    <w:rsid w:val="00C6680B"/>
    <w:rsid w:val="00C7567B"/>
    <w:rsid w:val="00CC33DD"/>
    <w:rsid w:val="00CD19B0"/>
    <w:rsid w:val="00D00445"/>
    <w:rsid w:val="00D056F2"/>
    <w:rsid w:val="00D0697F"/>
    <w:rsid w:val="00D139C5"/>
    <w:rsid w:val="00D27CB0"/>
    <w:rsid w:val="00D34A92"/>
    <w:rsid w:val="00D459D9"/>
    <w:rsid w:val="00D63315"/>
    <w:rsid w:val="00D66213"/>
    <w:rsid w:val="00D676B4"/>
    <w:rsid w:val="00D67EB1"/>
    <w:rsid w:val="00D9003F"/>
    <w:rsid w:val="00D97FCD"/>
    <w:rsid w:val="00DA4AAA"/>
    <w:rsid w:val="00DA7D17"/>
    <w:rsid w:val="00DC17C1"/>
    <w:rsid w:val="00DC7ECC"/>
    <w:rsid w:val="00DD66AD"/>
    <w:rsid w:val="00DE0C31"/>
    <w:rsid w:val="00DE121E"/>
    <w:rsid w:val="00DE177A"/>
    <w:rsid w:val="00DE6071"/>
    <w:rsid w:val="00E120CF"/>
    <w:rsid w:val="00E24977"/>
    <w:rsid w:val="00E32232"/>
    <w:rsid w:val="00E372C4"/>
    <w:rsid w:val="00E407FA"/>
    <w:rsid w:val="00E42D5A"/>
    <w:rsid w:val="00E456B1"/>
    <w:rsid w:val="00E6585E"/>
    <w:rsid w:val="00E70952"/>
    <w:rsid w:val="00E7208C"/>
    <w:rsid w:val="00E942B1"/>
    <w:rsid w:val="00EA0017"/>
    <w:rsid w:val="00EB3063"/>
    <w:rsid w:val="00EC5918"/>
    <w:rsid w:val="00EF56B5"/>
    <w:rsid w:val="00F22C02"/>
    <w:rsid w:val="00F30483"/>
    <w:rsid w:val="00F31302"/>
    <w:rsid w:val="00F4269D"/>
    <w:rsid w:val="00F47882"/>
    <w:rsid w:val="00F679AA"/>
    <w:rsid w:val="00F83BDD"/>
    <w:rsid w:val="00F8612E"/>
    <w:rsid w:val="00FA4259"/>
    <w:rsid w:val="00FB2DFB"/>
    <w:rsid w:val="00FC45BC"/>
    <w:rsid w:val="00FD50AB"/>
    <w:rsid w:val="00FE50D6"/>
    <w:rsid w:val="00FE5E08"/>
    <w:rsid w:val="00FF4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F48EBD-744A-462A-8FC9-A859F83C9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68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1733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9D33BA"/>
    <w:pPr>
      <w:ind w:left="720"/>
      <w:contextualSpacing/>
    </w:pPr>
    <w:rPr>
      <w:rFonts w:eastAsia="MS Mincho"/>
      <w:lang w:eastAsia="ja-JP"/>
    </w:rPr>
  </w:style>
  <w:style w:type="character" w:customStyle="1" w:styleId="a5">
    <w:name w:val="Основной текст_"/>
    <w:basedOn w:val="a0"/>
    <w:link w:val="1"/>
    <w:rsid w:val="000454BB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Arial9pt">
    <w:name w:val="Основной текст + Arial;9 pt;Полужирный"/>
    <w:basedOn w:val="a5"/>
    <w:rsid w:val="000454BB"/>
    <w:rPr>
      <w:rFonts w:ascii="Arial" w:eastAsia="Arial" w:hAnsi="Arial" w:cs="Arial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1">
    <w:name w:val="Основной текст1"/>
    <w:basedOn w:val="a"/>
    <w:link w:val="a5"/>
    <w:rsid w:val="000454BB"/>
    <w:pPr>
      <w:widowControl w:val="0"/>
      <w:shd w:val="clear" w:color="auto" w:fill="FFFFFF"/>
    </w:pPr>
    <w:rPr>
      <w:sz w:val="20"/>
      <w:szCs w:val="20"/>
      <w:lang w:eastAsia="en-US"/>
    </w:rPr>
  </w:style>
  <w:style w:type="character" w:customStyle="1" w:styleId="Arial9pt0">
    <w:name w:val="Основной текст + Arial;9 pt"/>
    <w:basedOn w:val="a5"/>
    <w:rsid w:val="000454B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Arial95pt">
    <w:name w:val="Основной текст + Arial;9;5 pt;Полужирный"/>
    <w:basedOn w:val="a5"/>
    <w:rsid w:val="000925B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Arial95pt0">
    <w:name w:val="Основной текст + Arial;9;5 pt"/>
    <w:basedOn w:val="a5"/>
    <w:rsid w:val="003A564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SimSun235pt">
    <w:name w:val="Основной текст + SimSun;23;5 pt"/>
    <w:basedOn w:val="a5"/>
    <w:rsid w:val="00365851"/>
    <w:rPr>
      <w:rFonts w:ascii="SimSun" w:eastAsia="SimSun" w:hAnsi="SimSun" w:cs="SimSu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7"/>
      <w:szCs w:val="47"/>
      <w:u w:val="none"/>
      <w:shd w:val="clear" w:color="auto" w:fill="FFFFFF"/>
    </w:rPr>
  </w:style>
  <w:style w:type="character" w:customStyle="1" w:styleId="Arial8pt">
    <w:name w:val="Основной текст + Arial;8 pt;Полужирный"/>
    <w:basedOn w:val="a5"/>
    <w:rsid w:val="0077620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paragraph" w:customStyle="1" w:styleId="2">
    <w:name w:val="Основной текст2"/>
    <w:basedOn w:val="a"/>
    <w:rsid w:val="00306EC4"/>
    <w:pPr>
      <w:widowControl w:val="0"/>
      <w:shd w:val="clear" w:color="auto" w:fill="FFFFFF"/>
      <w:spacing w:line="230" w:lineRule="exact"/>
    </w:pPr>
    <w:rPr>
      <w:rFonts w:ascii="Arial" w:eastAsia="Arial" w:hAnsi="Arial" w:cs="Arial"/>
      <w:color w:val="000000"/>
      <w:spacing w:val="-10"/>
      <w:sz w:val="21"/>
      <w:szCs w:val="21"/>
    </w:rPr>
  </w:style>
  <w:style w:type="character" w:customStyle="1" w:styleId="10pt0pt">
    <w:name w:val="Основной текст + 10 pt;Интервал 0 pt"/>
    <w:basedOn w:val="a5"/>
    <w:rsid w:val="00306EC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table" w:styleId="a6">
    <w:name w:val="Table Grid"/>
    <w:basedOn w:val="a1"/>
    <w:uiPriority w:val="59"/>
    <w:rsid w:val="00DE6071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415F8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5F8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rial8pt0">
    <w:name w:val="Основной текст + Arial;8 pt"/>
    <w:basedOn w:val="a5"/>
    <w:rsid w:val="00614C0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Arial75pt">
    <w:name w:val="Основной текст + Arial;7;5 pt;Полужирный"/>
    <w:basedOn w:val="a5"/>
    <w:rsid w:val="00614C0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Arial65pt">
    <w:name w:val="Основной текст + Arial;6;5 pt;Полужирный"/>
    <w:basedOn w:val="a5"/>
    <w:rsid w:val="00614C0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Arial5pt">
    <w:name w:val="Основной текст + Arial;5 pt"/>
    <w:basedOn w:val="a5"/>
    <w:rsid w:val="00614C0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shd w:val="clear" w:color="auto" w:fill="FFFFFF"/>
      <w:lang w:val="ru-RU"/>
    </w:rPr>
  </w:style>
  <w:style w:type="character" w:customStyle="1" w:styleId="Arial9pt0pt">
    <w:name w:val="Основной текст + Arial;9 pt;Интервал 0 pt"/>
    <w:basedOn w:val="a5"/>
    <w:rsid w:val="00614C0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Arial85pt">
    <w:name w:val="Основной текст + Arial;8;5 pt"/>
    <w:basedOn w:val="a5"/>
    <w:rsid w:val="00614C0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8pt0pt">
    <w:name w:val="Основной текст + 8 pt;Полужирный;Интервал 0 pt"/>
    <w:basedOn w:val="a5"/>
    <w:rsid w:val="00614C0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paragraph" w:customStyle="1" w:styleId="c10">
    <w:name w:val="c10"/>
    <w:basedOn w:val="a"/>
    <w:rsid w:val="00853F5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782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6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760ACC-C166-4450-ADF3-2131C0318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961</TotalTime>
  <Pages>1</Pages>
  <Words>5398</Words>
  <Characters>30773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Sasha93</dc:creator>
  <cp:keywords/>
  <dc:description/>
  <cp:lastModifiedBy>Пользователь</cp:lastModifiedBy>
  <cp:revision>251</cp:revision>
  <cp:lastPrinted>2018-08-21T02:29:00Z</cp:lastPrinted>
  <dcterms:created xsi:type="dcterms:W3CDTF">2011-08-30T10:51:00Z</dcterms:created>
  <dcterms:modified xsi:type="dcterms:W3CDTF">2020-11-03T00:42:00Z</dcterms:modified>
</cp:coreProperties>
</file>